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67F9EC" w14:textId="77777777" w:rsidR="00A35FBE" w:rsidRPr="00E20E40" w:rsidRDefault="007D1E18" w:rsidP="007E1019">
      <w:pPr>
        <w:pStyle w:val="CourseHeaderName"/>
        <w:rPr>
          <w:color w:val="002066"/>
          <w:sz w:val="24"/>
          <w:szCs w:val="24"/>
        </w:rPr>
      </w:pPr>
      <w:r>
        <w:rPr>
          <w:noProof/>
        </w:rPr>
        <mc:AlternateContent>
          <mc:Choice Requires="wps">
            <w:drawing>
              <wp:anchor distT="4294967293" distB="4294967293" distL="114300" distR="114300" simplePos="0" relativeHeight="251658240" behindDoc="0" locked="0" layoutInCell="1" allowOverlap="1" wp14:anchorId="6D9BCE2F" wp14:editId="0D41D597">
                <wp:simplePos x="0" y="0"/>
                <wp:positionH relativeFrom="column">
                  <wp:posOffset>0</wp:posOffset>
                </wp:positionH>
                <wp:positionV relativeFrom="paragraph">
                  <wp:posOffset>12699</wp:posOffset>
                </wp:positionV>
                <wp:extent cx="5943600" cy="0"/>
                <wp:effectExtent l="0" t="12700" r="0" b="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5400" cap="flat" cmpd="sng" algn="ctr">
                          <a:solidFill>
                            <a:srgbClr val="151F4B"/>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379E12" id="Straight Connector 1"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0,1pt" to="46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" strokecolor="#151f4b" strokeweight="2pt">
                <o:lock v:ext="edit" shapetype="f"/>
              </v:line>
            </w:pict>
          </mc:Fallback>
        </mc:AlternateContent>
      </w:r>
    </w:p>
    <w:p w14:paraId="33EBA7C7" w14:textId="31C24CB2" w:rsidR="00AF6A27" w:rsidRPr="00821762" w:rsidRDefault="008C79BC" w:rsidP="007E1019">
      <w:pPr>
        <w:pStyle w:val="CourseHeaderName"/>
        <w:rPr>
          <w:color w:val="002060"/>
        </w:rPr>
      </w:pPr>
      <w:r>
        <w:rPr>
          <w:color w:val="002060"/>
        </w:rPr>
        <w:t>Dissertation I</w:t>
      </w:r>
    </w:p>
    <w:p w14:paraId="72905D59" w14:textId="6EE3D6DA" w:rsidR="00AF6A27" w:rsidRPr="00821762" w:rsidRDefault="008C79BC" w:rsidP="007E1019">
      <w:pPr>
        <w:pStyle w:val="CourseHeaderName"/>
        <w:rPr>
          <w:color w:val="002060"/>
        </w:rPr>
      </w:pPr>
      <w:r>
        <w:rPr>
          <w:color w:val="002060"/>
        </w:rPr>
        <w:t>RES 877</w:t>
      </w:r>
      <w:r w:rsidR="00D46177">
        <w:rPr>
          <w:color w:val="002060"/>
        </w:rPr>
        <w:t xml:space="preserve"> </w:t>
      </w:r>
      <w:r w:rsidR="003630FC">
        <w:rPr>
          <w:color w:val="002060"/>
        </w:rPr>
        <w:t>(REX 877)</w:t>
      </w:r>
    </w:p>
    <w:p w14:paraId="275A1A4B" w14:textId="68AF0ACD" w:rsidR="00A35FBE" w:rsidRPr="00633260" w:rsidRDefault="00EC1FB5" w:rsidP="007E1019">
      <w:pPr>
        <w:pStyle w:val="CourseHeaderYear"/>
        <w:rPr>
          <w:sz w:val="28"/>
          <w:szCs w:val="28"/>
        </w:rPr>
        <w:sectPr w:rsidR="00A35FBE" w:rsidRPr="00633260" w:rsidSect="00835F7D">
          <w:headerReference w:type="default" r:id="rId11"/>
          <w:footerReference w:type="even" r:id="rId12"/>
          <w:footerReference w:type="default" r:id="rId13"/>
          <w:pgSz w:w="12240" w:h="15840"/>
          <w:pgMar w:top="1440" w:right="1440" w:bottom="1440" w:left="1440" w:header="720" w:footer="720" w:gutter="0"/>
          <w:cols w:space="720"/>
          <w:noEndnote/>
        </w:sectPr>
      </w:pPr>
      <w:r>
        <w:rPr>
          <w:rStyle w:val="CourseHeaderYearChar"/>
          <w:rFonts w:ascii="Helvetica" w:hAnsi="Helvetica"/>
          <w:b/>
          <w:color w:val="000000"/>
        </w:rPr>
        <w:t>S</w:t>
      </w:r>
      <w:r w:rsidR="00B82501">
        <w:rPr>
          <w:rStyle w:val="CourseHeaderYearChar"/>
          <w:rFonts w:ascii="Helvetica" w:hAnsi="Helvetica"/>
          <w:b/>
          <w:color w:val="000000"/>
        </w:rPr>
        <w:t>ummer</w:t>
      </w:r>
      <w:r>
        <w:rPr>
          <w:rStyle w:val="CourseHeaderYearChar"/>
          <w:rFonts w:ascii="Helvetica" w:hAnsi="Helvetica"/>
          <w:b/>
          <w:color w:val="000000"/>
        </w:rPr>
        <w:t xml:space="preserve"> </w:t>
      </w:r>
      <w:r w:rsidR="008C79BC">
        <w:rPr>
          <w:rStyle w:val="CourseHeaderYearChar"/>
          <w:rFonts w:ascii="Helvetica" w:hAnsi="Helvetica"/>
          <w:b/>
          <w:color w:val="000000"/>
        </w:rPr>
        <w:t>202</w:t>
      </w:r>
      <w:r>
        <w:rPr>
          <w:rStyle w:val="CourseHeaderYearChar"/>
          <w:rFonts w:ascii="Helvetica" w:hAnsi="Helvetica"/>
          <w:b/>
          <w:color w:val="000000"/>
        </w:rPr>
        <w:t>5</w:t>
      </w:r>
      <w:r w:rsidR="00AF6A27" w:rsidRPr="00633260">
        <w:rPr>
          <w:rStyle w:val="CourseHeaderYearChar"/>
          <w:rFonts w:ascii="Helvetica" w:hAnsi="Helvetica"/>
          <w:color w:val="000000"/>
        </w:rPr>
        <w:t xml:space="preserve"> </w:t>
      </w:r>
      <w:r w:rsidR="00F27707" w:rsidRPr="00633260">
        <w:rPr>
          <w:rStyle w:val="CourseHeaderYearChar"/>
          <w:rFonts w:ascii="Helvetica" w:hAnsi="Helvetica"/>
          <w:color w:val="000000"/>
        </w:rPr>
        <w:t>Syllabus</w:t>
      </w:r>
    </w:p>
    <w:p w14:paraId="46AF6592" w14:textId="77777777" w:rsidR="00D61F74" w:rsidRDefault="00D61F74" w:rsidP="00B367C8">
      <w:pPr>
        <w:pStyle w:val="CourseHeaderYear"/>
        <w:jc w:val="left"/>
      </w:pPr>
    </w:p>
    <w:p w14:paraId="51D85FF7" w14:textId="77777777" w:rsidR="004F366C" w:rsidRPr="00633260" w:rsidRDefault="004F366C" w:rsidP="007E1019"/>
    <w:p w14:paraId="74E65CF8" w14:textId="3F43114B" w:rsidR="00F27707" w:rsidRPr="00BD7D87" w:rsidRDefault="00F27707" w:rsidP="007E1019">
      <w:pPr>
        <w:pStyle w:val="Heading1"/>
      </w:pPr>
      <w:r w:rsidRPr="00D86433">
        <w:rPr>
          <w:rStyle w:val="Heading1Char"/>
          <w:rFonts w:ascii="Helvetica" w:hAnsi="Helvetica"/>
          <w:b/>
        </w:rPr>
        <w:t xml:space="preserve">PROFESSOR: </w:t>
      </w:r>
      <w:r w:rsidR="00817A09">
        <w:t>Dr. Bunnie Claxton</w:t>
      </w:r>
    </w:p>
    <w:p w14:paraId="448998EB" w14:textId="436192B8" w:rsidR="00F27707" w:rsidRPr="00BD7D87" w:rsidRDefault="00F27707" w:rsidP="007E1019">
      <w:pPr>
        <w:rPr>
          <w:sz w:val="40"/>
        </w:rPr>
      </w:pPr>
      <w:r w:rsidRPr="00BD7D87">
        <w:t xml:space="preserve">Office Location: </w:t>
      </w:r>
      <w:r w:rsidR="00817A09">
        <w:t>Online</w:t>
      </w:r>
    </w:p>
    <w:p w14:paraId="6DBC4EC1" w14:textId="3E981C72" w:rsidR="00F27707" w:rsidRPr="00BD7D87" w:rsidRDefault="00F27707" w:rsidP="007E1019">
      <w:r w:rsidRPr="00BD7D87">
        <w:t xml:space="preserve">Office Hours: </w:t>
      </w:r>
      <w:r w:rsidR="00817A09">
        <w:t xml:space="preserve">Most days by appointment. </w:t>
      </w:r>
    </w:p>
    <w:p w14:paraId="6C2624B7" w14:textId="494F75F5" w:rsidR="00F27707" w:rsidRPr="00BD7D87" w:rsidRDefault="00F27707" w:rsidP="007E1019">
      <w:r w:rsidRPr="00BD7D87">
        <w:t xml:space="preserve">Phone: </w:t>
      </w:r>
      <w:r w:rsidR="00817A09">
        <w:t>434-229-0003</w:t>
      </w:r>
    </w:p>
    <w:p w14:paraId="0E5B822F" w14:textId="1F3CE6F9" w:rsidR="00F27707" w:rsidRDefault="00F27707" w:rsidP="007E1019">
      <w:r w:rsidRPr="00BD7D87">
        <w:t xml:space="preserve">Email Address: </w:t>
      </w:r>
      <w:r w:rsidR="00817A09">
        <w:rPr>
          <w:rFonts w:ascii="Roboto" w:hAnsi="Roboto"/>
          <w:color w:val="222222"/>
          <w:sz w:val="21"/>
          <w:szCs w:val="21"/>
        </w:rPr>
        <w:t>claxtonb@carolinau.edu</w:t>
      </w:r>
    </w:p>
    <w:p w14:paraId="679E08BB" w14:textId="77777777" w:rsidR="00D61F74" w:rsidRDefault="00D61F74" w:rsidP="007E1019">
      <w:pPr>
        <w:pStyle w:val="CourseHeaderYear"/>
      </w:pPr>
    </w:p>
    <w:p w14:paraId="34C1EEF6" w14:textId="77777777" w:rsidR="00F27707" w:rsidRDefault="004F366C" w:rsidP="00D61F74">
      <w:pPr>
        <w:pStyle w:val="CourseHeaderYear"/>
        <w:jc w:val="left"/>
      </w:pPr>
      <w:r>
        <w:t>Carolina University Mission Statement</w:t>
      </w:r>
    </w:p>
    <w:p w14:paraId="0EF924F8" w14:textId="77777777" w:rsidR="004F366C" w:rsidRPr="00BD7D87" w:rsidRDefault="004F366C" w:rsidP="007E1019"/>
    <w:p w14:paraId="7231BBF2" w14:textId="77777777" w:rsidR="00A9630B" w:rsidRPr="00530286" w:rsidRDefault="00A9630B" w:rsidP="00A9630B">
      <w:r w:rsidRPr="00530286">
        <w:t xml:space="preserve">We are a Christ-centered </w:t>
      </w:r>
      <w:r>
        <w:t>u</w:t>
      </w:r>
      <w:r w:rsidRPr="00530286">
        <w:t xml:space="preserve">niversity </w:t>
      </w:r>
      <w:r>
        <w:t>c</w:t>
      </w:r>
      <w:r w:rsidRPr="00530286">
        <w:t xml:space="preserve">ommitted to </w:t>
      </w:r>
      <w:r>
        <w:t>s</w:t>
      </w:r>
      <w:r w:rsidRPr="00530286">
        <w:t xml:space="preserve">tudent </w:t>
      </w:r>
      <w:r>
        <w:t>s</w:t>
      </w:r>
      <w:r w:rsidRPr="00530286">
        <w:t>uccess.</w:t>
      </w:r>
    </w:p>
    <w:p w14:paraId="6F22AC83" w14:textId="77777777" w:rsidR="00F27707" w:rsidRDefault="00F27707" w:rsidP="007E1019"/>
    <w:p w14:paraId="20410F55" w14:textId="77777777" w:rsidR="004F366C" w:rsidRDefault="004F366C" w:rsidP="00D61F74">
      <w:pPr>
        <w:pStyle w:val="CourseHeaderYear"/>
        <w:jc w:val="left"/>
      </w:pPr>
      <w:r>
        <w:t>Course Information</w:t>
      </w:r>
    </w:p>
    <w:p w14:paraId="7AF5FF60" w14:textId="77777777" w:rsidR="004F366C" w:rsidRDefault="004F366C" w:rsidP="007E1019"/>
    <w:p w14:paraId="4A52FB5D" w14:textId="77777777" w:rsidR="006F1CFE" w:rsidRPr="006F1CFE" w:rsidRDefault="006F1CFE" w:rsidP="007E1019">
      <w:pPr>
        <w:pStyle w:val="Heading1"/>
      </w:pPr>
      <w:r>
        <w:t>Course</w:t>
      </w:r>
      <w:r w:rsidRPr="006F1CFE">
        <w:t xml:space="preserve"> Prerequisites</w:t>
      </w:r>
      <w:r w:rsidRPr="006F1CFE">
        <w:tab/>
      </w:r>
    </w:p>
    <w:p w14:paraId="6C81F16E" w14:textId="4A9FAA6D" w:rsidR="006F1CFE" w:rsidRPr="00BD7D87" w:rsidRDefault="00850C5F" w:rsidP="007E1019">
      <w:r w:rsidRPr="006420DB">
        <w:rPr>
          <w:rFonts w:ascii="Times New Roman" w:hAnsi="Times New Roman" w:cs="Times New Roman"/>
        </w:rPr>
        <w:t xml:space="preserve">Students must complete all core courses and pass </w:t>
      </w:r>
      <w:r w:rsidR="006420DB" w:rsidRPr="006420DB">
        <w:rPr>
          <w:rFonts w:ascii="Times New Roman" w:hAnsi="Times New Roman" w:cs="Times New Roman"/>
        </w:rPr>
        <w:t xml:space="preserve">the </w:t>
      </w:r>
      <w:r w:rsidRPr="006420DB">
        <w:rPr>
          <w:rFonts w:ascii="Times New Roman" w:hAnsi="Times New Roman" w:cs="Times New Roman"/>
        </w:rPr>
        <w:t>Comprehensive Exam</w:t>
      </w:r>
      <w:r>
        <w:t xml:space="preserve">. </w:t>
      </w:r>
    </w:p>
    <w:p w14:paraId="5017F036" w14:textId="77777777" w:rsidR="006F1CFE" w:rsidRPr="00BD7D87" w:rsidRDefault="006F1CFE" w:rsidP="007E1019"/>
    <w:p w14:paraId="41672CFF" w14:textId="77777777" w:rsidR="00F27707" w:rsidRPr="006F1CFE" w:rsidRDefault="006F1CFE" w:rsidP="007E1019">
      <w:pPr>
        <w:pStyle w:val="Heading1"/>
      </w:pPr>
      <w:r>
        <w:t>Course</w:t>
      </w:r>
      <w:r w:rsidRPr="006F1CFE">
        <w:t xml:space="preserve"> </w:t>
      </w:r>
      <w:r>
        <w:t>Description</w:t>
      </w:r>
      <w:r w:rsidR="004F366C" w:rsidRPr="006F1CFE">
        <w:tab/>
      </w:r>
    </w:p>
    <w:p w14:paraId="2412AF31" w14:textId="7D4BA81D" w:rsidR="008C79BC" w:rsidRPr="006420DB" w:rsidRDefault="008C79BC" w:rsidP="008C79BC">
      <w:pPr>
        <w:rPr>
          <w:rFonts w:ascii="Times New Roman" w:hAnsi="Times New Roman" w:cs="Times New Roman"/>
        </w:rPr>
      </w:pPr>
      <w:r w:rsidRPr="006420DB">
        <w:rPr>
          <w:rFonts w:ascii="Times New Roman" w:hAnsi="Times New Roman" w:cs="Times New Roman"/>
        </w:rPr>
        <w:t>This course is designed to facilitate the development of the preliminary elements of a research dissertation. The course focuses on the initial dissertation chapters and includes elements such as the identification of a leadership problem, the delineation of the purpose of the research in light of that problem, the explanation of the significance of the research, the selection of the research question or questions, the limitations and delimitations of the research, the selection and explanation of the research method, the preliminary examination of literature related to the topic, and the introduction of other related subjects pertaining to the presentation of the research topic</w:t>
      </w:r>
      <w:r w:rsidR="006420DB" w:rsidRPr="006420DB">
        <w:rPr>
          <w:rFonts w:ascii="Times New Roman" w:hAnsi="Times New Roman" w:cs="Times New Roman"/>
        </w:rPr>
        <w:t>.</w:t>
      </w:r>
    </w:p>
    <w:p w14:paraId="6927E5E6" w14:textId="77777777" w:rsidR="00F27707" w:rsidRPr="00BD7D87" w:rsidRDefault="00F27707" w:rsidP="007E1019"/>
    <w:p w14:paraId="3AAB8A1D" w14:textId="77777777" w:rsidR="00F27707" w:rsidRPr="006F1CFE" w:rsidRDefault="006F1CFE" w:rsidP="007E1019">
      <w:pPr>
        <w:pStyle w:val="Heading1"/>
      </w:pPr>
      <w:r w:rsidRPr="006F1CFE">
        <w:t>Course Delivery and Methods</w:t>
      </w:r>
    </w:p>
    <w:p w14:paraId="19A17291" w14:textId="5D95B715" w:rsidR="00EC1FB5" w:rsidRDefault="00292F66" w:rsidP="00EC1FB5">
      <w:pPr>
        <w:rPr>
          <w:rFonts w:eastAsia="Helvetica Neue"/>
          <w:color w:val="000000"/>
        </w:rPr>
      </w:pPr>
      <w:r>
        <w:rPr>
          <w:rFonts w:eastAsia="Helvetica Neue"/>
          <w:color w:val="000000"/>
        </w:rPr>
        <w:t>Dissertation I does not require textbooks or lectures. However, there will be scheduled Zoom meetings to facilitate the dissertation process.</w:t>
      </w:r>
    </w:p>
    <w:p w14:paraId="5B0B83CA" w14:textId="77777777" w:rsidR="00292F66" w:rsidRDefault="00292F66" w:rsidP="00EC1FB5">
      <w:pPr>
        <w:rPr>
          <w:bCs/>
          <w:color w:val="002868"/>
          <w:sz w:val="36"/>
          <w:szCs w:val="36"/>
        </w:rPr>
      </w:pPr>
    </w:p>
    <w:p w14:paraId="68F7ECB1" w14:textId="77777777" w:rsidR="0090532E" w:rsidRDefault="0090532E" w:rsidP="00EC1FB5">
      <w:pPr>
        <w:rPr>
          <w:bCs/>
          <w:color w:val="002868"/>
          <w:sz w:val="36"/>
          <w:szCs w:val="36"/>
        </w:rPr>
      </w:pPr>
    </w:p>
    <w:p w14:paraId="29A70D2A" w14:textId="4B99DE74" w:rsidR="004F366C" w:rsidRPr="00EC1FB5" w:rsidRDefault="006F1CFE" w:rsidP="00EC1FB5">
      <w:pPr>
        <w:rPr>
          <w:rFonts w:eastAsia="Helvetica Neue"/>
          <w:color w:val="000000"/>
        </w:rPr>
      </w:pPr>
      <w:r w:rsidRPr="00D61F74">
        <w:rPr>
          <w:bCs/>
          <w:color w:val="002868"/>
          <w:sz w:val="36"/>
          <w:szCs w:val="36"/>
        </w:rPr>
        <w:lastRenderedPageBreak/>
        <w:t>Objectives</w:t>
      </w:r>
      <w:r w:rsidR="00D61F74" w:rsidRPr="00D61F74">
        <w:rPr>
          <w:color w:val="002060"/>
        </w:rPr>
        <w:t xml:space="preserve"> </w:t>
      </w:r>
      <w:r w:rsidR="00D61F74">
        <w:t>(Course Learning Outcomes)</w:t>
      </w:r>
    </w:p>
    <w:p w14:paraId="08B0C3E1" w14:textId="77777777" w:rsidR="00D61F74" w:rsidRPr="00BD7D87" w:rsidRDefault="00D61F74" w:rsidP="00D61F74">
      <w:r w:rsidRPr="00BD7D87">
        <w:t>Upon completion of this course, students will</w:t>
      </w:r>
      <w:r>
        <w:t xml:space="preserve"> be able to</w:t>
      </w:r>
      <w:r w:rsidRPr="00BD7D87">
        <w:t>:</w:t>
      </w:r>
    </w:p>
    <w:p w14:paraId="2E16C0C1" w14:textId="77777777" w:rsidR="0090532E" w:rsidRDefault="0090532E" w:rsidP="003636BA">
      <w:pPr>
        <w:pStyle w:val="ListParagraph"/>
        <w:numPr>
          <w:ilvl w:val="0"/>
          <w:numId w:val="10"/>
        </w:numPr>
      </w:pPr>
      <w:r>
        <w:t>Develop an Individual Success Plan that outlines strategies and timelines for achieving key dissertation milestones.</w:t>
      </w:r>
    </w:p>
    <w:p w14:paraId="39ED7F5C" w14:textId="77777777" w:rsidR="0090532E" w:rsidRDefault="0090532E" w:rsidP="003636BA">
      <w:pPr>
        <w:pStyle w:val="ListParagraph"/>
        <w:numPr>
          <w:ilvl w:val="0"/>
          <w:numId w:val="10"/>
        </w:numPr>
      </w:pPr>
      <w:r>
        <w:t>Analyze peer-reviewed literature to identify gaps or needs that justify the significance of the proposed study.</w:t>
      </w:r>
    </w:p>
    <w:p w14:paraId="673BBEB1" w14:textId="77777777" w:rsidR="0090532E" w:rsidRDefault="0090532E" w:rsidP="003636BA">
      <w:pPr>
        <w:pStyle w:val="ListParagraph"/>
        <w:numPr>
          <w:ilvl w:val="0"/>
          <w:numId w:val="10"/>
        </w:numPr>
      </w:pPr>
      <w:r>
        <w:t>Choose appropriate research methodologies and designs that align with the identified research problem and objectives.</w:t>
      </w:r>
    </w:p>
    <w:p w14:paraId="7A0F7712" w14:textId="77777777" w:rsidR="0090532E" w:rsidRDefault="0090532E" w:rsidP="003636BA">
      <w:pPr>
        <w:pStyle w:val="ListParagraph"/>
        <w:numPr>
          <w:ilvl w:val="0"/>
          <w:numId w:val="10"/>
        </w:numPr>
      </w:pPr>
      <w:r>
        <w:t>Establish a theoretical framework that underpins the research questions and hypotheses, facilitating a structured approach to the study.</w:t>
      </w:r>
    </w:p>
    <w:p w14:paraId="6C3BA340" w14:textId="3E57E786" w:rsidR="00B61970" w:rsidRDefault="0090532E" w:rsidP="003636BA">
      <w:pPr>
        <w:pStyle w:val="ListParagraph"/>
        <w:numPr>
          <w:ilvl w:val="0"/>
          <w:numId w:val="10"/>
        </w:numPr>
      </w:pPr>
      <w:r>
        <w:t>Align all ten key components of the dissertation using the Dissertation Alignment Document and create detailed outlines for Chapter 1 and Chapter 2's Review of Literature.</w:t>
      </w:r>
    </w:p>
    <w:p w14:paraId="499CF9FC" w14:textId="77777777" w:rsidR="00062FEC" w:rsidRDefault="00062FEC" w:rsidP="007E1019"/>
    <w:p w14:paraId="262F2798" w14:textId="77777777" w:rsidR="004F366C" w:rsidRPr="00D61F74" w:rsidRDefault="004F366C" w:rsidP="00D61F74">
      <w:pPr>
        <w:pStyle w:val="CourseHeaderYear"/>
        <w:jc w:val="left"/>
      </w:pPr>
      <w:r w:rsidRPr="00D61F74">
        <w:t>Course Resources</w:t>
      </w:r>
    </w:p>
    <w:p w14:paraId="7A0EAD09" w14:textId="77777777" w:rsidR="004F366C" w:rsidRDefault="004F366C" w:rsidP="007E1019"/>
    <w:p w14:paraId="518B563B" w14:textId="77777777" w:rsidR="009D6F13" w:rsidRPr="00A741BB" w:rsidRDefault="009D6F13" w:rsidP="009D6F13">
      <w:pPr>
        <w:pStyle w:val="Heading2"/>
        <w:rPr>
          <w:b w:val="0"/>
          <w:color w:val="000000" w:themeColor="text1"/>
        </w:rPr>
      </w:pPr>
      <w:r w:rsidRPr="00A741BB">
        <w:rPr>
          <w:b w:val="0"/>
          <w:color w:val="000000" w:themeColor="text1"/>
        </w:rPr>
        <w:t xml:space="preserve">Required Resources: </w:t>
      </w:r>
    </w:p>
    <w:p w14:paraId="697808F9" w14:textId="77777777" w:rsidR="009D6F13" w:rsidRPr="00A741BB" w:rsidRDefault="009D6F13" w:rsidP="003636BA">
      <w:pPr>
        <w:numPr>
          <w:ilvl w:val="0"/>
          <w:numId w:val="6"/>
        </w:numPr>
        <w:pBdr>
          <w:top w:val="nil"/>
          <w:left w:val="nil"/>
          <w:bottom w:val="nil"/>
          <w:right w:val="nil"/>
          <w:between w:val="nil"/>
        </w:pBdr>
        <w:rPr>
          <w:rFonts w:eastAsia="Helvetica Neue"/>
          <w:color w:val="000000" w:themeColor="text1"/>
        </w:rPr>
      </w:pPr>
      <w:r w:rsidRPr="00A741BB">
        <w:rPr>
          <w:rFonts w:eastAsia="Helvetica Neue"/>
          <w:color w:val="000000" w:themeColor="text1"/>
        </w:rPr>
        <w:t>APA 7</w:t>
      </w:r>
      <w:r w:rsidRPr="00A741BB">
        <w:rPr>
          <w:rFonts w:eastAsia="Helvetica Neue"/>
          <w:color w:val="000000" w:themeColor="text1"/>
          <w:vertAlign w:val="superscript"/>
        </w:rPr>
        <w:t>th</w:t>
      </w:r>
      <w:r w:rsidRPr="00A741BB">
        <w:rPr>
          <w:rFonts w:eastAsia="Helvetica Neue"/>
          <w:color w:val="000000" w:themeColor="text1"/>
        </w:rPr>
        <w:t xml:space="preserve"> Edition: </w:t>
      </w:r>
    </w:p>
    <w:p w14:paraId="3CFD15BE" w14:textId="7DAAFCFF" w:rsidR="009D6F13" w:rsidRPr="00A741BB" w:rsidRDefault="009D6F13" w:rsidP="003636BA">
      <w:pPr>
        <w:numPr>
          <w:ilvl w:val="1"/>
          <w:numId w:val="6"/>
        </w:numPr>
        <w:pBdr>
          <w:top w:val="nil"/>
          <w:left w:val="nil"/>
          <w:bottom w:val="nil"/>
          <w:right w:val="nil"/>
          <w:between w:val="nil"/>
        </w:pBdr>
        <w:rPr>
          <w:rFonts w:eastAsia="Helvetica Neue"/>
          <w:color w:val="000000" w:themeColor="text1"/>
        </w:rPr>
      </w:pPr>
      <w:r w:rsidRPr="00A741BB">
        <w:rPr>
          <w:rFonts w:eastAsia="Helvetica Neue"/>
          <w:color w:val="000000" w:themeColor="text1"/>
          <w:u w:val="single"/>
        </w:rPr>
        <w:t>Parenthetical Versus Narrative In-Text Citations</w:t>
      </w:r>
      <w:r w:rsidRPr="00A741BB">
        <w:rPr>
          <w:rFonts w:eastAsia="Helvetica Neue"/>
          <w:color w:val="000000" w:themeColor="text1"/>
        </w:rPr>
        <w:t xml:space="preserve"> </w:t>
      </w:r>
      <w:hyperlink r:id="rId14" w:history="1">
        <w:r w:rsidR="00292F66" w:rsidRPr="00D51421">
          <w:rPr>
            <w:rStyle w:val="Hyperlink"/>
            <w:rFonts w:eastAsia="Helvetica Neue"/>
          </w:rPr>
          <w:t>https://apastyle.apa.org/style-grammar-guidelines/citations/basic-principles/parenthetical-versus-narrative</w:t>
        </w:r>
      </w:hyperlink>
      <w:r w:rsidR="00292F66">
        <w:rPr>
          <w:rFonts w:eastAsia="Helvetica Neue"/>
          <w:color w:val="000000" w:themeColor="text1"/>
        </w:rPr>
        <w:t xml:space="preserve"> </w:t>
      </w:r>
      <w:r w:rsidRPr="00A741BB">
        <w:rPr>
          <w:rFonts w:eastAsia="Helvetica Neue"/>
          <w:color w:val="000000" w:themeColor="text1"/>
        </w:rPr>
        <w:t xml:space="preserve"> </w:t>
      </w:r>
    </w:p>
    <w:p w14:paraId="5437F955" w14:textId="21D61688" w:rsidR="009D6F13" w:rsidRPr="00A741BB" w:rsidRDefault="009D6F13" w:rsidP="003636BA">
      <w:pPr>
        <w:numPr>
          <w:ilvl w:val="1"/>
          <w:numId w:val="6"/>
        </w:numPr>
        <w:pBdr>
          <w:top w:val="nil"/>
          <w:left w:val="nil"/>
          <w:bottom w:val="nil"/>
          <w:right w:val="nil"/>
          <w:between w:val="nil"/>
        </w:pBdr>
        <w:rPr>
          <w:rFonts w:eastAsia="Helvetica Neue"/>
          <w:color w:val="000000" w:themeColor="text1"/>
        </w:rPr>
      </w:pPr>
      <w:r w:rsidRPr="00A741BB">
        <w:rPr>
          <w:rFonts w:eastAsia="Helvetica Neue"/>
          <w:color w:val="000000" w:themeColor="text1"/>
          <w:u w:val="single"/>
        </w:rPr>
        <w:t>Paraphrasing:</w:t>
      </w:r>
      <w:r w:rsidRPr="00A741BB">
        <w:rPr>
          <w:rFonts w:eastAsia="Helvetica Neue"/>
          <w:color w:val="000000" w:themeColor="text1"/>
        </w:rPr>
        <w:t xml:space="preserve"> </w:t>
      </w:r>
      <w:hyperlink r:id="rId15" w:history="1">
        <w:r w:rsidR="00292F66" w:rsidRPr="00D51421">
          <w:rPr>
            <w:rStyle w:val="Hyperlink"/>
            <w:rFonts w:eastAsia="Helvetica Neue"/>
          </w:rPr>
          <w:t>https://apastyle.apa.org/style-grammar-guidelines/citations/paraphrasing</w:t>
        </w:r>
      </w:hyperlink>
      <w:r w:rsidR="00292F66">
        <w:rPr>
          <w:rFonts w:eastAsia="Helvetica Neue"/>
          <w:color w:val="000000" w:themeColor="text1"/>
        </w:rPr>
        <w:t xml:space="preserve"> </w:t>
      </w:r>
      <w:r w:rsidRPr="00A741BB">
        <w:rPr>
          <w:rFonts w:eastAsia="Helvetica Neue"/>
          <w:color w:val="000000" w:themeColor="text1"/>
        </w:rPr>
        <w:t xml:space="preserve"> </w:t>
      </w:r>
      <w:r w:rsidR="00292F66">
        <w:rPr>
          <w:rFonts w:eastAsia="Helvetica Neue"/>
          <w:color w:val="000000" w:themeColor="text1"/>
        </w:rPr>
        <w:t xml:space="preserve"> </w:t>
      </w:r>
    </w:p>
    <w:p w14:paraId="02650D85" w14:textId="40ED1089" w:rsidR="009D6F13" w:rsidRPr="00A741BB" w:rsidRDefault="009D6F13" w:rsidP="003636BA">
      <w:pPr>
        <w:numPr>
          <w:ilvl w:val="1"/>
          <w:numId w:val="6"/>
        </w:numPr>
        <w:pBdr>
          <w:top w:val="nil"/>
          <w:left w:val="nil"/>
          <w:bottom w:val="nil"/>
          <w:right w:val="nil"/>
          <w:between w:val="nil"/>
        </w:pBdr>
        <w:rPr>
          <w:rFonts w:eastAsia="Helvetica Neue"/>
          <w:color w:val="000000" w:themeColor="text1"/>
        </w:rPr>
      </w:pPr>
      <w:r w:rsidRPr="00A741BB">
        <w:rPr>
          <w:rFonts w:eastAsia="Helvetica Neue"/>
          <w:color w:val="000000" w:themeColor="text1"/>
          <w:u w:val="single"/>
        </w:rPr>
        <w:t>Quotations:</w:t>
      </w:r>
      <w:r w:rsidRPr="00A741BB">
        <w:rPr>
          <w:rFonts w:eastAsia="Helvetica Neue"/>
          <w:color w:val="000000" w:themeColor="text1"/>
        </w:rPr>
        <w:t xml:space="preserve"> </w:t>
      </w:r>
      <w:hyperlink r:id="rId16" w:history="1">
        <w:r w:rsidR="00292F66" w:rsidRPr="00D51421">
          <w:rPr>
            <w:rStyle w:val="Hyperlink"/>
            <w:rFonts w:eastAsia="Helvetica Neue"/>
          </w:rPr>
          <w:t>https://apastyle.apa.org/style-grammar-guidelines/citations/quotations</w:t>
        </w:r>
      </w:hyperlink>
      <w:r w:rsidR="00292F66">
        <w:rPr>
          <w:rFonts w:eastAsia="Helvetica Neue"/>
          <w:color w:val="000000" w:themeColor="text1"/>
        </w:rPr>
        <w:t xml:space="preserve"> </w:t>
      </w:r>
      <w:r w:rsidRPr="00A741BB">
        <w:rPr>
          <w:rFonts w:eastAsia="Helvetica Neue"/>
          <w:color w:val="000000" w:themeColor="text1"/>
        </w:rPr>
        <w:t xml:space="preserve"> </w:t>
      </w:r>
    </w:p>
    <w:p w14:paraId="79C46069" w14:textId="1E4DBBAB" w:rsidR="009D6F13" w:rsidRPr="00A741BB" w:rsidRDefault="009D6F13" w:rsidP="003636BA">
      <w:pPr>
        <w:numPr>
          <w:ilvl w:val="1"/>
          <w:numId w:val="6"/>
        </w:numPr>
        <w:pBdr>
          <w:top w:val="nil"/>
          <w:left w:val="nil"/>
          <w:bottom w:val="nil"/>
          <w:right w:val="nil"/>
          <w:between w:val="nil"/>
        </w:pBdr>
        <w:rPr>
          <w:rFonts w:eastAsia="Helvetica Neue"/>
          <w:color w:val="000000" w:themeColor="text1"/>
        </w:rPr>
      </w:pPr>
      <w:r w:rsidRPr="00A741BB">
        <w:rPr>
          <w:rFonts w:eastAsia="Helvetica Neue"/>
          <w:color w:val="000000" w:themeColor="text1"/>
          <w:u w:val="single"/>
        </w:rPr>
        <w:t>References:</w:t>
      </w:r>
      <w:r w:rsidRPr="00A741BB">
        <w:rPr>
          <w:rFonts w:eastAsia="Helvetica Neue"/>
          <w:color w:val="000000" w:themeColor="text1"/>
        </w:rPr>
        <w:t xml:space="preserve"> </w:t>
      </w:r>
      <w:hyperlink r:id="rId17" w:history="1">
        <w:r w:rsidR="00292F66" w:rsidRPr="00D51421">
          <w:rPr>
            <w:rStyle w:val="Hyperlink"/>
            <w:rFonts w:eastAsia="Helvetica Neue"/>
          </w:rPr>
          <w:t>https://apastyle.apa.org/style-grammar-guidelines/references</w:t>
        </w:r>
      </w:hyperlink>
      <w:r w:rsidR="00292F66">
        <w:rPr>
          <w:rFonts w:eastAsia="Helvetica Neue"/>
          <w:color w:val="000000" w:themeColor="text1"/>
        </w:rPr>
        <w:t xml:space="preserve"> </w:t>
      </w:r>
    </w:p>
    <w:p w14:paraId="7DB385B8" w14:textId="5C917234" w:rsidR="009D6F13" w:rsidRPr="00A741BB" w:rsidRDefault="00292F66" w:rsidP="003636BA">
      <w:pPr>
        <w:numPr>
          <w:ilvl w:val="1"/>
          <w:numId w:val="6"/>
        </w:numPr>
        <w:pBdr>
          <w:top w:val="nil"/>
          <w:left w:val="nil"/>
          <w:bottom w:val="nil"/>
          <w:right w:val="nil"/>
          <w:between w:val="nil"/>
        </w:pBdr>
        <w:rPr>
          <w:rFonts w:eastAsia="Helvetica Neue"/>
          <w:color w:val="000000" w:themeColor="text1"/>
        </w:rPr>
      </w:pPr>
      <w:hyperlink r:id="rId18" w:history="1">
        <w:r w:rsidRPr="00D51421">
          <w:rPr>
            <w:rStyle w:val="Hyperlink"/>
            <w:rFonts w:eastAsia="Helvetica Neue"/>
          </w:rPr>
          <w:t>https://apastyle.apa.org/style-grammar-guidelines/paper-format</w:t>
        </w:r>
      </w:hyperlink>
      <w:r>
        <w:rPr>
          <w:rFonts w:eastAsia="Helvetica Neue"/>
          <w:color w:val="000000" w:themeColor="text1"/>
        </w:rPr>
        <w:t xml:space="preserve"> </w:t>
      </w:r>
    </w:p>
    <w:p w14:paraId="6B1DD210" w14:textId="758DD140" w:rsidR="009D6F13" w:rsidRPr="00A741BB" w:rsidRDefault="009D6F13" w:rsidP="003636BA">
      <w:pPr>
        <w:numPr>
          <w:ilvl w:val="1"/>
          <w:numId w:val="6"/>
        </w:numPr>
        <w:pBdr>
          <w:top w:val="nil"/>
          <w:left w:val="nil"/>
          <w:bottom w:val="nil"/>
          <w:right w:val="nil"/>
          <w:between w:val="nil"/>
        </w:pBdr>
        <w:rPr>
          <w:rFonts w:eastAsia="Helvetica Neue"/>
          <w:color w:val="000000" w:themeColor="text1"/>
        </w:rPr>
      </w:pPr>
      <w:r w:rsidRPr="00A741BB">
        <w:rPr>
          <w:rFonts w:eastAsia="Helvetica Neue"/>
          <w:color w:val="000000" w:themeColor="text1"/>
          <w:u w:val="single"/>
        </w:rPr>
        <w:t>Additional APA resources:</w:t>
      </w:r>
      <w:r w:rsidRPr="00A741BB">
        <w:rPr>
          <w:rFonts w:eastAsia="Helvetica Neue"/>
          <w:color w:val="000000" w:themeColor="text1"/>
        </w:rPr>
        <w:t xml:space="preserve"> </w:t>
      </w:r>
      <w:hyperlink r:id="rId19" w:history="1">
        <w:r w:rsidR="00292F66" w:rsidRPr="00D51421">
          <w:rPr>
            <w:rStyle w:val="Hyperlink"/>
            <w:rFonts w:eastAsia="Helvetica Neue"/>
          </w:rPr>
          <w:t>https://owl.purdue.edu/owl/research_and_citation/apa_style/apa_formatting_and_style_guide/in_text_citations_the_basics.html</w:t>
        </w:r>
      </w:hyperlink>
      <w:r w:rsidR="00292F66">
        <w:rPr>
          <w:rFonts w:eastAsia="Helvetica Neue"/>
          <w:color w:val="000000" w:themeColor="text1"/>
        </w:rPr>
        <w:t xml:space="preserve"> </w:t>
      </w:r>
    </w:p>
    <w:p w14:paraId="72109124" w14:textId="3D5F2F2C" w:rsidR="009D6F13" w:rsidRPr="00A741BB" w:rsidRDefault="009D6F13" w:rsidP="003636BA">
      <w:pPr>
        <w:numPr>
          <w:ilvl w:val="0"/>
          <w:numId w:val="6"/>
        </w:numPr>
        <w:pBdr>
          <w:top w:val="nil"/>
          <w:left w:val="nil"/>
          <w:bottom w:val="nil"/>
          <w:right w:val="nil"/>
          <w:between w:val="nil"/>
        </w:pBdr>
        <w:rPr>
          <w:rFonts w:eastAsia="Helvetica Neue"/>
          <w:color w:val="000000" w:themeColor="text1"/>
        </w:rPr>
      </w:pPr>
      <w:r w:rsidRPr="00A741BB">
        <w:rPr>
          <w:rFonts w:eastAsia="Helvetica Neue"/>
          <w:color w:val="000000" w:themeColor="text1"/>
        </w:rPr>
        <w:t xml:space="preserve">The Art of Paraphrasing: Avoid Plagiarism: </w:t>
      </w:r>
      <w:hyperlink r:id="rId20" w:history="1">
        <w:r w:rsidR="00292F66" w:rsidRPr="00D51421">
          <w:rPr>
            <w:rStyle w:val="Hyperlink"/>
            <w:rFonts w:eastAsia="Helvetica Neue"/>
          </w:rPr>
          <w:t>https://www.youtube.com/watch?v=H1qo10dG5Gw</w:t>
        </w:r>
      </w:hyperlink>
      <w:r w:rsidR="00292F66">
        <w:rPr>
          <w:rFonts w:eastAsia="Helvetica Neue"/>
          <w:color w:val="000000" w:themeColor="text1"/>
        </w:rPr>
        <w:t xml:space="preserve"> </w:t>
      </w:r>
      <w:r w:rsidRPr="00A741BB">
        <w:rPr>
          <w:rFonts w:eastAsia="Helvetica Neue"/>
          <w:color w:val="000000" w:themeColor="text1"/>
        </w:rPr>
        <w:t xml:space="preserve"> </w:t>
      </w:r>
    </w:p>
    <w:p w14:paraId="009D107D" w14:textId="436A098F" w:rsidR="009D6F13" w:rsidRPr="00A741BB" w:rsidRDefault="009D6F13" w:rsidP="003636BA">
      <w:pPr>
        <w:pStyle w:val="ListParagraph"/>
        <w:numPr>
          <w:ilvl w:val="0"/>
          <w:numId w:val="6"/>
        </w:numPr>
        <w:rPr>
          <w:color w:val="000000" w:themeColor="text1"/>
        </w:rPr>
      </w:pPr>
      <w:r w:rsidRPr="00A741BB">
        <w:rPr>
          <w:color w:val="000000" w:themeColor="text1"/>
        </w:rPr>
        <w:t xml:space="preserve">Scholarly Writing Webinar: </w:t>
      </w:r>
      <w:hyperlink r:id="rId21" w:history="1">
        <w:r w:rsidR="00292F66" w:rsidRPr="00D51421">
          <w:rPr>
            <w:rStyle w:val="Hyperlink"/>
          </w:rPr>
          <w:t>https://www.youtube.com/watch?v=rfNBaSNl-u4</w:t>
        </w:r>
      </w:hyperlink>
      <w:r w:rsidR="00292F66">
        <w:rPr>
          <w:color w:val="000000" w:themeColor="text1"/>
        </w:rPr>
        <w:t xml:space="preserve"> </w:t>
      </w:r>
    </w:p>
    <w:p w14:paraId="248E2902" w14:textId="77777777" w:rsidR="009D6F13" w:rsidRPr="00A741BB" w:rsidRDefault="009D6F13" w:rsidP="009D6F13">
      <w:pPr>
        <w:pStyle w:val="Heading2"/>
        <w:rPr>
          <w:b w:val="0"/>
        </w:rPr>
      </w:pPr>
    </w:p>
    <w:p w14:paraId="7CC801E6" w14:textId="77777777" w:rsidR="009D6F13" w:rsidRPr="00A741BB" w:rsidRDefault="009D6F13" w:rsidP="009D6F13">
      <w:r w:rsidRPr="00A741BB">
        <w:t xml:space="preserve">Recommended Resources: </w:t>
      </w:r>
    </w:p>
    <w:p w14:paraId="1FFDC789" w14:textId="6A8DF3E5" w:rsidR="009D6F13" w:rsidRPr="00A741BB" w:rsidRDefault="009D6F13" w:rsidP="003636BA">
      <w:pPr>
        <w:pStyle w:val="ListParagraph"/>
        <w:numPr>
          <w:ilvl w:val="0"/>
          <w:numId w:val="7"/>
        </w:numPr>
      </w:pPr>
      <w:r w:rsidRPr="00A741BB">
        <w:t xml:space="preserve">Recite Works: </w:t>
      </w:r>
      <w:hyperlink r:id="rId22" w:history="1">
        <w:r w:rsidR="00292F66" w:rsidRPr="00D51421">
          <w:rPr>
            <w:rStyle w:val="Hyperlink"/>
          </w:rPr>
          <w:t>https://reciteworks.com/</w:t>
        </w:r>
      </w:hyperlink>
      <w:r w:rsidR="00292F66">
        <w:t xml:space="preserve"> </w:t>
      </w:r>
    </w:p>
    <w:p w14:paraId="39F13341" w14:textId="77777777" w:rsidR="004F366C" w:rsidRDefault="004F366C" w:rsidP="007E1019"/>
    <w:p w14:paraId="75482950" w14:textId="77777777" w:rsidR="00067A34" w:rsidRDefault="00067A34" w:rsidP="00D61F74">
      <w:pPr>
        <w:pStyle w:val="CourseHeaderYear"/>
        <w:jc w:val="left"/>
      </w:pPr>
      <w:r>
        <w:br w:type="page"/>
      </w:r>
    </w:p>
    <w:p w14:paraId="137C83C8" w14:textId="5B9674FE" w:rsidR="00F27707" w:rsidRDefault="00F27707" w:rsidP="00D61F74">
      <w:pPr>
        <w:pStyle w:val="CourseHeaderYear"/>
        <w:jc w:val="left"/>
      </w:pPr>
      <w:r w:rsidRPr="00BD7D87">
        <w:lastRenderedPageBreak/>
        <w:t>C</w:t>
      </w:r>
      <w:r w:rsidR="00062FEC">
        <w:t>ourse Requirements and Assignments</w:t>
      </w:r>
    </w:p>
    <w:p w14:paraId="42F2F0BC" w14:textId="44206A13" w:rsidR="00F46505" w:rsidRPr="00F46505" w:rsidRDefault="00F46505" w:rsidP="00A01B1F">
      <w:pPr>
        <w:spacing w:before="100" w:beforeAutospacing="1" w:after="100" w:afterAutospacing="1"/>
        <w:outlineLvl w:val="2"/>
        <w:rPr>
          <w:rFonts w:ascii="Times New Roman" w:eastAsia="Times New Roman" w:hAnsi="Times New Roman" w:cs="Times New Roman"/>
          <w:color w:val="000000" w:themeColor="text1"/>
          <w:sz w:val="24"/>
          <w:szCs w:val="24"/>
        </w:rPr>
      </w:pPr>
      <w:r w:rsidRPr="00F46505">
        <w:rPr>
          <w:rFonts w:ascii="Times New Roman" w:eastAsia="Times New Roman" w:hAnsi="Times New Roman" w:cs="Times New Roman"/>
          <w:color w:val="000000" w:themeColor="text1"/>
          <w:sz w:val="24"/>
          <w:szCs w:val="24"/>
        </w:rPr>
        <w:t>This 15-week course guides doctoral candidates through the foundational stages of the dissertation process. Through weekly deliverables, you will refine your research topic, build a robust literature base, select your methodology and theoretical framework, and begin drafting Chapters 1 and 2 of your dissertation proposal. You’ll also develop your Dissertation Alignment Document, submit milestone planning documents, and work closely with your Chair for iterative feedback and support.</w:t>
      </w:r>
    </w:p>
    <w:p w14:paraId="155A8655" w14:textId="03933F60" w:rsidR="00A01B1F" w:rsidRPr="002F278F" w:rsidRDefault="00A01B1F" w:rsidP="00A01B1F">
      <w:pPr>
        <w:spacing w:before="100" w:beforeAutospacing="1" w:after="100" w:afterAutospacing="1"/>
        <w:outlineLvl w:val="2"/>
        <w:rPr>
          <w:rFonts w:ascii="Times New Roman" w:eastAsia="Times New Roman" w:hAnsi="Times New Roman" w:cs="Times New Roman"/>
          <w:b/>
          <w:bCs/>
          <w:color w:val="FF0000"/>
          <w:sz w:val="24"/>
          <w:szCs w:val="24"/>
        </w:rPr>
      </w:pPr>
      <w:r w:rsidRPr="002F278F">
        <w:rPr>
          <w:rFonts w:ascii="Times New Roman" w:eastAsia="Times New Roman" w:hAnsi="Times New Roman" w:cs="Times New Roman"/>
          <w:b/>
          <w:bCs/>
          <w:color w:val="FF0000"/>
          <w:sz w:val="24"/>
          <w:szCs w:val="24"/>
        </w:rPr>
        <w:t>Week 1: Exploring the Literature &amp; Identifying the Research Problem</w:t>
      </w:r>
    </w:p>
    <w:p w14:paraId="4CE01FC7" w14:textId="6B91F32C" w:rsidR="00A01B1F" w:rsidRPr="002F278F" w:rsidRDefault="00A01B1F" w:rsidP="00A01B1F">
      <w:p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b/>
          <w:bCs/>
          <w:sz w:val="24"/>
          <w:szCs w:val="24"/>
        </w:rPr>
        <w:t>Focus:</w:t>
      </w:r>
      <w:r w:rsidR="00CA4834">
        <w:rPr>
          <w:rFonts w:ascii="Times New Roman" w:eastAsia="Times New Roman" w:hAnsi="Times New Roman" w:cs="Times New Roman"/>
          <w:sz w:val="24"/>
          <w:szCs w:val="24"/>
        </w:rPr>
        <w:t xml:space="preserve"> </w:t>
      </w:r>
      <w:r w:rsidRPr="002F278F">
        <w:rPr>
          <w:rFonts w:ascii="Times New Roman" w:eastAsia="Times New Roman" w:hAnsi="Times New Roman" w:cs="Times New Roman"/>
          <w:sz w:val="24"/>
          <w:szCs w:val="24"/>
        </w:rPr>
        <w:t>Launch your broad literature search and begin identifying your research problem.</w:t>
      </w:r>
    </w:p>
    <w:p w14:paraId="4D2FF846" w14:textId="77777777" w:rsidR="00A01B1F" w:rsidRPr="002F278F" w:rsidRDefault="00A01B1F" w:rsidP="00A01B1F">
      <w:p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b/>
          <w:bCs/>
          <w:sz w:val="24"/>
          <w:szCs w:val="24"/>
        </w:rPr>
        <w:t>Deliverables:</w:t>
      </w:r>
    </w:p>
    <w:p w14:paraId="44546D3F" w14:textId="77777777" w:rsidR="00A01B1F" w:rsidRPr="002F278F" w:rsidRDefault="00A01B1F" w:rsidP="003636BA">
      <w:pPr>
        <w:numPr>
          <w:ilvl w:val="0"/>
          <w:numId w:val="11"/>
        </w:num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b/>
          <w:bCs/>
          <w:sz w:val="24"/>
          <w:szCs w:val="24"/>
        </w:rPr>
        <w:t>Literature Review Matrix</w:t>
      </w:r>
      <w:r w:rsidRPr="002F278F">
        <w:rPr>
          <w:rFonts w:ascii="Times New Roman" w:eastAsia="Times New Roman" w:hAnsi="Times New Roman" w:cs="Times New Roman"/>
          <w:sz w:val="24"/>
          <w:szCs w:val="24"/>
        </w:rPr>
        <w:t>: Complete using 10 peer-reviewed articles (within the last 5 years), documenting:</w:t>
      </w:r>
    </w:p>
    <w:p w14:paraId="75EFDF3A" w14:textId="77777777" w:rsidR="00A01B1F" w:rsidRPr="002F278F" w:rsidRDefault="00A01B1F" w:rsidP="003636BA">
      <w:pPr>
        <w:numPr>
          <w:ilvl w:val="1"/>
          <w:numId w:val="11"/>
        </w:num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sz w:val="24"/>
          <w:szCs w:val="24"/>
        </w:rPr>
        <w:t>Citation, Purpose, Population, Methodology, Design, Sampling, Theoretical Framework, Instruments, Data Analysis, Findings, Themes, Recommendations, Limitations, Gaps, Takeaways.</w:t>
      </w:r>
    </w:p>
    <w:p w14:paraId="0E53B001" w14:textId="77777777" w:rsidR="00A01B1F" w:rsidRPr="002F278F" w:rsidRDefault="00A01B1F" w:rsidP="003636BA">
      <w:pPr>
        <w:numPr>
          <w:ilvl w:val="0"/>
          <w:numId w:val="11"/>
        </w:num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b/>
          <w:bCs/>
          <w:sz w:val="24"/>
          <w:szCs w:val="24"/>
        </w:rPr>
        <w:t>Identifying the Research Problem Worksheet</w:t>
      </w:r>
      <w:r w:rsidRPr="002F278F">
        <w:rPr>
          <w:rFonts w:ascii="Times New Roman" w:eastAsia="Times New Roman" w:hAnsi="Times New Roman" w:cs="Times New Roman"/>
          <w:sz w:val="24"/>
          <w:szCs w:val="24"/>
        </w:rPr>
        <w:t xml:space="preserve"> (800–1000 words):</w:t>
      </w:r>
    </w:p>
    <w:p w14:paraId="3B93DA79" w14:textId="77777777" w:rsidR="00A01B1F" w:rsidRPr="002F278F" w:rsidRDefault="00A01B1F" w:rsidP="003636BA">
      <w:pPr>
        <w:numPr>
          <w:ilvl w:val="1"/>
          <w:numId w:val="11"/>
        </w:num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sz w:val="24"/>
          <w:szCs w:val="24"/>
        </w:rPr>
        <w:t>Clearly articulate the research problem.</w:t>
      </w:r>
    </w:p>
    <w:p w14:paraId="32313211" w14:textId="77777777" w:rsidR="00A01B1F" w:rsidRPr="002F278F" w:rsidRDefault="00A01B1F" w:rsidP="003636BA">
      <w:pPr>
        <w:numPr>
          <w:ilvl w:val="1"/>
          <w:numId w:val="11"/>
        </w:num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sz w:val="24"/>
          <w:szCs w:val="24"/>
        </w:rPr>
        <w:t xml:space="preserve">Address </w:t>
      </w:r>
      <w:r w:rsidRPr="00A01B1F">
        <w:rPr>
          <w:rFonts w:ascii="Times New Roman" w:eastAsia="Times New Roman" w:hAnsi="Times New Roman" w:cs="Times New Roman"/>
          <w:sz w:val="24"/>
          <w:szCs w:val="24"/>
        </w:rPr>
        <w:t xml:space="preserve">the </w:t>
      </w:r>
      <w:r w:rsidRPr="002F278F">
        <w:rPr>
          <w:rFonts w:ascii="Times New Roman" w:eastAsia="Times New Roman" w:hAnsi="Times New Roman" w:cs="Times New Roman"/>
          <w:sz w:val="24"/>
          <w:szCs w:val="24"/>
        </w:rPr>
        <w:t xml:space="preserve">severity </w:t>
      </w:r>
      <w:r w:rsidRPr="00A01B1F">
        <w:rPr>
          <w:rFonts w:ascii="Times New Roman" w:eastAsia="Times New Roman" w:hAnsi="Times New Roman" w:cs="Times New Roman"/>
          <w:sz w:val="24"/>
          <w:szCs w:val="24"/>
        </w:rPr>
        <w:t>of the affected population</w:t>
      </w:r>
      <w:r w:rsidRPr="002F278F">
        <w:rPr>
          <w:rFonts w:ascii="Times New Roman" w:eastAsia="Times New Roman" w:hAnsi="Times New Roman" w:cs="Times New Roman"/>
          <w:sz w:val="24"/>
          <w:szCs w:val="24"/>
        </w:rPr>
        <w:t xml:space="preserve">, </w:t>
      </w:r>
      <w:r w:rsidRPr="00A01B1F">
        <w:rPr>
          <w:rFonts w:ascii="Times New Roman" w:eastAsia="Times New Roman" w:hAnsi="Times New Roman" w:cs="Times New Roman"/>
          <w:sz w:val="24"/>
          <w:szCs w:val="24"/>
        </w:rPr>
        <w:t xml:space="preserve">the </w:t>
      </w:r>
      <w:r w:rsidRPr="002F278F">
        <w:rPr>
          <w:rFonts w:ascii="Times New Roman" w:eastAsia="Times New Roman" w:hAnsi="Times New Roman" w:cs="Times New Roman"/>
          <w:sz w:val="24"/>
          <w:szCs w:val="24"/>
        </w:rPr>
        <w:t>relevant literature, and identified gaps.</w:t>
      </w:r>
    </w:p>
    <w:p w14:paraId="245A9569" w14:textId="77777777" w:rsidR="00A01B1F" w:rsidRPr="002F278F" w:rsidRDefault="00A01B1F" w:rsidP="003636BA">
      <w:pPr>
        <w:numPr>
          <w:ilvl w:val="1"/>
          <w:numId w:val="11"/>
        </w:num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sz w:val="24"/>
          <w:szCs w:val="24"/>
        </w:rPr>
        <w:t>Follow APA formatting, includ</w:t>
      </w:r>
      <w:r w:rsidRPr="00A01B1F">
        <w:rPr>
          <w:rFonts w:ascii="Times New Roman" w:eastAsia="Times New Roman" w:hAnsi="Times New Roman" w:cs="Times New Roman"/>
          <w:sz w:val="24"/>
          <w:szCs w:val="24"/>
        </w:rPr>
        <w:t>ing</w:t>
      </w:r>
      <w:r w:rsidRPr="002F278F">
        <w:rPr>
          <w:rFonts w:ascii="Times New Roman" w:eastAsia="Times New Roman" w:hAnsi="Times New Roman" w:cs="Times New Roman"/>
          <w:sz w:val="24"/>
          <w:szCs w:val="24"/>
        </w:rPr>
        <w:t xml:space="preserve"> topic sentences, in-text citations, and a reference page.</w:t>
      </w:r>
    </w:p>
    <w:p w14:paraId="4222B1D0" w14:textId="4461B411" w:rsidR="00A01B1F" w:rsidRPr="002F278F" w:rsidRDefault="00A01B1F" w:rsidP="00A01B1F">
      <w:pPr>
        <w:spacing w:before="100" w:beforeAutospacing="1" w:after="100" w:afterAutospacing="1"/>
        <w:outlineLvl w:val="2"/>
        <w:rPr>
          <w:rFonts w:ascii="Times New Roman" w:eastAsia="Times New Roman" w:hAnsi="Times New Roman" w:cs="Times New Roman"/>
          <w:b/>
          <w:bCs/>
          <w:color w:val="FF0000"/>
          <w:sz w:val="24"/>
          <w:szCs w:val="24"/>
        </w:rPr>
      </w:pPr>
      <w:r w:rsidRPr="002F278F">
        <w:rPr>
          <w:rFonts w:ascii="Times New Roman" w:eastAsia="Times New Roman" w:hAnsi="Times New Roman" w:cs="Times New Roman"/>
          <w:b/>
          <w:bCs/>
          <w:color w:val="FF0000"/>
          <w:sz w:val="24"/>
          <w:szCs w:val="24"/>
        </w:rPr>
        <w:t xml:space="preserve">Week 2: Drafting the Dissertation Alignment Document </w:t>
      </w:r>
    </w:p>
    <w:p w14:paraId="480C5C24" w14:textId="5806DC8E" w:rsidR="00A01B1F" w:rsidRPr="002F278F" w:rsidRDefault="00A01B1F" w:rsidP="00A01B1F">
      <w:p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b/>
          <w:bCs/>
          <w:sz w:val="24"/>
          <w:szCs w:val="24"/>
        </w:rPr>
        <w:t>Focus:</w:t>
      </w:r>
      <w:r w:rsidR="00CA4834">
        <w:rPr>
          <w:rFonts w:ascii="Times New Roman" w:eastAsia="Times New Roman" w:hAnsi="Times New Roman" w:cs="Times New Roman"/>
          <w:sz w:val="24"/>
          <w:szCs w:val="24"/>
        </w:rPr>
        <w:t xml:space="preserve"> </w:t>
      </w:r>
      <w:r w:rsidRPr="002F278F">
        <w:rPr>
          <w:rFonts w:ascii="Times New Roman" w:eastAsia="Times New Roman" w:hAnsi="Times New Roman" w:cs="Times New Roman"/>
          <w:sz w:val="24"/>
          <w:szCs w:val="24"/>
        </w:rPr>
        <w:t xml:space="preserve">Begin defining </w:t>
      </w:r>
      <w:r w:rsidRPr="00A01B1F">
        <w:rPr>
          <w:rFonts w:ascii="Times New Roman" w:eastAsia="Times New Roman" w:hAnsi="Times New Roman" w:cs="Times New Roman"/>
          <w:sz w:val="24"/>
          <w:szCs w:val="24"/>
        </w:rPr>
        <w:t xml:space="preserve">the </w:t>
      </w:r>
      <w:r w:rsidRPr="002F278F">
        <w:rPr>
          <w:rFonts w:ascii="Times New Roman" w:eastAsia="Times New Roman" w:hAnsi="Times New Roman" w:cs="Times New Roman"/>
          <w:sz w:val="24"/>
          <w:szCs w:val="24"/>
        </w:rPr>
        <w:t>core components of your study and aligning them for proposal development.</w:t>
      </w:r>
    </w:p>
    <w:p w14:paraId="1D37BA48" w14:textId="77777777" w:rsidR="00A01B1F" w:rsidRPr="002F278F" w:rsidRDefault="00A01B1F" w:rsidP="00A01B1F">
      <w:p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b/>
          <w:bCs/>
          <w:sz w:val="24"/>
          <w:szCs w:val="24"/>
        </w:rPr>
        <w:t>Deliverables:</w:t>
      </w:r>
    </w:p>
    <w:p w14:paraId="7DF21087" w14:textId="77777777" w:rsidR="00A01B1F" w:rsidRPr="002F278F" w:rsidRDefault="00A01B1F" w:rsidP="003636BA">
      <w:pPr>
        <w:numPr>
          <w:ilvl w:val="0"/>
          <w:numId w:val="12"/>
        </w:num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sz w:val="24"/>
          <w:szCs w:val="24"/>
        </w:rPr>
        <w:t>Add 10 new peer-reviewed articles to your Literature Review Matrix.</w:t>
      </w:r>
    </w:p>
    <w:p w14:paraId="4A7109F9" w14:textId="77777777" w:rsidR="00A01B1F" w:rsidRPr="002F278F" w:rsidRDefault="00A01B1F" w:rsidP="003636BA">
      <w:pPr>
        <w:numPr>
          <w:ilvl w:val="0"/>
          <w:numId w:val="12"/>
        </w:num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sz w:val="24"/>
          <w:szCs w:val="24"/>
        </w:rPr>
        <w:t>Submit your Dissertation Milestones to your Chair.</w:t>
      </w:r>
    </w:p>
    <w:p w14:paraId="6D9863C1" w14:textId="77777777" w:rsidR="00A01B1F" w:rsidRPr="002F278F" w:rsidRDefault="00A01B1F" w:rsidP="003636BA">
      <w:pPr>
        <w:numPr>
          <w:ilvl w:val="0"/>
          <w:numId w:val="12"/>
        </w:num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sz w:val="24"/>
          <w:szCs w:val="24"/>
        </w:rPr>
        <w:t xml:space="preserve">Draft and submit your Dissertation Alignment Document (DAD) using </w:t>
      </w:r>
      <w:r w:rsidRPr="00A01B1F">
        <w:rPr>
          <w:rFonts w:ascii="Times New Roman" w:eastAsia="Times New Roman" w:hAnsi="Times New Roman" w:cs="Times New Roman"/>
          <w:sz w:val="24"/>
          <w:szCs w:val="24"/>
        </w:rPr>
        <w:t xml:space="preserve">a </w:t>
      </w:r>
      <w:r w:rsidRPr="002F278F">
        <w:rPr>
          <w:rFonts w:ascii="Times New Roman" w:eastAsia="Times New Roman" w:hAnsi="Times New Roman" w:cs="Times New Roman"/>
          <w:sz w:val="24"/>
          <w:szCs w:val="24"/>
        </w:rPr>
        <w:t>bullet or numbered format (7–10 pages). Include:</w:t>
      </w:r>
    </w:p>
    <w:p w14:paraId="0A37DC33" w14:textId="77777777" w:rsidR="00A01B1F" w:rsidRPr="002F278F" w:rsidRDefault="00A01B1F" w:rsidP="003636BA">
      <w:pPr>
        <w:numPr>
          <w:ilvl w:val="1"/>
          <w:numId w:val="12"/>
        </w:num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sz w:val="24"/>
          <w:szCs w:val="24"/>
        </w:rPr>
        <w:t>Broad Topic Area</w:t>
      </w:r>
    </w:p>
    <w:p w14:paraId="1C075863" w14:textId="77777777" w:rsidR="00A01B1F" w:rsidRPr="002F278F" w:rsidRDefault="00A01B1F" w:rsidP="003636BA">
      <w:pPr>
        <w:numPr>
          <w:ilvl w:val="1"/>
          <w:numId w:val="12"/>
        </w:num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sz w:val="24"/>
          <w:szCs w:val="24"/>
        </w:rPr>
        <w:t>Background to the Problem / Knowledge Gap</w:t>
      </w:r>
    </w:p>
    <w:p w14:paraId="60D688DB" w14:textId="77777777" w:rsidR="00A01B1F" w:rsidRPr="002F278F" w:rsidRDefault="00A01B1F" w:rsidP="003636BA">
      <w:pPr>
        <w:numPr>
          <w:ilvl w:val="1"/>
          <w:numId w:val="12"/>
        </w:num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sz w:val="24"/>
          <w:szCs w:val="24"/>
        </w:rPr>
        <w:t>Theoretical Foundations</w:t>
      </w:r>
    </w:p>
    <w:p w14:paraId="214D30EC" w14:textId="77777777" w:rsidR="00A01B1F" w:rsidRPr="002F278F" w:rsidRDefault="00A01B1F" w:rsidP="003636BA">
      <w:pPr>
        <w:numPr>
          <w:ilvl w:val="1"/>
          <w:numId w:val="12"/>
        </w:num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sz w:val="24"/>
          <w:szCs w:val="24"/>
        </w:rPr>
        <w:t>Review of Literature / Key Themes</w:t>
      </w:r>
    </w:p>
    <w:p w14:paraId="295A8EC6" w14:textId="77777777" w:rsidR="00A01B1F" w:rsidRPr="002F278F" w:rsidRDefault="00A01B1F" w:rsidP="003636BA">
      <w:pPr>
        <w:numPr>
          <w:ilvl w:val="1"/>
          <w:numId w:val="12"/>
        </w:num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sz w:val="24"/>
          <w:szCs w:val="24"/>
        </w:rPr>
        <w:t>Problem Statement</w:t>
      </w:r>
    </w:p>
    <w:p w14:paraId="12240EE2" w14:textId="77777777" w:rsidR="00A01B1F" w:rsidRPr="002F278F" w:rsidRDefault="00A01B1F" w:rsidP="003636BA">
      <w:pPr>
        <w:numPr>
          <w:ilvl w:val="1"/>
          <w:numId w:val="12"/>
        </w:num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sz w:val="24"/>
          <w:szCs w:val="24"/>
        </w:rPr>
        <w:lastRenderedPageBreak/>
        <w:t>Research Questions</w:t>
      </w:r>
    </w:p>
    <w:p w14:paraId="0C5BBC7C" w14:textId="77777777" w:rsidR="00A01B1F" w:rsidRPr="002F278F" w:rsidRDefault="00A01B1F" w:rsidP="003636BA">
      <w:pPr>
        <w:numPr>
          <w:ilvl w:val="1"/>
          <w:numId w:val="12"/>
        </w:num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sz w:val="24"/>
          <w:szCs w:val="24"/>
        </w:rPr>
        <w:t>Sample</w:t>
      </w:r>
    </w:p>
    <w:p w14:paraId="365AA65B" w14:textId="77777777" w:rsidR="00A01B1F" w:rsidRPr="002F278F" w:rsidRDefault="00A01B1F" w:rsidP="003636BA">
      <w:pPr>
        <w:numPr>
          <w:ilvl w:val="1"/>
          <w:numId w:val="12"/>
        </w:num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sz w:val="24"/>
          <w:szCs w:val="24"/>
        </w:rPr>
        <w:t>Phenomenon (Qualitative) or Variables/Hypotheses (Quantitative)</w:t>
      </w:r>
    </w:p>
    <w:p w14:paraId="4EACCB92" w14:textId="77777777" w:rsidR="00A01B1F" w:rsidRPr="002F278F" w:rsidRDefault="00A01B1F" w:rsidP="003636BA">
      <w:pPr>
        <w:numPr>
          <w:ilvl w:val="1"/>
          <w:numId w:val="12"/>
        </w:num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sz w:val="24"/>
          <w:szCs w:val="24"/>
        </w:rPr>
        <w:t>Methodology and Design</w:t>
      </w:r>
    </w:p>
    <w:p w14:paraId="560A8A10" w14:textId="77777777" w:rsidR="00A01B1F" w:rsidRPr="002F278F" w:rsidRDefault="00A01B1F" w:rsidP="003636BA">
      <w:pPr>
        <w:numPr>
          <w:ilvl w:val="1"/>
          <w:numId w:val="12"/>
        </w:num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sz w:val="24"/>
          <w:szCs w:val="24"/>
        </w:rPr>
        <w:t>Purpose Statement</w:t>
      </w:r>
    </w:p>
    <w:p w14:paraId="6D5F6279" w14:textId="77777777" w:rsidR="00A01B1F" w:rsidRPr="002F278F" w:rsidRDefault="00A01B1F" w:rsidP="003636BA">
      <w:pPr>
        <w:numPr>
          <w:ilvl w:val="1"/>
          <w:numId w:val="12"/>
        </w:num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sz w:val="24"/>
          <w:szCs w:val="24"/>
        </w:rPr>
        <w:t>Data Collection and Analysis Approach</w:t>
      </w:r>
    </w:p>
    <w:p w14:paraId="7F51B3EA" w14:textId="77777777" w:rsidR="00A01B1F" w:rsidRPr="002F278F" w:rsidRDefault="00A01B1F" w:rsidP="00A01B1F">
      <w:p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b/>
          <w:bCs/>
          <w:sz w:val="24"/>
          <w:szCs w:val="24"/>
        </w:rPr>
        <w:t>Helpful Videos:</w:t>
      </w:r>
    </w:p>
    <w:p w14:paraId="7C7010DD" w14:textId="77777777" w:rsidR="00A01B1F" w:rsidRPr="002F278F" w:rsidRDefault="00A01B1F" w:rsidP="003636BA">
      <w:pPr>
        <w:numPr>
          <w:ilvl w:val="0"/>
          <w:numId w:val="13"/>
        </w:numPr>
        <w:spacing w:before="100" w:beforeAutospacing="1" w:after="100" w:afterAutospacing="1"/>
        <w:rPr>
          <w:rFonts w:ascii="Times New Roman" w:eastAsia="Times New Roman" w:hAnsi="Times New Roman" w:cs="Times New Roman"/>
          <w:sz w:val="24"/>
          <w:szCs w:val="24"/>
        </w:rPr>
      </w:pPr>
      <w:hyperlink r:id="rId23" w:history="1">
        <w:r w:rsidRPr="002F278F">
          <w:rPr>
            <w:rFonts w:ascii="Times New Roman" w:eastAsia="Times New Roman" w:hAnsi="Times New Roman" w:cs="Times New Roman"/>
            <w:color w:val="0000FF"/>
            <w:sz w:val="24"/>
            <w:szCs w:val="24"/>
            <w:u w:val="single"/>
          </w:rPr>
          <w:t>Qualitative Study Alignment</w:t>
        </w:r>
      </w:hyperlink>
    </w:p>
    <w:p w14:paraId="7243EE09" w14:textId="77777777" w:rsidR="00A01B1F" w:rsidRPr="002F278F" w:rsidRDefault="00A01B1F" w:rsidP="003636BA">
      <w:pPr>
        <w:numPr>
          <w:ilvl w:val="0"/>
          <w:numId w:val="13"/>
        </w:numPr>
        <w:spacing w:before="100" w:beforeAutospacing="1" w:after="100" w:afterAutospacing="1"/>
        <w:rPr>
          <w:rFonts w:ascii="Times New Roman" w:eastAsia="Times New Roman" w:hAnsi="Times New Roman" w:cs="Times New Roman"/>
          <w:sz w:val="24"/>
          <w:szCs w:val="24"/>
        </w:rPr>
      </w:pPr>
      <w:hyperlink r:id="rId24" w:history="1">
        <w:r w:rsidRPr="002F278F">
          <w:rPr>
            <w:rFonts w:ascii="Times New Roman" w:eastAsia="Times New Roman" w:hAnsi="Times New Roman" w:cs="Times New Roman"/>
            <w:color w:val="0000FF"/>
            <w:sz w:val="24"/>
            <w:szCs w:val="24"/>
            <w:u w:val="single"/>
          </w:rPr>
          <w:t>Quantitative Study Alignment</w:t>
        </w:r>
      </w:hyperlink>
    </w:p>
    <w:p w14:paraId="330FC3EF" w14:textId="77777777" w:rsidR="00A01B1F" w:rsidRPr="002F278F" w:rsidRDefault="00A01B1F" w:rsidP="00A01B1F">
      <w:pPr>
        <w:spacing w:before="100" w:beforeAutospacing="1" w:after="100" w:afterAutospacing="1"/>
        <w:outlineLvl w:val="2"/>
        <w:rPr>
          <w:rFonts w:ascii="Times New Roman" w:eastAsia="Times New Roman" w:hAnsi="Times New Roman" w:cs="Times New Roman"/>
          <w:b/>
          <w:bCs/>
          <w:color w:val="FF0000"/>
          <w:sz w:val="24"/>
          <w:szCs w:val="24"/>
        </w:rPr>
      </w:pPr>
      <w:r w:rsidRPr="002F278F">
        <w:rPr>
          <w:rFonts w:ascii="Times New Roman" w:eastAsia="Times New Roman" w:hAnsi="Times New Roman" w:cs="Times New Roman"/>
          <w:b/>
          <w:bCs/>
          <w:color w:val="FF0000"/>
          <w:sz w:val="24"/>
          <w:szCs w:val="24"/>
        </w:rPr>
        <w:t>Week 3: Refining Your Study Alignment</w:t>
      </w:r>
    </w:p>
    <w:p w14:paraId="7EDC7A9E" w14:textId="5A71322C" w:rsidR="00A01B1F" w:rsidRPr="002F278F" w:rsidRDefault="00A01B1F" w:rsidP="00A01B1F">
      <w:p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b/>
          <w:bCs/>
          <w:sz w:val="24"/>
          <w:szCs w:val="24"/>
        </w:rPr>
        <w:t>Focus:</w:t>
      </w:r>
      <w:r w:rsidR="00CA4834">
        <w:rPr>
          <w:rFonts w:ascii="Times New Roman" w:eastAsia="Times New Roman" w:hAnsi="Times New Roman" w:cs="Times New Roman"/>
          <w:sz w:val="24"/>
          <w:szCs w:val="24"/>
        </w:rPr>
        <w:t xml:space="preserve"> </w:t>
      </w:r>
      <w:r w:rsidRPr="002F278F">
        <w:rPr>
          <w:rFonts w:ascii="Times New Roman" w:eastAsia="Times New Roman" w:hAnsi="Times New Roman" w:cs="Times New Roman"/>
          <w:sz w:val="24"/>
          <w:szCs w:val="24"/>
        </w:rPr>
        <w:t>Revise your DAD and continue adding scholarly literature to support your study design.</w:t>
      </w:r>
    </w:p>
    <w:p w14:paraId="6B58F495" w14:textId="77777777" w:rsidR="00A01B1F" w:rsidRPr="002F278F" w:rsidRDefault="00A01B1F" w:rsidP="00A01B1F">
      <w:p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b/>
          <w:bCs/>
          <w:sz w:val="24"/>
          <w:szCs w:val="24"/>
        </w:rPr>
        <w:t>Deliverables:</w:t>
      </w:r>
    </w:p>
    <w:p w14:paraId="4EABFBA1" w14:textId="77777777" w:rsidR="00A01B1F" w:rsidRPr="002F278F" w:rsidRDefault="00A01B1F" w:rsidP="003636BA">
      <w:pPr>
        <w:numPr>
          <w:ilvl w:val="0"/>
          <w:numId w:val="14"/>
        </w:num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sz w:val="24"/>
          <w:szCs w:val="24"/>
        </w:rPr>
        <w:t>Add 10 additional articles to your Literature Review Matrix.</w:t>
      </w:r>
    </w:p>
    <w:p w14:paraId="36E120F0" w14:textId="77777777" w:rsidR="00A01B1F" w:rsidRPr="002F278F" w:rsidRDefault="00A01B1F" w:rsidP="003636BA">
      <w:pPr>
        <w:numPr>
          <w:ilvl w:val="0"/>
          <w:numId w:val="14"/>
        </w:num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sz w:val="24"/>
          <w:szCs w:val="24"/>
        </w:rPr>
        <w:t>Submit a revised version of your Dissertation Alignment Document.</w:t>
      </w:r>
    </w:p>
    <w:p w14:paraId="75B95BAB" w14:textId="77777777" w:rsidR="00A01B1F" w:rsidRPr="002F278F" w:rsidRDefault="00A01B1F" w:rsidP="00A01B1F">
      <w:pPr>
        <w:spacing w:before="100" w:beforeAutospacing="1" w:after="100" w:afterAutospacing="1"/>
        <w:outlineLvl w:val="2"/>
        <w:rPr>
          <w:rFonts w:ascii="Times New Roman" w:eastAsia="Times New Roman" w:hAnsi="Times New Roman" w:cs="Times New Roman"/>
          <w:b/>
          <w:bCs/>
          <w:color w:val="FF0000"/>
          <w:sz w:val="24"/>
          <w:szCs w:val="24"/>
        </w:rPr>
      </w:pPr>
      <w:r w:rsidRPr="002F278F">
        <w:rPr>
          <w:rFonts w:ascii="Times New Roman" w:eastAsia="Times New Roman" w:hAnsi="Times New Roman" w:cs="Times New Roman"/>
          <w:b/>
          <w:bCs/>
          <w:color w:val="FF0000"/>
          <w:sz w:val="24"/>
          <w:szCs w:val="24"/>
        </w:rPr>
        <w:t>Week 4: Continued Refinement</w:t>
      </w:r>
    </w:p>
    <w:p w14:paraId="62FEB012" w14:textId="3867CCD5" w:rsidR="00A01B1F" w:rsidRPr="002F278F" w:rsidRDefault="00A01B1F" w:rsidP="00A01B1F">
      <w:p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b/>
          <w:bCs/>
          <w:sz w:val="24"/>
          <w:szCs w:val="24"/>
        </w:rPr>
        <w:t>Focus:</w:t>
      </w:r>
      <w:r w:rsidR="00CA4834">
        <w:rPr>
          <w:rFonts w:ascii="Times New Roman" w:eastAsia="Times New Roman" w:hAnsi="Times New Roman" w:cs="Times New Roman"/>
          <w:sz w:val="24"/>
          <w:szCs w:val="24"/>
        </w:rPr>
        <w:t xml:space="preserve"> </w:t>
      </w:r>
      <w:r w:rsidRPr="002F278F">
        <w:rPr>
          <w:rFonts w:ascii="Times New Roman" w:eastAsia="Times New Roman" w:hAnsi="Times New Roman" w:cs="Times New Roman"/>
          <w:sz w:val="24"/>
          <w:szCs w:val="24"/>
        </w:rPr>
        <w:t>Ensure alignment between your research problem, literature, methodology, and theoretical foundation.</w:t>
      </w:r>
    </w:p>
    <w:p w14:paraId="5FB5939B" w14:textId="77777777" w:rsidR="00A01B1F" w:rsidRPr="002F278F" w:rsidRDefault="00A01B1F" w:rsidP="00A01B1F">
      <w:p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b/>
          <w:bCs/>
          <w:sz w:val="24"/>
          <w:szCs w:val="24"/>
        </w:rPr>
        <w:t>Deliverables:</w:t>
      </w:r>
    </w:p>
    <w:p w14:paraId="53EC7ED1" w14:textId="77777777" w:rsidR="00A01B1F" w:rsidRPr="002F278F" w:rsidRDefault="00A01B1F" w:rsidP="003636BA">
      <w:pPr>
        <w:numPr>
          <w:ilvl w:val="0"/>
          <w:numId w:val="15"/>
        </w:num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sz w:val="24"/>
          <w:szCs w:val="24"/>
        </w:rPr>
        <w:t>Add 10 additional peer-reviewed articles to your Literature Review Matrix.</w:t>
      </w:r>
    </w:p>
    <w:p w14:paraId="32CA0C24" w14:textId="77777777" w:rsidR="00A01B1F" w:rsidRPr="002F278F" w:rsidRDefault="00A01B1F" w:rsidP="003636BA">
      <w:pPr>
        <w:numPr>
          <w:ilvl w:val="0"/>
          <w:numId w:val="15"/>
        </w:num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sz w:val="24"/>
          <w:szCs w:val="24"/>
        </w:rPr>
        <w:t>Revise and resubmit your Dissertation Alignment Document.</w:t>
      </w:r>
    </w:p>
    <w:p w14:paraId="0C40905B" w14:textId="77777777" w:rsidR="00A01B1F" w:rsidRPr="002F278F" w:rsidRDefault="00A01B1F" w:rsidP="00A01B1F">
      <w:pPr>
        <w:spacing w:before="100" w:beforeAutospacing="1" w:after="100" w:afterAutospacing="1"/>
        <w:outlineLvl w:val="2"/>
        <w:rPr>
          <w:rFonts w:ascii="Times New Roman" w:eastAsia="Times New Roman" w:hAnsi="Times New Roman" w:cs="Times New Roman"/>
          <w:b/>
          <w:bCs/>
          <w:color w:val="FF0000"/>
          <w:sz w:val="24"/>
          <w:szCs w:val="24"/>
        </w:rPr>
      </w:pPr>
      <w:r w:rsidRPr="002F278F">
        <w:rPr>
          <w:rFonts w:ascii="Times New Roman" w:eastAsia="Times New Roman" w:hAnsi="Times New Roman" w:cs="Times New Roman"/>
          <w:b/>
          <w:bCs/>
          <w:color w:val="FF0000"/>
          <w:sz w:val="24"/>
          <w:szCs w:val="24"/>
        </w:rPr>
        <w:t>Week 5: Drafting Chapter 1 &amp; Beginning Chapter 2 Outline</w:t>
      </w:r>
    </w:p>
    <w:p w14:paraId="23EEAD48" w14:textId="3C8CEBB8" w:rsidR="00A01B1F" w:rsidRPr="002F278F" w:rsidRDefault="00A01B1F" w:rsidP="00A01B1F">
      <w:p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b/>
          <w:bCs/>
          <w:sz w:val="24"/>
          <w:szCs w:val="24"/>
        </w:rPr>
        <w:t>Focus:</w:t>
      </w:r>
      <w:r w:rsidR="00CA4834">
        <w:rPr>
          <w:rFonts w:ascii="Times New Roman" w:eastAsia="Times New Roman" w:hAnsi="Times New Roman" w:cs="Times New Roman"/>
          <w:sz w:val="24"/>
          <w:szCs w:val="24"/>
        </w:rPr>
        <w:t xml:space="preserve"> </w:t>
      </w:r>
      <w:r w:rsidRPr="002F278F">
        <w:rPr>
          <w:rFonts w:ascii="Times New Roman" w:eastAsia="Times New Roman" w:hAnsi="Times New Roman" w:cs="Times New Roman"/>
          <w:sz w:val="24"/>
          <w:szCs w:val="24"/>
        </w:rPr>
        <w:t>Begin drafting Chapter 1 and start developing your outline for Chapter 2.</w:t>
      </w:r>
    </w:p>
    <w:p w14:paraId="167A5BCE" w14:textId="77777777" w:rsidR="00A01B1F" w:rsidRPr="002F278F" w:rsidRDefault="00A01B1F" w:rsidP="00A01B1F">
      <w:p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b/>
          <w:bCs/>
          <w:sz w:val="24"/>
          <w:szCs w:val="24"/>
        </w:rPr>
        <w:t>Deliverables:</w:t>
      </w:r>
    </w:p>
    <w:p w14:paraId="6F20AD99" w14:textId="77777777" w:rsidR="00A01B1F" w:rsidRPr="002F278F" w:rsidRDefault="00A01B1F" w:rsidP="003636BA">
      <w:pPr>
        <w:numPr>
          <w:ilvl w:val="0"/>
          <w:numId w:val="16"/>
        </w:num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sz w:val="24"/>
          <w:szCs w:val="24"/>
        </w:rPr>
        <w:t xml:space="preserve">Begin writing Chapter 1 using the approved </w:t>
      </w:r>
      <w:hyperlink r:id="rId25" w:history="1">
        <w:r w:rsidRPr="002F278F">
          <w:rPr>
            <w:rFonts w:ascii="Times New Roman" w:eastAsia="Times New Roman" w:hAnsi="Times New Roman" w:cs="Times New Roman"/>
            <w:color w:val="0000FF"/>
            <w:sz w:val="24"/>
            <w:szCs w:val="24"/>
            <w:u w:val="single"/>
          </w:rPr>
          <w:t>Chapter 1 Template</w:t>
        </w:r>
      </w:hyperlink>
      <w:r w:rsidRPr="002F278F">
        <w:rPr>
          <w:rFonts w:ascii="Times New Roman" w:eastAsia="Times New Roman" w:hAnsi="Times New Roman" w:cs="Times New Roman"/>
          <w:sz w:val="24"/>
          <w:szCs w:val="24"/>
        </w:rPr>
        <w:t>.</w:t>
      </w:r>
    </w:p>
    <w:p w14:paraId="53B0B686" w14:textId="77777777" w:rsidR="00A01B1F" w:rsidRPr="002F278F" w:rsidRDefault="00A01B1F" w:rsidP="003636BA">
      <w:pPr>
        <w:numPr>
          <w:ilvl w:val="0"/>
          <w:numId w:val="16"/>
        </w:num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sz w:val="24"/>
          <w:szCs w:val="24"/>
        </w:rPr>
        <w:t xml:space="preserve">Review the </w:t>
      </w:r>
      <w:hyperlink r:id="rId26" w:history="1">
        <w:r w:rsidRPr="002F278F">
          <w:rPr>
            <w:rFonts w:ascii="Times New Roman" w:eastAsia="Times New Roman" w:hAnsi="Times New Roman" w:cs="Times New Roman"/>
            <w:color w:val="0000FF"/>
            <w:sz w:val="24"/>
            <w:szCs w:val="24"/>
            <w:u w:val="single"/>
          </w:rPr>
          <w:t>Chapter 1 Rubric</w:t>
        </w:r>
      </w:hyperlink>
      <w:r w:rsidRPr="002F278F">
        <w:rPr>
          <w:rFonts w:ascii="Times New Roman" w:eastAsia="Times New Roman" w:hAnsi="Times New Roman" w:cs="Times New Roman"/>
          <w:sz w:val="24"/>
          <w:szCs w:val="24"/>
        </w:rPr>
        <w:t>.</w:t>
      </w:r>
    </w:p>
    <w:p w14:paraId="3D571AC1" w14:textId="77777777" w:rsidR="00A01B1F" w:rsidRPr="002F278F" w:rsidRDefault="00A01B1F" w:rsidP="003636BA">
      <w:pPr>
        <w:numPr>
          <w:ilvl w:val="0"/>
          <w:numId w:val="16"/>
        </w:num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sz w:val="24"/>
          <w:szCs w:val="24"/>
        </w:rPr>
        <w:t>Begin and submit your Chapter 2 Literature Review Outline using this template:</w:t>
      </w:r>
      <w:r w:rsidRPr="002F278F">
        <w:rPr>
          <w:rFonts w:ascii="Times New Roman" w:eastAsia="Times New Roman" w:hAnsi="Times New Roman" w:cs="Times New Roman"/>
          <w:sz w:val="24"/>
          <w:szCs w:val="24"/>
        </w:rPr>
        <w:br/>
      </w:r>
      <w:hyperlink r:id="rId27" w:history="1">
        <w:r w:rsidRPr="002F278F">
          <w:rPr>
            <w:rFonts w:ascii="Times New Roman" w:eastAsia="Times New Roman" w:hAnsi="Times New Roman" w:cs="Times New Roman"/>
            <w:color w:val="0000FF"/>
            <w:sz w:val="24"/>
            <w:szCs w:val="24"/>
            <w:u w:val="single"/>
          </w:rPr>
          <w:t>Chapter 2 Outline Template</w:t>
        </w:r>
      </w:hyperlink>
    </w:p>
    <w:p w14:paraId="51AA436A" w14:textId="77777777" w:rsidR="00A01B1F" w:rsidRPr="002F278F" w:rsidRDefault="00A01B1F" w:rsidP="003636BA">
      <w:pPr>
        <w:numPr>
          <w:ilvl w:val="0"/>
          <w:numId w:val="16"/>
        </w:num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sz w:val="24"/>
          <w:szCs w:val="24"/>
        </w:rPr>
        <w:t>Submit your updated Literature Review Matrix.</w:t>
      </w:r>
    </w:p>
    <w:p w14:paraId="0BE92987" w14:textId="77777777" w:rsidR="00A01B1F" w:rsidRPr="002F278F" w:rsidRDefault="00A01B1F" w:rsidP="003636BA">
      <w:pPr>
        <w:numPr>
          <w:ilvl w:val="0"/>
          <w:numId w:val="16"/>
        </w:num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sz w:val="24"/>
          <w:szCs w:val="24"/>
        </w:rPr>
        <w:t xml:space="preserve">Upload </w:t>
      </w:r>
      <w:r w:rsidRPr="00A01B1F">
        <w:rPr>
          <w:rFonts w:ascii="Times New Roman" w:eastAsia="Times New Roman" w:hAnsi="Times New Roman" w:cs="Times New Roman"/>
          <w:sz w:val="24"/>
          <w:szCs w:val="24"/>
        </w:rPr>
        <w:t xml:space="preserve">the </w:t>
      </w:r>
      <w:r w:rsidRPr="002F278F">
        <w:rPr>
          <w:rFonts w:ascii="Times New Roman" w:eastAsia="Times New Roman" w:hAnsi="Times New Roman" w:cs="Times New Roman"/>
          <w:sz w:val="24"/>
          <w:szCs w:val="24"/>
        </w:rPr>
        <w:t>Chapter 1 draft to Turnitin.com.</w:t>
      </w:r>
    </w:p>
    <w:p w14:paraId="0AEAE8BA" w14:textId="77777777" w:rsidR="00A01B1F" w:rsidRPr="002F278F" w:rsidRDefault="00A01B1F" w:rsidP="00A01B1F">
      <w:pPr>
        <w:spacing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b/>
          <w:bCs/>
          <w:sz w:val="24"/>
          <w:szCs w:val="24"/>
        </w:rPr>
        <w:lastRenderedPageBreak/>
        <w:t>Note:</w:t>
      </w:r>
      <w:r w:rsidRPr="002F278F">
        <w:rPr>
          <w:rFonts w:ascii="Times New Roman" w:eastAsia="Times New Roman" w:hAnsi="Times New Roman" w:cs="Times New Roman"/>
          <w:sz w:val="24"/>
          <w:szCs w:val="24"/>
        </w:rPr>
        <w:t xml:space="preserve"> This is the week you officially </w:t>
      </w:r>
      <w:r w:rsidRPr="00A01B1F">
        <w:rPr>
          <w:rFonts w:ascii="Times New Roman" w:eastAsia="Times New Roman" w:hAnsi="Times New Roman" w:cs="Times New Roman"/>
          <w:sz w:val="24"/>
          <w:szCs w:val="24"/>
        </w:rPr>
        <w:t>submit</w:t>
      </w:r>
      <w:r w:rsidRPr="002F278F">
        <w:rPr>
          <w:rFonts w:ascii="Times New Roman" w:eastAsia="Times New Roman" w:hAnsi="Times New Roman" w:cs="Times New Roman"/>
          <w:sz w:val="24"/>
          <w:szCs w:val="24"/>
        </w:rPr>
        <w:t xml:space="preserve"> your</w:t>
      </w:r>
      <w:r w:rsidRPr="00A01B1F">
        <w:rPr>
          <w:rFonts w:ascii="Times New Roman" w:eastAsia="Times New Roman" w:hAnsi="Times New Roman" w:cs="Times New Roman"/>
          <w:sz w:val="24"/>
          <w:szCs w:val="24"/>
        </w:rPr>
        <w:t xml:space="preserve"> Chapter 2 and</w:t>
      </w:r>
      <w:r w:rsidRPr="002F278F">
        <w:rPr>
          <w:rFonts w:ascii="Times New Roman" w:eastAsia="Times New Roman" w:hAnsi="Times New Roman" w:cs="Times New Roman"/>
          <w:sz w:val="24"/>
          <w:szCs w:val="24"/>
        </w:rPr>
        <w:t xml:space="preserve"> Chapter 2 Literature Review Outline.</w:t>
      </w:r>
    </w:p>
    <w:p w14:paraId="70EEE263" w14:textId="77777777" w:rsidR="00A01B1F" w:rsidRPr="002F278F" w:rsidRDefault="00A01B1F" w:rsidP="00A01B1F">
      <w:pPr>
        <w:spacing w:before="100" w:beforeAutospacing="1" w:after="100" w:afterAutospacing="1"/>
        <w:outlineLvl w:val="2"/>
        <w:rPr>
          <w:rFonts w:ascii="Times New Roman" w:eastAsia="Times New Roman" w:hAnsi="Times New Roman" w:cs="Times New Roman"/>
          <w:b/>
          <w:bCs/>
          <w:color w:val="FF0000"/>
          <w:sz w:val="24"/>
          <w:szCs w:val="24"/>
        </w:rPr>
      </w:pPr>
      <w:r w:rsidRPr="002F278F">
        <w:rPr>
          <w:rFonts w:ascii="Times New Roman" w:eastAsia="Times New Roman" w:hAnsi="Times New Roman" w:cs="Times New Roman"/>
          <w:b/>
          <w:bCs/>
          <w:color w:val="FF0000"/>
          <w:sz w:val="24"/>
          <w:szCs w:val="24"/>
        </w:rPr>
        <w:t>Weeks 6–7: Chapter 1 Revisions &amp; Chapter 2 Outline Updates</w:t>
      </w:r>
    </w:p>
    <w:p w14:paraId="176FE05C" w14:textId="5F2A966E" w:rsidR="00A01B1F" w:rsidRPr="002F278F" w:rsidRDefault="00A01B1F" w:rsidP="00A01B1F">
      <w:p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b/>
          <w:bCs/>
          <w:sz w:val="24"/>
          <w:szCs w:val="24"/>
        </w:rPr>
        <w:t>Focus:</w:t>
      </w:r>
      <w:r w:rsidR="00CA4834">
        <w:rPr>
          <w:rFonts w:ascii="Times New Roman" w:eastAsia="Times New Roman" w:hAnsi="Times New Roman" w:cs="Times New Roman"/>
          <w:sz w:val="24"/>
          <w:szCs w:val="24"/>
        </w:rPr>
        <w:t xml:space="preserve"> </w:t>
      </w:r>
      <w:r w:rsidRPr="002F278F">
        <w:rPr>
          <w:rFonts w:ascii="Times New Roman" w:eastAsia="Times New Roman" w:hAnsi="Times New Roman" w:cs="Times New Roman"/>
          <w:sz w:val="24"/>
          <w:szCs w:val="24"/>
        </w:rPr>
        <w:t>Refine Chapter 1 and continue developing and organizing your Chapter 2 outline.</w:t>
      </w:r>
    </w:p>
    <w:p w14:paraId="39FEEE95" w14:textId="77777777" w:rsidR="00A01B1F" w:rsidRPr="002F278F" w:rsidRDefault="00A01B1F" w:rsidP="00A01B1F">
      <w:p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b/>
          <w:bCs/>
          <w:sz w:val="24"/>
          <w:szCs w:val="24"/>
        </w:rPr>
        <w:t>Deliverables (Each Week):</w:t>
      </w:r>
    </w:p>
    <w:p w14:paraId="041396B6" w14:textId="77777777" w:rsidR="00A01B1F" w:rsidRPr="002F278F" w:rsidRDefault="00A01B1F" w:rsidP="003636BA">
      <w:pPr>
        <w:numPr>
          <w:ilvl w:val="0"/>
          <w:numId w:val="17"/>
        </w:num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sz w:val="24"/>
          <w:szCs w:val="24"/>
        </w:rPr>
        <w:t>Submit your revised Chapter 1 draft.</w:t>
      </w:r>
    </w:p>
    <w:p w14:paraId="7E8969A7" w14:textId="77777777" w:rsidR="00A01B1F" w:rsidRPr="002F278F" w:rsidRDefault="00A01B1F" w:rsidP="003636BA">
      <w:pPr>
        <w:numPr>
          <w:ilvl w:val="0"/>
          <w:numId w:val="17"/>
        </w:num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sz w:val="24"/>
          <w:szCs w:val="24"/>
        </w:rPr>
        <w:t>Submit an updated version of your Chapter 2 Literature Review Outline.</w:t>
      </w:r>
    </w:p>
    <w:p w14:paraId="78A72BF1" w14:textId="77777777" w:rsidR="00A01B1F" w:rsidRPr="002F278F" w:rsidRDefault="00A01B1F" w:rsidP="003636BA">
      <w:pPr>
        <w:numPr>
          <w:ilvl w:val="0"/>
          <w:numId w:val="17"/>
        </w:num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sz w:val="24"/>
          <w:szCs w:val="24"/>
        </w:rPr>
        <w:t>Submit your updated Literature Review Matrix.</w:t>
      </w:r>
    </w:p>
    <w:p w14:paraId="404DBB8E" w14:textId="77777777" w:rsidR="00A01B1F" w:rsidRPr="002F278F" w:rsidRDefault="00A01B1F" w:rsidP="00A01B1F">
      <w:pPr>
        <w:spacing w:before="100" w:beforeAutospacing="1" w:after="100" w:afterAutospacing="1"/>
        <w:outlineLvl w:val="2"/>
        <w:rPr>
          <w:rFonts w:ascii="Times New Roman" w:eastAsia="Times New Roman" w:hAnsi="Times New Roman" w:cs="Times New Roman"/>
          <w:b/>
          <w:bCs/>
          <w:color w:val="FF0000"/>
          <w:sz w:val="24"/>
          <w:szCs w:val="24"/>
        </w:rPr>
      </w:pPr>
      <w:r w:rsidRPr="002F278F">
        <w:rPr>
          <w:rFonts w:ascii="Times New Roman" w:eastAsia="Times New Roman" w:hAnsi="Times New Roman" w:cs="Times New Roman"/>
          <w:b/>
          <w:bCs/>
          <w:color w:val="FF0000"/>
          <w:sz w:val="24"/>
          <w:szCs w:val="24"/>
        </w:rPr>
        <w:t>Week 8: Finalize Chapter 1</w:t>
      </w:r>
    </w:p>
    <w:p w14:paraId="01210BEF" w14:textId="625FF3FD" w:rsidR="00A01B1F" w:rsidRPr="002F278F" w:rsidRDefault="00A01B1F" w:rsidP="00A01B1F">
      <w:p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b/>
          <w:bCs/>
          <w:sz w:val="24"/>
          <w:szCs w:val="24"/>
        </w:rPr>
        <w:t>Focus:</w:t>
      </w:r>
      <w:r w:rsidR="00CA4834">
        <w:rPr>
          <w:rFonts w:ascii="Times New Roman" w:eastAsia="Times New Roman" w:hAnsi="Times New Roman" w:cs="Times New Roman"/>
          <w:sz w:val="24"/>
          <w:szCs w:val="24"/>
        </w:rPr>
        <w:t xml:space="preserve"> </w:t>
      </w:r>
      <w:r w:rsidRPr="002F278F">
        <w:rPr>
          <w:rFonts w:ascii="Times New Roman" w:eastAsia="Times New Roman" w:hAnsi="Times New Roman" w:cs="Times New Roman"/>
          <w:sz w:val="24"/>
          <w:szCs w:val="24"/>
        </w:rPr>
        <w:t>Submit a final, Chair-approved version of Chapter 1.</w:t>
      </w:r>
    </w:p>
    <w:p w14:paraId="6BD37F07" w14:textId="77777777" w:rsidR="00A01B1F" w:rsidRPr="002F278F" w:rsidRDefault="00A01B1F" w:rsidP="00A01B1F">
      <w:p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b/>
          <w:bCs/>
          <w:sz w:val="24"/>
          <w:szCs w:val="24"/>
        </w:rPr>
        <w:t>Deliverables:</w:t>
      </w:r>
    </w:p>
    <w:p w14:paraId="2BBD1A05" w14:textId="77777777" w:rsidR="00A01B1F" w:rsidRPr="002F278F" w:rsidRDefault="00A01B1F" w:rsidP="003636BA">
      <w:pPr>
        <w:numPr>
          <w:ilvl w:val="0"/>
          <w:numId w:val="18"/>
        </w:num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sz w:val="24"/>
          <w:szCs w:val="24"/>
        </w:rPr>
        <w:t>Final Chapter 1 Submission (with all revisions completed).</w:t>
      </w:r>
    </w:p>
    <w:p w14:paraId="109BF508" w14:textId="77777777" w:rsidR="00A01B1F" w:rsidRPr="002F278F" w:rsidRDefault="00A01B1F" w:rsidP="003636BA">
      <w:pPr>
        <w:numPr>
          <w:ilvl w:val="0"/>
          <w:numId w:val="18"/>
        </w:num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sz w:val="24"/>
          <w:szCs w:val="24"/>
        </w:rPr>
        <w:t>Submit your updated Literature Review Matrix.</w:t>
      </w:r>
    </w:p>
    <w:p w14:paraId="4A13E4C2" w14:textId="77777777" w:rsidR="00A01B1F" w:rsidRPr="002F278F" w:rsidRDefault="00A01B1F" w:rsidP="00A01B1F">
      <w:pPr>
        <w:spacing w:before="100" w:beforeAutospacing="1" w:after="100" w:afterAutospacing="1"/>
        <w:outlineLvl w:val="2"/>
        <w:rPr>
          <w:rFonts w:ascii="Times New Roman" w:eastAsia="Times New Roman" w:hAnsi="Times New Roman" w:cs="Times New Roman"/>
          <w:b/>
          <w:bCs/>
          <w:color w:val="FF0000"/>
          <w:sz w:val="24"/>
          <w:szCs w:val="24"/>
        </w:rPr>
      </w:pPr>
      <w:r w:rsidRPr="002F278F">
        <w:rPr>
          <w:rFonts w:ascii="Times New Roman" w:eastAsia="Times New Roman" w:hAnsi="Times New Roman" w:cs="Times New Roman"/>
          <w:b/>
          <w:bCs/>
          <w:color w:val="FF0000"/>
          <w:sz w:val="24"/>
          <w:szCs w:val="24"/>
        </w:rPr>
        <w:t>Week 9: Submit Chapter 2 Literature Review Outline</w:t>
      </w:r>
    </w:p>
    <w:p w14:paraId="783BD0CC" w14:textId="684EA224" w:rsidR="00A01B1F" w:rsidRPr="002F278F" w:rsidRDefault="00A01B1F" w:rsidP="00A01B1F">
      <w:p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b/>
          <w:bCs/>
          <w:sz w:val="24"/>
          <w:szCs w:val="24"/>
        </w:rPr>
        <w:t>Focus:</w:t>
      </w:r>
      <w:r w:rsidR="00CA4834">
        <w:rPr>
          <w:rFonts w:ascii="Times New Roman" w:eastAsia="Times New Roman" w:hAnsi="Times New Roman" w:cs="Times New Roman"/>
          <w:sz w:val="24"/>
          <w:szCs w:val="24"/>
        </w:rPr>
        <w:t xml:space="preserve"> </w:t>
      </w:r>
      <w:r w:rsidRPr="002F278F">
        <w:rPr>
          <w:rFonts w:ascii="Times New Roman" w:eastAsia="Times New Roman" w:hAnsi="Times New Roman" w:cs="Times New Roman"/>
          <w:sz w:val="24"/>
          <w:szCs w:val="24"/>
        </w:rPr>
        <w:t>Organize themes and research threads for your literature review.</w:t>
      </w:r>
    </w:p>
    <w:p w14:paraId="29C618A6" w14:textId="77777777" w:rsidR="00A01B1F" w:rsidRPr="002F278F" w:rsidRDefault="00A01B1F" w:rsidP="00A01B1F">
      <w:p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b/>
          <w:bCs/>
          <w:sz w:val="24"/>
          <w:szCs w:val="24"/>
        </w:rPr>
        <w:t>Deliverables:</w:t>
      </w:r>
    </w:p>
    <w:p w14:paraId="2FAC596B" w14:textId="77777777" w:rsidR="00A01B1F" w:rsidRPr="002F278F" w:rsidRDefault="00A01B1F" w:rsidP="003636BA">
      <w:pPr>
        <w:numPr>
          <w:ilvl w:val="0"/>
          <w:numId w:val="19"/>
        </w:num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sz w:val="24"/>
          <w:szCs w:val="24"/>
        </w:rPr>
        <w:t xml:space="preserve">Submit your completed Chapter 2 outline using the </w:t>
      </w:r>
      <w:hyperlink r:id="rId28" w:history="1">
        <w:r w:rsidRPr="002F278F">
          <w:rPr>
            <w:rFonts w:ascii="Times New Roman" w:eastAsia="Times New Roman" w:hAnsi="Times New Roman" w:cs="Times New Roman"/>
            <w:color w:val="0000FF"/>
            <w:sz w:val="24"/>
            <w:szCs w:val="24"/>
            <w:u w:val="single"/>
          </w:rPr>
          <w:t>Chapter 2 Outline Template</w:t>
        </w:r>
      </w:hyperlink>
      <w:r w:rsidRPr="002F278F">
        <w:rPr>
          <w:rFonts w:ascii="Times New Roman" w:eastAsia="Times New Roman" w:hAnsi="Times New Roman" w:cs="Times New Roman"/>
          <w:sz w:val="24"/>
          <w:szCs w:val="24"/>
        </w:rPr>
        <w:t xml:space="preserve"> to your Chair.</w:t>
      </w:r>
    </w:p>
    <w:p w14:paraId="01EF31CB" w14:textId="77777777" w:rsidR="00A01B1F" w:rsidRPr="002F278F" w:rsidRDefault="00A01B1F" w:rsidP="00A01B1F">
      <w:pPr>
        <w:spacing w:before="100" w:beforeAutospacing="1" w:after="100" w:afterAutospacing="1"/>
        <w:outlineLvl w:val="2"/>
        <w:rPr>
          <w:rFonts w:ascii="Times New Roman" w:eastAsia="Times New Roman" w:hAnsi="Times New Roman" w:cs="Times New Roman"/>
          <w:b/>
          <w:bCs/>
          <w:color w:val="FF0000"/>
          <w:sz w:val="24"/>
          <w:szCs w:val="24"/>
        </w:rPr>
      </w:pPr>
      <w:r w:rsidRPr="002F278F">
        <w:rPr>
          <w:rFonts w:ascii="Times New Roman" w:eastAsia="Times New Roman" w:hAnsi="Times New Roman" w:cs="Times New Roman"/>
          <w:b/>
          <w:bCs/>
          <w:color w:val="FF0000"/>
          <w:sz w:val="24"/>
          <w:szCs w:val="24"/>
        </w:rPr>
        <w:t>Week 10: Refine Literature Review Outline</w:t>
      </w:r>
    </w:p>
    <w:p w14:paraId="5055FD01" w14:textId="77777777" w:rsidR="00A01B1F" w:rsidRPr="002F278F" w:rsidRDefault="00A01B1F" w:rsidP="00A01B1F">
      <w:p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b/>
          <w:bCs/>
          <w:sz w:val="24"/>
          <w:szCs w:val="24"/>
        </w:rPr>
        <w:t>Focus:</w:t>
      </w:r>
      <w:r w:rsidRPr="002F278F">
        <w:rPr>
          <w:rFonts w:ascii="Times New Roman" w:eastAsia="Times New Roman" w:hAnsi="Times New Roman" w:cs="Times New Roman"/>
          <w:sz w:val="24"/>
          <w:szCs w:val="24"/>
        </w:rPr>
        <w:br/>
        <w:t>Enhance the structure and alignment of your outline based on feedback.</w:t>
      </w:r>
    </w:p>
    <w:p w14:paraId="0DD7FB6A" w14:textId="77777777" w:rsidR="00A01B1F" w:rsidRPr="002F278F" w:rsidRDefault="00A01B1F" w:rsidP="00A01B1F">
      <w:p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b/>
          <w:bCs/>
          <w:sz w:val="24"/>
          <w:szCs w:val="24"/>
        </w:rPr>
        <w:t>Deliverables:</w:t>
      </w:r>
    </w:p>
    <w:p w14:paraId="31D4D924" w14:textId="77777777" w:rsidR="00A01B1F" w:rsidRPr="002F278F" w:rsidRDefault="00A01B1F" w:rsidP="003636BA">
      <w:pPr>
        <w:numPr>
          <w:ilvl w:val="0"/>
          <w:numId w:val="20"/>
        </w:num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sz w:val="24"/>
          <w:szCs w:val="24"/>
        </w:rPr>
        <w:t>Submit a revised Chapter 2 Outline incorporating Chair feedback.</w:t>
      </w:r>
    </w:p>
    <w:p w14:paraId="4D9B066E" w14:textId="77777777" w:rsidR="00A01B1F" w:rsidRPr="002F278F" w:rsidRDefault="00A01B1F" w:rsidP="00A01B1F">
      <w:pPr>
        <w:spacing w:before="100" w:beforeAutospacing="1" w:after="100" w:afterAutospacing="1"/>
        <w:outlineLvl w:val="2"/>
        <w:rPr>
          <w:rFonts w:ascii="Times New Roman" w:eastAsia="Times New Roman" w:hAnsi="Times New Roman" w:cs="Times New Roman"/>
          <w:b/>
          <w:bCs/>
          <w:color w:val="FF0000"/>
          <w:sz w:val="24"/>
          <w:szCs w:val="24"/>
        </w:rPr>
      </w:pPr>
      <w:r w:rsidRPr="002F278F">
        <w:rPr>
          <w:rFonts w:ascii="Times New Roman" w:eastAsia="Times New Roman" w:hAnsi="Times New Roman" w:cs="Times New Roman"/>
          <w:b/>
          <w:bCs/>
          <w:color w:val="FF0000"/>
          <w:sz w:val="24"/>
          <w:szCs w:val="24"/>
        </w:rPr>
        <w:t>Week 11: Begin Writing Chapter 2</w:t>
      </w:r>
    </w:p>
    <w:p w14:paraId="4F528752" w14:textId="7B1BD5D8" w:rsidR="00A01B1F" w:rsidRPr="002F278F" w:rsidRDefault="00A01B1F" w:rsidP="00A01B1F">
      <w:p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b/>
          <w:bCs/>
          <w:sz w:val="24"/>
          <w:szCs w:val="24"/>
        </w:rPr>
        <w:t>Focus:</w:t>
      </w:r>
      <w:r w:rsidR="00CA4834">
        <w:rPr>
          <w:rFonts w:ascii="Times New Roman" w:eastAsia="Times New Roman" w:hAnsi="Times New Roman" w:cs="Times New Roman"/>
          <w:sz w:val="24"/>
          <w:szCs w:val="24"/>
        </w:rPr>
        <w:t xml:space="preserve"> </w:t>
      </w:r>
      <w:r w:rsidRPr="002F278F">
        <w:rPr>
          <w:rFonts w:ascii="Times New Roman" w:eastAsia="Times New Roman" w:hAnsi="Times New Roman" w:cs="Times New Roman"/>
          <w:sz w:val="24"/>
          <w:szCs w:val="24"/>
        </w:rPr>
        <w:t>Translate your outline into a fully developed literature review.</w:t>
      </w:r>
    </w:p>
    <w:p w14:paraId="2C1E3B11" w14:textId="77777777" w:rsidR="00A01B1F" w:rsidRPr="002F278F" w:rsidRDefault="00A01B1F" w:rsidP="00A01B1F">
      <w:p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b/>
          <w:bCs/>
          <w:sz w:val="24"/>
          <w:szCs w:val="24"/>
        </w:rPr>
        <w:lastRenderedPageBreak/>
        <w:t>Deliverables:</w:t>
      </w:r>
    </w:p>
    <w:p w14:paraId="1ECCD2B2" w14:textId="77777777" w:rsidR="00A01B1F" w:rsidRPr="002F278F" w:rsidRDefault="00A01B1F" w:rsidP="003636BA">
      <w:pPr>
        <w:numPr>
          <w:ilvl w:val="0"/>
          <w:numId w:val="21"/>
        </w:num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sz w:val="24"/>
          <w:szCs w:val="24"/>
        </w:rPr>
        <w:t xml:space="preserve">Begin drafting Chapter 2 using </w:t>
      </w:r>
      <w:r w:rsidRPr="00A01B1F">
        <w:rPr>
          <w:rFonts w:ascii="Times New Roman" w:eastAsia="Times New Roman" w:hAnsi="Times New Roman" w:cs="Times New Roman"/>
          <w:sz w:val="24"/>
          <w:szCs w:val="24"/>
        </w:rPr>
        <w:t xml:space="preserve">your outline's </w:t>
      </w:r>
      <w:r w:rsidRPr="002F278F">
        <w:rPr>
          <w:rFonts w:ascii="Times New Roman" w:eastAsia="Times New Roman" w:hAnsi="Times New Roman" w:cs="Times New Roman"/>
          <w:sz w:val="24"/>
          <w:szCs w:val="24"/>
        </w:rPr>
        <w:t>themes, patterns, and sources.</w:t>
      </w:r>
    </w:p>
    <w:p w14:paraId="32BBB023" w14:textId="77777777" w:rsidR="00A01B1F" w:rsidRPr="002F278F" w:rsidRDefault="00A01B1F" w:rsidP="003636BA">
      <w:pPr>
        <w:numPr>
          <w:ilvl w:val="0"/>
          <w:numId w:val="21"/>
        </w:num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sz w:val="24"/>
          <w:szCs w:val="24"/>
        </w:rPr>
        <w:t xml:space="preserve">Review the </w:t>
      </w:r>
      <w:hyperlink r:id="rId29" w:history="1">
        <w:r w:rsidRPr="002F278F">
          <w:rPr>
            <w:rFonts w:ascii="Times New Roman" w:eastAsia="Times New Roman" w:hAnsi="Times New Roman" w:cs="Times New Roman"/>
            <w:color w:val="0000FF"/>
            <w:sz w:val="24"/>
            <w:szCs w:val="24"/>
            <w:u w:val="single"/>
          </w:rPr>
          <w:t>Chapter 2 Rubric</w:t>
        </w:r>
      </w:hyperlink>
      <w:r w:rsidRPr="002F278F">
        <w:rPr>
          <w:rFonts w:ascii="Times New Roman" w:eastAsia="Times New Roman" w:hAnsi="Times New Roman" w:cs="Times New Roman"/>
          <w:sz w:val="24"/>
          <w:szCs w:val="24"/>
        </w:rPr>
        <w:t>.</w:t>
      </w:r>
    </w:p>
    <w:p w14:paraId="6560EE67" w14:textId="77777777" w:rsidR="00A01B1F" w:rsidRPr="002F278F" w:rsidRDefault="00A01B1F" w:rsidP="00A01B1F">
      <w:pPr>
        <w:spacing w:before="100" w:beforeAutospacing="1" w:after="100" w:afterAutospacing="1"/>
        <w:outlineLvl w:val="2"/>
        <w:rPr>
          <w:rFonts w:ascii="Times New Roman" w:eastAsia="Times New Roman" w:hAnsi="Times New Roman" w:cs="Times New Roman"/>
          <w:b/>
          <w:bCs/>
          <w:color w:val="FF0000"/>
          <w:sz w:val="24"/>
          <w:szCs w:val="24"/>
        </w:rPr>
      </w:pPr>
      <w:r w:rsidRPr="002F278F">
        <w:rPr>
          <w:rFonts w:ascii="Times New Roman" w:eastAsia="Times New Roman" w:hAnsi="Times New Roman" w:cs="Times New Roman"/>
          <w:b/>
          <w:bCs/>
          <w:color w:val="FF0000"/>
          <w:sz w:val="24"/>
          <w:szCs w:val="24"/>
        </w:rPr>
        <w:t>Week 12: Chair Check-In</w:t>
      </w:r>
    </w:p>
    <w:p w14:paraId="52A6CE64" w14:textId="77777777" w:rsidR="00A01B1F" w:rsidRPr="002F278F" w:rsidRDefault="00A01B1F" w:rsidP="00A01B1F">
      <w:p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b/>
          <w:bCs/>
          <w:sz w:val="24"/>
          <w:szCs w:val="24"/>
        </w:rPr>
        <w:t>Deliverables:</w:t>
      </w:r>
    </w:p>
    <w:p w14:paraId="6448BE86" w14:textId="77777777" w:rsidR="00A01B1F" w:rsidRPr="002F278F" w:rsidRDefault="00A01B1F" w:rsidP="003636BA">
      <w:pPr>
        <w:numPr>
          <w:ilvl w:val="0"/>
          <w:numId w:val="22"/>
        </w:num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sz w:val="24"/>
          <w:szCs w:val="24"/>
        </w:rPr>
        <w:t>Submit a progress update to your Chair on Chapter 2.</w:t>
      </w:r>
    </w:p>
    <w:p w14:paraId="55C1FF9B" w14:textId="77777777" w:rsidR="00A01B1F" w:rsidRPr="002F278F" w:rsidRDefault="00A01B1F" w:rsidP="00A01B1F">
      <w:pPr>
        <w:spacing w:before="100" w:beforeAutospacing="1" w:after="100" w:afterAutospacing="1"/>
        <w:outlineLvl w:val="2"/>
        <w:rPr>
          <w:rFonts w:ascii="Times New Roman" w:eastAsia="Times New Roman" w:hAnsi="Times New Roman" w:cs="Times New Roman"/>
          <w:b/>
          <w:bCs/>
          <w:color w:val="FF0000"/>
          <w:sz w:val="24"/>
          <w:szCs w:val="24"/>
        </w:rPr>
      </w:pPr>
      <w:r w:rsidRPr="002F278F">
        <w:rPr>
          <w:rFonts w:ascii="Times New Roman" w:eastAsia="Times New Roman" w:hAnsi="Times New Roman" w:cs="Times New Roman"/>
          <w:b/>
          <w:bCs/>
          <w:color w:val="FF0000"/>
          <w:sz w:val="24"/>
          <w:szCs w:val="24"/>
        </w:rPr>
        <w:t>Week 13: Submit Chapter 2 Draft</w:t>
      </w:r>
    </w:p>
    <w:p w14:paraId="0E77D0DA" w14:textId="77777777" w:rsidR="00A01B1F" w:rsidRPr="002F278F" w:rsidRDefault="00A01B1F" w:rsidP="00A01B1F">
      <w:p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b/>
          <w:bCs/>
          <w:sz w:val="24"/>
          <w:szCs w:val="24"/>
        </w:rPr>
        <w:t>Deliverables:</w:t>
      </w:r>
    </w:p>
    <w:p w14:paraId="2593F21F" w14:textId="77777777" w:rsidR="00A01B1F" w:rsidRPr="002F278F" w:rsidRDefault="00A01B1F" w:rsidP="003636BA">
      <w:pPr>
        <w:numPr>
          <w:ilvl w:val="0"/>
          <w:numId w:val="23"/>
        </w:num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sz w:val="24"/>
          <w:szCs w:val="24"/>
        </w:rPr>
        <w:t>Submit your updated draft of Chapter 2.</w:t>
      </w:r>
    </w:p>
    <w:p w14:paraId="37BC4835" w14:textId="77777777" w:rsidR="00A01B1F" w:rsidRPr="002F278F" w:rsidRDefault="00A01B1F" w:rsidP="00A01B1F">
      <w:pPr>
        <w:spacing w:before="100" w:beforeAutospacing="1" w:after="100" w:afterAutospacing="1"/>
        <w:outlineLvl w:val="2"/>
        <w:rPr>
          <w:rFonts w:ascii="Times New Roman" w:eastAsia="Times New Roman" w:hAnsi="Times New Roman" w:cs="Times New Roman"/>
          <w:b/>
          <w:bCs/>
          <w:color w:val="FF0000"/>
          <w:sz w:val="24"/>
          <w:szCs w:val="24"/>
        </w:rPr>
      </w:pPr>
      <w:r w:rsidRPr="002F278F">
        <w:rPr>
          <w:rFonts w:ascii="Times New Roman" w:eastAsia="Times New Roman" w:hAnsi="Times New Roman" w:cs="Times New Roman"/>
          <w:b/>
          <w:bCs/>
          <w:color w:val="FF0000"/>
          <w:sz w:val="24"/>
          <w:szCs w:val="24"/>
        </w:rPr>
        <w:t>Week 14: Ongoing Revision Check-In</w:t>
      </w:r>
    </w:p>
    <w:p w14:paraId="4D2AF4E4" w14:textId="77777777" w:rsidR="00A01B1F" w:rsidRPr="002F278F" w:rsidRDefault="00A01B1F" w:rsidP="00A01B1F">
      <w:p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b/>
          <w:bCs/>
          <w:sz w:val="24"/>
          <w:szCs w:val="24"/>
        </w:rPr>
        <w:t>Deliverables:</w:t>
      </w:r>
    </w:p>
    <w:p w14:paraId="0401AE4A" w14:textId="77777777" w:rsidR="00A01B1F" w:rsidRPr="002F278F" w:rsidRDefault="00A01B1F" w:rsidP="003636BA">
      <w:pPr>
        <w:numPr>
          <w:ilvl w:val="0"/>
          <w:numId w:val="24"/>
        </w:num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sz w:val="24"/>
          <w:szCs w:val="24"/>
        </w:rPr>
        <w:t>Check</w:t>
      </w:r>
      <w:r w:rsidRPr="00A01B1F">
        <w:rPr>
          <w:rFonts w:ascii="Times New Roman" w:eastAsia="Times New Roman" w:hAnsi="Times New Roman" w:cs="Times New Roman"/>
          <w:sz w:val="24"/>
          <w:szCs w:val="24"/>
        </w:rPr>
        <w:t>-</w:t>
      </w:r>
      <w:r w:rsidRPr="002F278F">
        <w:rPr>
          <w:rFonts w:ascii="Times New Roman" w:eastAsia="Times New Roman" w:hAnsi="Times New Roman" w:cs="Times New Roman"/>
          <w:sz w:val="24"/>
          <w:szCs w:val="24"/>
        </w:rPr>
        <w:t>in with your Chair with any updates, questions, or requests for guidance.</w:t>
      </w:r>
    </w:p>
    <w:p w14:paraId="748AE7FA" w14:textId="77777777" w:rsidR="00A01B1F" w:rsidRPr="002F278F" w:rsidRDefault="00A01B1F" w:rsidP="00A01B1F">
      <w:pPr>
        <w:spacing w:before="100" w:beforeAutospacing="1" w:after="100" w:afterAutospacing="1"/>
        <w:outlineLvl w:val="1"/>
        <w:rPr>
          <w:rFonts w:ascii="Times New Roman" w:eastAsia="Times New Roman" w:hAnsi="Times New Roman" w:cs="Times New Roman"/>
          <w:b/>
          <w:bCs/>
          <w:sz w:val="24"/>
          <w:szCs w:val="24"/>
        </w:rPr>
      </w:pPr>
      <w:r w:rsidRPr="002F278F">
        <w:rPr>
          <w:rFonts w:ascii="Times New Roman" w:eastAsia="Times New Roman" w:hAnsi="Times New Roman" w:cs="Times New Roman"/>
          <w:b/>
          <w:bCs/>
          <w:sz w:val="24"/>
          <w:szCs w:val="24"/>
        </w:rPr>
        <w:t>Ongoing Expectations</w:t>
      </w:r>
    </w:p>
    <w:p w14:paraId="0FF2494D" w14:textId="77777777" w:rsidR="00A01B1F" w:rsidRPr="002F278F" w:rsidRDefault="00A01B1F" w:rsidP="003636BA">
      <w:pPr>
        <w:numPr>
          <w:ilvl w:val="0"/>
          <w:numId w:val="25"/>
        </w:num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sz w:val="24"/>
          <w:szCs w:val="24"/>
        </w:rPr>
        <w:t>All literature must be published within the last 5 years.</w:t>
      </w:r>
    </w:p>
    <w:p w14:paraId="5CF2BC9A" w14:textId="77777777" w:rsidR="00A01B1F" w:rsidRPr="002F278F" w:rsidRDefault="00A01B1F" w:rsidP="003636BA">
      <w:pPr>
        <w:numPr>
          <w:ilvl w:val="0"/>
          <w:numId w:val="25"/>
        </w:num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sz w:val="24"/>
          <w:szCs w:val="24"/>
        </w:rPr>
        <w:t xml:space="preserve">Maintain </w:t>
      </w:r>
      <w:r w:rsidRPr="00A01B1F">
        <w:rPr>
          <w:rFonts w:ascii="Times New Roman" w:eastAsia="Times New Roman" w:hAnsi="Times New Roman" w:cs="Times New Roman"/>
          <w:sz w:val="24"/>
          <w:szCs w:val="24"/>
        </w:rPr>
        <w:t xml:space="preserve">a </w:t>
      </w:r>
      <w:r w:rsidRPr="002F278F">
        <w:rPr>
          <w:rFonts w:ascii="Times New Roman" w:eastAsia="Times New Roman" w:hAnsi="Times New Roman" w:cs="Times New Roman"/>
          <w:sz w:val="24"/>
          <w:szCs w:val="24"/>
        </w:rPr>
        <w:t>professional tone and adhere to APA 7th edition formatting.</w:t>
      </w:r>
    </w:p>
    <w:p w14:paraId="673A5189" w14:textId="77777777" w:rsidR="00A01B1F" w:rsidRPr="002F278F" w:rsidRDefault="00A01B1F" w:rsidP="003636BA">
      <w:pPr>
        <w:numPr>
          <w:ilvl w:val="0"/>
          <w:numId w:val="25"/>
        </w:num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sz w:val="24"/>
          <w:szCs w:val="24"/>
        </w:rPr>
        <w:t>Communicate regularly with your Chair.</w:t>
      </w:r>
    </w:p>
    <w:p w14:paraId="4356DCB2" w14:textId="77777777" w:rsidR="00A01B1F" w:rsidRPr="002F278F" w:rsidRDefault="00A01B1F" w:rsidP="003636BA">
      <w:pPr>
        <w:numPr>
          <w:ilvl w:val="0"/>
          <w:numId w:val="25"/>
        </w:num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sz w:val="24"/>
          <w:szCs w:val="24"/>
        </w:rPr>
        <w:t>Incorporate feedback into all drafts and resubmissions.</w:t>
      </w:r>
    </w:p>
    <w:p w14:paraId="765D7007" w14:textId="77777777" w:rsidR="00A01B1F" w:rsidRPr="002F278F" w:rsidRDefault="00A01B1F" w:rsidP="003636BA">
      <w:pPr>
        <w:numPr>
          <w:ilvl w:val="0"/>
          <w:numId w:val="25"/>
        </w:numPr>
        <w:spacing w:before="100" w:beforeAutospacing="1" w:after="100" w:afterAutospacing="1"/>
        <w:rPr>
          <w:rFonts w:ascii="Times New Roman" w:eastAsia="Times New Roman" w:hAnsi="Times New Roman" w:cs="Times New Roman"/>
          <w:sz w:val="24"/>
          <w:szCs w:val="24"/>
        </w:rPr>
      </w:pPr>
      <w:r w:rsidRPr="002F278F">
        <w:rPr>
          <w:rFonts w:ascii="Times New Roman" w:eastAsia="Times New Roman" w:hAnsi="Times New Roman" w:cs="Times New Roman"/>
          <w:sz w:val="24"/>
          <w:szCs w:val="24"/>
        </w:rPr>
        <w:t>Upload required drafts to Turnitin.com when requested.</w:t>
      </w:r>
    </w:p>
    <w:p w14:paraId="01D3F5ED" w14:textId="77777777" w:rsidR="00F27707" w:rsidRPr="00BD7D87" w:rsidRDefault="00F27707" w:rsidP="007E1019"/>
    <w:p w14:paraId="66E3A689" w14:textId="77777777" w:rsidR="00B82501" w:rsidRDefault="00B82501" w:rsidP="00D61F74">
      <w:pPr>
        <w:pStyle w:val="CourseHeaderYear"/>
        <w:jc w:val="left"/>
      </w:pPr>
    </w:p>
    <w:p w14:paraId="236DD1E0" w14:textId="77777777" w:rsidR="00B82501" w:rsidRDefault="00B82501" w:rsidP="00D61F74">
      <w:pPr>
        <w:pStyle w:val="CourseHeaderYear"/>
        <w:jc w:val="left"/>
      </w:pPr>
    </w:p>
    <w:p w14:paraId="2DF33A59" w14:textId="77777777" w:rsidR="00B82501" w:rsidRDefault="00B82501" w:rsidP="00D61F74">
      <w:pPr>
        <w:pStyle w:val="CourseHeaderYear"/>
        <w:jc w:val="left"/>
      </w:pPr>
    </w:p>
    <w:p w14:paraId="43111D31" w14:textId="77777777" w:rsidR="00B82501" w:rsidRDefault="00B82501" w:rsidP="00D61F74">
      <w:pPr>
        <w:pStyle w:val="CourseHeaderYear"/>
        <w:jc w:val="left"/>
      </w:pPr>
    </w:p>
    <w:p w14:paraId="5C669099" w14:textId="77777777" w:rsidR="00B82501" w:rsidRDefault="00B82501" w:rsidP="00D61F74">
      <w:pPr>
        <w:pStyle w:val="CourseHeaderYear"/>
        <w:jc w:val="left"/>
      </w:pPr>
    </w:p>
    <w:p w14:paraId="59BED6D6" w14:textId="77777777" w:rsidR="000E1347" w:rsidRDefault="000E1347" w:rsidP="00D61F74">
      <w:pPr>
        <w:pStyle w:val="CourseHeaderYear"/>
        <w:jc w:val="left"/>
      </w:pPr>
    </w:p>
    <w:p w14:paraId="2E6BF9CA" w14:textId="77777777" w:rsidR="000E1347" w:rsidRDefault="000E1347" w:rsidP="00D61F74">
      <w:pPr>
        <w:pStyle w:val="CourseHeaderYear"/>
        <w:jc w:val="left"/>
      </w:pPr>
    </w:p>
    <w:p w14:paraId="3B8E3F9E" w14:textId="0299ABF5" w:rsidR="00940A01" w:rsidRDefault="00940A01" w:rsidP="00D61F74">
      <w:pPr>
        <w:pStyle w:val="CourseHeaderYear"/>
        <w:jc w:val="left"/>
      </w:pPr>
      <w:r w:rsidRPr="00BD7D87">
        <w:lastRenderedPageBreak/>
        <w:t>C</w:t>
      </w:r>
      <w:r w:rsidR="00102B8B">
        <w:t>ourse Schedule</w:t>
      </w:r>
    </w:p>
    <w:p w14:paraId="5B2B64EB" w14:textId="77777777" w:rsidR="00102B8B" w:rsidRPr="00BD7D87" w:rsidRDefault="00102B8B" w:rsidP="007E1019"/>
    <w:p w14:paraId="44EA0A50" w14:textId="3EDAD14D" w:rsidR="00A001C9" w:rsidRPr="0030696D" w:rsidRDefault="008337E6" w:rsidP="0030696D">
      <w:pPr>
        <w:rPr>
          <w:rFonts w:ascii="Times New Roman" w:hAnsi="Times New Roman" w:cs="Times New Roman"/>
          <w:sz w:val="24"/>
          <w:szCs w:val="24"/>
        </w:rPr>
      </w:pPr>
      <w:r w:rsidRPr="0030696D">
        <w:rPr>
          <w:rFonts w:ascii="Times New Roman" w:hAnsi="Times New Roman" w:cs="Times New Roman"/>
          <w:b/>
          <w:bCs/>
          <w:sz w:val="24"/>
          <w:szCs w:val="24"/>
        </w:rPr>
        <w:t>Course Due Dates:</w:t>
      </w:r>
      <w:r w:rsidRPr="0030696D">
        <w:rPr>
          <w:rFonts w:ascii="Times New Roman" w:hAnsi="Times New Roman" w:cs="Times New Roman"/>
          <w:sz w:val="24"/>
          <w:szCs w:val="24"/>
        </w:rPr>
        <w:t xml:space="preserve"> </w:t>
      </w:r>
      <w:r w:rsidR="0045603B">
        <w:rPr>
          <w:rFonts w:ascii="Times New Roman" w:hAnsi="Times New Roman" w:cs="Times New Roman"/>
          <w:sz w:val="24"/>
          <w:szCs w:val="24"/>
        </w:rPr>
        <w:t>Regularly check the LMS</w:t>
      </w:r>
      <w:r w:rsidR="00936F83" w:rsidRPr="0030696D">
        <w:rPr>
          <w:rFonts w:ascii="Times New Roman" w:hAnsi="Times New Roman" w:cs="Times New Roman"/>
          <w:sz w:val="24"/>
          <w:szCs w:val="24"/>
        </w:rPr>
        <w:t xml:space="preserve"> for your course due dates.</w:t>
      </w:r>
    </w:p>
    <w:p w14:paraId="7E06089F" w14:textId="77777777" w:rsidR="00A001C9" w:rsidRDefault="00A001C9" w:rsidP="00D61F74">
      <w:pPr>
        <w:pStyle w:val="CourseHeaderYear"/>
        <w:jc w:val="left"/>
      </w:pPr>
    </w:p>
    <w:p w14:paraId="43470268" w14:textId="77777777" w:rsidR="003E6147" w:rsidRPr="0090532E" w:rsidRDefault="003E6147" w:rsidP="003E6147">
      <w:pPr>
        <w:pStyle w:val="CourseHeaderYear"/>
        <w:jc w:val="left"/>
        <w:rPr>
          <w:rFonts w:ascii="Times New Roman" w:hAnsi="Times New Roman" w:cs="Times New Roman"/>
          <w:sz w:val="32"/>
          <w:szCs w:val="32"/>
        </w:rPr>
      </w:pPr>
      <w:r w:rsidRPr="0090532E">
        <w:rPr>
          <w:rFonts w:ascii="Times New Roman" w:hAnsi="Times New Roman" w:cs="Times New Roman"/>
          <w:sz w:val="32"/>
          <w:szCs w:val="32"/>
        </w:rPr>
        <w:t>Course Specific Policies</w:t>
      </w:r>
    </w:p>
    <w:p w14:paraId="16342474" w14:textId="77777777" w:rsidR="003E6147" w:rsidRPr="007F2670" w:rsidRDefault="003E6147" w:rsidP="003E6147">
      <w:pPr>
        <w:rPr>
          <w:rFonts w:ascii="Times New Roman" w:hAnsi="Times New Roman" w:cs="Times New Roman"/>
          <w:color w:val="000000" w:themeColor="text1"/>
          <w:sz w:val="24"/>
          <w:szCs w:val="24"/>
        </w:rPr>
      </w:pPr>
      <w:r w:rsidRPr="007F2670">
        <w:rPr>
          <w:rFonts w:ascii="Times New Roman" w:hAnsi="Times New Roman" w:cs="Times New Roman"/>
          <w:color w:val="000000" w:themeColor="text1"/>
          <w:sz w:val="24"/>
          <w:szCs w:val="24"/>
          <w:u w:val="single"/>
        </w:rPr>
        <w:t>Writing Criteria. Each dissertation artifact must meet the following standards: </w:t>
      </w:r>
    </w:p>
    <w:p w14:paraId="6967335B" w14:textId="77777777" w:rsidR="003E6147" w:rsidRPr="007F2670" w:rsidRDefault="003E6147" w:rsidP="003E6147">
      <w:pPr>
        <w:rPr>
          <w:rFonts w:ascii="Times New Roman" w:hAnsi="Times New Roman" w:cs="Times New Roman"/>
          <w:color w:val="000000" w:themeColor="text1"/>
          <w:sz w:val="24"/>
          <w:szCs w:val="24"/>
        </w:rPr>
      </w:pPr>
    </w:p>
    <w:p w14:paraId="372A1342" w14:textId="77777777" w:rsidR="003E6147" w:rsidRPr="007F2670" w:rsidRDefault="003E6147" w:rsidP="003636BA">
      <w:pPr>
        <w:pStyle w:val="ListParagraph"/>
        <w:numPr>
          <w:ilvl w:val="0"/>
          <w:numId w:val="8"/>
        </w:numPr>
        <w:rPr>
          <w:rFonts w:ascii="Times New Roman" w:hAnsi="Times New Roman" w:cs="Times New Roman"/>
          <w:color w:val="000000" w:themeColor="text1"/>
          <w:sz w:val="24"/>
          <w:szCs w:val="24"/>
        </w:rPr>
      </w:pPr>
      <w:r w:rsidRPr="007F2670">
        <w:rPr>
          <w:rFonts w:ascii="Times New Roman" w:hAnsi="Times New Roman" w:cs="Times New Roman"/>
          <w:color w:val="000000" w:themeColor="text1"/>
          <w:sz w:val="24"/>
          <w:szCs w:val="24"/>
        </w:rPr>
        <w:t>Paragraph Structure: Each paragraph begins with a topic sentence (not cited) that tells the reader what the paragraph discusses. Synthesize three to four authors' thoughts (cited) that support your topic sentence. Provide a concluding (or transition) paragraph that takes the reader into the next section. </w:t>
      </w:r>
    </w:p>
    <w:p w14:paraId="6431A5B6" w14:textId="77777777" w:rsidR="003E6147" w:rsidRPr="007F2670" w:rsidRDefault="003E6147" w:rsidP="003E6147">
      <w:pPr>
        <w:rPr>
          <w:rFonts w:ascii="Times New Roman" w:hAnsi="Times New Roman" w:cs="Times New Roman"/>
          <w:color w:val="000000" w:themeColor="text1"/>
          <w:sz w:val="24"/>
          <w:szCs w:val="24"/>
        </w:rPr>
      </w:pPr>
    </w:p>
    <w:p w14:paraId="5FAF360B" w14:textId="67F1A06E" w:rsidR="003E6147" w:rsidRPr="007F2670" w:rsidRDefault="003E6147" w:rsidP="003636BA">
      <w:pPr>
        <w:pStyle w:val="ListParagraph"/>
        <w:numPr>
          <w:ilvl w:val="0"/>
          <w:numId w:val="8"/>
        </w:numPr>
        <w:rPr>
          <w:rFonts w:ascii="Times New Roman" w:hAnsi="Times New Roman" w:cs="Times New Roman"/>
          <w:color w:val="000000" w:themeColor="text1"/>
          <w:sz w:val="24"/>
          <w:szCs w:val="24"/>
        </w:rPr>
      </w:pPr>
      <w:r w:rsidRPr="007F2670">
        <w:rPr>
          <w:rFonts w:ascii="Times New Roman" w:hAnsi="Times New Roman" w:cs="Times New Roman"/>
          <w:color w:val="000000" w:themeColor="text1"/>
          <w:sz w:val="24"/>
          <w:szCs w:val="24"/>
        </w:rPr>
        <w:t xml:space="preserve">Logical Flow/APA: Each section is written </w:t>
      </w:r>
      <w:r w:rsidR="0045603B">
        <w:rPr>
          <w:rFonts w:ascii="Times New Roman" w:hAnsi="Times New Roman" w:cs="Times New Roman"/>
          <w:color w:val="000000" w:themeColor="text1"/>
          <w:sz w:val="24"/>
          <w:szCs w:val="24"/>
        </w:rPr>
        <w:t>well-structured</w:t>
      </w:r>
      <w:r w:rsidRPr="007F2670">
        <w:rPr>
          <w:rFonts w:ascii="Times New Roman" w:hAnsi="Times New Roman" w:cs="Times New Roman"/>
          <w:color w:val="000000" w:themeColor="text1"/>
          <w:sz w:val="24"/>
          <w:szCs w:val="24"/>
        </w:rPr>
        <w:t>, has a logical flow, uses correct paragraph structure, uses proper sentence structure, uses correct punctuation, and uses correct APA format. </w:t>
      </w:r>
    </w:p>
    <w:p w14:paraId="5FB938A8" w14:textId="77777777" w:rsidR="003E6147" w:rsidRPr="007F2670" w:rsidRDefault="003E6147" w:rsidP="003E6147">
      <w:pPr>
        <w:rPr>
          <w:rFonts w:ascii="Times New Roman" w:hAnsi="Times New Roman" w:cs="Times New Roman"/>
          <w:color w:val="000000" w:themeColor="text1"/>
          <w:sz w:val="24"/>
          <w:szCs w:val="24"/>
        </w:rPr>
      </w:pPr>
    </w:p>
    <w:p w14:paraId="5FBF7E1D" w14:textId="77777777" w:rsidR="003E6147" w:rsidRPr="007F2670" w:rsidRDefault="003E6147" w:rsidP="003636BA">
      <w:pPr>
        <w:pStyle w:val="ListParagraph"/>
        <w:numPr>
          <w:ilvl w:val="0"/>
          <w:numId w:val="8"/>
        </w:numPr>
        <w:rPr>
          <w:rFonts w:ascii="Times New Roman" w:hAnsi="Times New Roman" w:cs="Times New Roman"/>
          <w:color w:val="000000" w:themeColor="text1"/>
          <w:sz w:val="24"/>
          <w:szCs w:val="24"/>
        </w:rPr>
      </w:pPr>
      <w:r w:rsidRPr="007F2670">
        <w:rPr>
          <w:rFonts w:ascii="Times New Roman" w:hAnsi="Times New Roman" w:cs="Times New Roman"/>
          <w:color w:val="000000" w:themeColor="text1"/>
          <w:sz w:val="24"/>
          <w:szCs w:val="24"/>
        </w:rPr>
        <w:t>References: Learners can use books, dissertations, peer-reviewed articles, conference proceedings, and technical reports. 75% of the references used must be within the last five years. Additionally, learners must use articles other than the "required reading" articles in this syllabus.</w:t>
      </w:r>
    </w:p>
    <w:p w14:paraId="50560CC1" w14:textId="77777777" w:rsidR="003E6147" w:rsidRPr="007F2670" w:rsidRDefault="003E6147" w:rsidP="003E6147">
      <w:pPr>
        <w:rPr>
          <w:rFonts w:ascii="Times New Roman" w:hAnsi="Times New Roman" w:cs="Times New Roman"/>
          <w:color w:val="000000" w:themeColor="text1"/>
          <w:sz w:val="24"/>
          <w:szCs w:val="24"/>
        </w:rPr>
      </w:pPr>
    </w:p>
    <w:p w14:paraId="10342960" w14:textId="77777777" w:rsidR="003E6147" w:rsidRPr="007F2670" w:rsidRDefault="003E6147" w:rsidP="003636BA">
      <w:pPr>
        <w:pStyle w:val="ListParagraph"/>
        <w:numPr>
          <w:ilvl w:val="0"/>
          <w:numId w:val="8"/>
        </w:numPr>
        <w:rPr>
          <w:rFonts w:ascii="Times New Roman" w:hAnsi="Times New Roman" w:cs="Times New Roman"/>
          <w:color w:val="000000" w:themeColor="text1"/>
          <w:sz w:val="24"/>
          <w:szCs w:val="24"/>
        </w:rPr>
      </w:pPr>
      <w:r w:rsidRPr="007F2670">
        <w:rPr>
          <w:rFonts w:ascii="Times New Roman" w:hAnsi="Times New Roman" w:cs="Times New Roman"/>
          <w:color w:val="000000" w:themeColor="text1"/>
          <w:sz w:val="24"/>
          <w:szCs w:val="24"/>
        </w:rPr>
        <w:t>Similarity Index: The similarity index shall be no higher than 15%. </w:t>
      </w:r>
    </w:p>
    <w:p w14:paraId="3C23F282" w14:textId="77777777" w:rsidR="003E6147" w:rsidRPr="007F2670" w:rsidRDefault="003E6147" w:rsidP="003E6147">
      <w:pPr>
        <w:rPr>
          <w:rFonts w:ascii="Times New Roman" w:hAnsi="Times New Roman" w:cs="Times New Roman"/>
          <w:sz w:val="24"/>
          <w:szCs w:val="24"/>
        </w:rPr>
      </w:pPr>
    </w:p>
    <w:p w14:paraId="4A1B4CA1" w14:textId="77777777" w:rsidR="003E6147" w:rsidRPr="007F2670" w:rsidRDefault="003E6147" w:rsidP="003E6147">
      <w:pPr>
        <w:rPr>
          <w:rFonts w:ascii="Times New Roman" w:hAnsi="Times New Roman" w:cs="Times New Roman"/>
          <w:b/>
          <w:bCs/>
          <w:sz w:val="24"/>
          <w:szCs w:val="24"/>
          <w:shd w:val="clear" w:color="auto" w:fill="auto"/>
        </w:rPr>
      </w:pPr>
      <w:bookmarkStart w:id="0" w:name="_Hlk141866799"/>
      <w:r w:rsidRPr="007F2670">
        <w:rPr>
          <w:rFonts w:ascii="Times New Roman" w:hAnsi="Times New Roman" w:cs="Times New Roman"/>
          <w:b/>
          <w:bCs/>
          <w:sz w:val="24"/>
          <w:szCs w:val="24"/>
        </w:rPr>
        <w:t>Use of Artificial Intelligence</w:t>
      </w:r>
    </w:p>
    <w:p w14:paraId="14578971" w14:textId="77777777" w:rsidR="003E6147" w:rsidRPr="007F2670" w:rsidRDefault="003E6147" w:rsidP="003E6147">
      <w:pPr>
        <w:rPr>
          <w:rFonts w:ascii="Times New Roman" w:hAnsi="Times New Roman" w:cs="Times New Roman"/>
          <w:sz w:val="24"/>
          <w:szCs w:val="24"/>
        </w:rPr>
      </w:pPr>
      <w:r w:rsidRPr="007F2670">
        <w:rPr>
          <w:rFonts w:ascii="Times New Roman" w:hAnsi="Times New Roman" w:cs="Times New Roman"/>
          <w:sz w:val="24"/>
          <w:szCs w:val="24"/>
        </w:rPr>
        <w:t xml:space="preserve">The </w:t>
      </w:r>
      <w:bookmarkEnd w:id="0"/>
      <w:r w:rsidRPr="007F2670">
        <w:rPr>
          <w:rFonts w:ascii="Times New Roman" w:hAnsi="Times New Roman" w:cs="Times New Roman"/>
          <w:sz w:val="24"/>
          <w:szCs w:val="24"/>
        </w:rPr>
        <w:t>use of generative AI tools is permitted in this class for the following activities:</w:t>
      </w:r>
    </w:p>
    <w:p w14:paraId="7D407C6E" w14:textId="77777777" w:rsidR="003E6147" w:rsidRPr="007F2670" w:rsidRDefault="003E6147" w:rsidP="003636BA">
      <w:pPr>
        <w:pStyle w:val="ListParagraph"/>
        <w:numPr>
          <w:ilvl w:val="0"/>
          <w:numId w:val="9"/>
        </w:numPr>
        <w:shd w:val="clear" w:color="auto" w:fill="FFFFFF"/>
        <w:rPr>
          <w:rFonts w:ascii="Times New Roman" w:hAnsi="Times New Roman" w:cs="Times New Roman"/>
          <w:sz w:val="24"/>
          <w:szCs w:val="24"/>
        </w:rPr>
      </w:pPr>
      <w:r w:rsidRPr="007F2670">
        <w:rPr>
          <w:rFonts w:ascii="Times New Roman" w:hAnsi="Times New Roman" w:cs="Times New Roman"/>
          <w:sz w:val="24"/>
          <w:szCs w:val="24"/>
        </w:rPr>
        <w:t>Brainstorming and refining ideas</w:t>
      </w:r>
    </w:p>
    <w:p w14:paraId="2DF273A2" w14:textId="77777777" w:rsidR="003E6147" w:rsidRPr="007F2670" w:rsidRDefault="003E6147" w:rsidP="003636BA">
      <w:pPr>
        <w:pStyle w:val="ListParagraph"/>
        <w:numPr>
          <w:ilvl w:val="0"/>
          <w:numId w:val="9"/>
        </w:numPr>
        <w:shd w:val="clear" w:color="auto" w:fill="FFFFFF"/>
        <w:rPr>
          <w:rFonts w:ascii="Times New Roman" w:hAnsi="Times New Roman" w:cs="Times New Roman"/>
          <w:sz w:val="24"/>
          <w:szCs w:val="24"/>
        </w:rPr>
      </w:pPr>
      <w:r w:rsidRPr="007F2670">
        <w:rPr>
          <w:rFonts w:ascii="Times New Roman" w:hAnsi="Times New Roman" w:cs="Times New Roman"/>
          <w:sz w:val="24"/>
          <w:szCs w:val="24"/>
        </w:rPr>
        <w:t>Fine-tuning research questions</w:t>
      </w:r>
    </w:p>
    <w:p w14:paraId="494AE871" w14:textId="77777777" w:rsidR="003E6147" w:rsidRPr="007F2670" w:rsidRDefault="003E6147" w:rsidP="003636BA">
      <w:pPr>
        <w:pStyle w:val="ListParagraph"/>
        <w:numPr>
          <w:ilvl w:val="0"/>
          <w:numId w:val="9"/>
        </w:numPr>
        <w:shd w:val="clear" w:color="auto" w:fill="FFFFFF"/>
        <w:rPr>
          <w:rFonts w:ascii="Times New Roman" w:hAnsi="Times New Roman" w:cs="Times New Roman"/>
          <w:sz w:val="24"/>
          <w:szCs w:val="24"/>
        </w:rPr>
      </w:pPr>
      <w:r w:rsidRPr="007F2670">
        <w:rPr>
          <w:rFonts w:ascii="Times New Roman" w:hAnsi="Times New Roman" w:cs="Times New Roman"/>
          <w:sz w:val="24"/>
          <w:szCs w:val="24"/>
        </w:rPr>
        <w:t>Finding information on a topic</w:t>
      </w:r>
    </w:p>
    <w:p w14:paraId="59C401AE" w14:textId="77777777" w:rsidR="003E6147" w:rsidRPr="007F2670" w:rsidRDefault="003E6147" w:rsidP="003636BA">
      <w:pPr>
        <w:pStyle w:val="ListParagraph"/>
        <w:numPr>
          <w:ilvl w:val="0"/>
          <w:numId w:val="9"/>
        </w:numPr>
        <w:shd w:val="clear" w:color="auto" w:fill="FFFFFF"/>
        <w:rPr>
          <w:rFonts w:ascii="Times New Roman" w:hAnsi="Times New Roman" w:cs="Times New Roman"/>
          <w:sz w:val="24"/>
          <w:szCs w:val="24"/>
        </w:rPr>
      </w:pPr>
      <w:r w:rsidRPr="007F2670">
        <w:rPr>
          <w:rFonts w:ascii="Times New Roman" w:hAnsi="Times New Roman" w:cs="Times New Roman"/>
          <w:sz w:val="24"/>
          <w:szCs w:val="24"/>
        </w:rPr>
        <w:t>Drafting an outline</w:t>
      </w:r>
    </w:p>
    <w:p w14:paraId="4F8146C1" w14:textId="77777777" w:rsidR="003E6147" w:rsidRPr="007F2670" w:rsidRDefault="003E6147" w:rsidP="003636BA">
      <w:pPr>
        <w:pStyle w:val="ListParagraph"/>
        <w:numPr>
          <w:ilvl w:val="0"/>
          <w:numId w:val="9"/>
        </w:numPr>
        <w:shd w:val="clear" w:color="auto" w:fill="FFFFFF"/>
        <w:rPr>
          <w:rFonts w:ascii="Times New Roman" w:hAnsi="Times New Roman" w:cs="Times New Roman"/>
          <w:sz w:val="24"/>
          <w:szCs w:val="24"/>
        </w:rPr>
      </w:pPr>
      <w:r w:rsidRPr="007F2670">
        <w:rPr>
          <w:rFonts w:ascii="Times New Roman" w:hAnsi="Times New Roman" w:cs="Times New Roman"/>
          <w:sz w:val="24"/>
          <w:szCs w:val="24"/>
        </w:rPr>
        <w:t>Checking grammar and style</w:t>
      </w:r>
    </w:p>
    <w:p w14:paraId="66523149" w14:textId="77777777" w:rsidR="00034524" w:rsidRDefault="00034524" w:rsidP="007E1019">
      <w:pPr>
        <w:pStyle w:val="CourseHeaderYear"/>
      </w:pPr>
      <w:r>
        <w:br w:type="page"/>
      </w:r>
    </w:p>
    <w:p w14:paraId="7A39B088" w14:textId="77777777" w:rsidR="00680667" w:rsidRDefault="00102B8B" w:rsidP="00D61F74">
      <w:pPr>
        <w:pStyle w:val="CourseHeaderYear"/>
        <w:jc w:val="left"/>
      </w:pPr>
      <w:r>
        <w:lastRenderedPageBreak/>
        <w:t>Course Grading</w:t>
      </w:r>
    </w:p>
    <w:p w14:paraId="12364AA5" w14:textId="77777777" w:rsidR="00034524" w:rsidRDefault="00034524" w:rsidP="007E1019">
      <w:pPr>
        <w:pStyle w:val="CourseHeaderYear"/>
      </w:pPr>
    </w:p>
    <w:tbl>
      <w:tblPr>
        <w:tblStyle w:val="GridTable2-Accent3"/>
        <w:tblW w:w="0" w:type="auto"/>
        <w:tblLook w:val="04A0" w:firstRow="1" w:lastRow="0" w:firstColumn="1" w:lastColumn="0" w:noHBand="0" w:noVBand="1"/>
      </w:tblPr>
      <w:tblGrid>
        <w:gridCol w:w="6835"/>
        <w:gridCol w:w="2515"/>
      </w:tblGrid>
      <w:tr w:rsidR="00034524" w:rsidRPr="00034524" w14:paraId="01D990CB" w14:textId="77777777" w:rsidTr="000345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5" w:type="dxa"/>
          </w:tcPr>
          <w:p w14:paraId="47DA4B5F" w14:textId="77777777" w:rsidR="00034524" w:rsidRPr="00034524" w:rsidRDefault="00034524" w:rsidP="007E1019">
            <w:pPr>
              <w:pStyle w:val="CourseHeaderYear"/>
              <w:rPr>
                <w:sz w:val="24"/>
                <w:szCs w:val="16"/>
              </w:rPr>
            </w:pPr>
            <w:r w:rsidRPr="00034524">
              <w:rPr>
                <w:sz w:val="24"/>
                <w:szCs w:val="16"/>
              </w:rPr>
              <w:t>Assignment Type</w:t>
            </w:r>
          </w:p>
        </w:tc>
        <w:tc>
          <w:tcPr>
            <w:tcW w:w="2515" w:type="dxa"/>
          </w:tcPr>
          <w:p w14:paraId="1C8A5487" w14:textId="77777777" w:rsidR="00034524" w:rsidRPr="00034524" w:rsidRDefault="00034524" w:rsidP="007E1019">
            <w:pPr>
              <w:pStyle w:val="CourseHeaderYear"/>
              <w:cnfStyle w:val="100000000000" w:firstRow="1" w:lastRow="0" w:firstColumn="0" w:lastColumn="0" w:oddVBand="0" w:evenVBand="0" w:oddHBand="0" w:evenHBand="0" w:firstRowFirstColumn="0" w:firstRowLastColumn="0" w:lastRowFirstColumn="0" w:lastRowLastColumn="0"/>
              <w:rPr>
                <w:sz w:val="24"/>
                <w:szCs w:val="16"/>
              </w:rPr>
            </w:pPr>
            <w:r w:rsidRPr="00034524">
              <w:rPr>
                <w:sz w:val="24"/>
                <w:szCs w:val="16"/>
              </w:rPr>
              <w:t>Weight (points or percentage)</w:t>
            </w:r>
          </w:p>
        </w:tc>
      </w:tr>
      <w:tr w:rsidR="00034524" w:rsidRPr="00034524" w14:paraId="14F2091F" w14:textId="77777777" w:rsidTr="00034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5" w:type="dxa"/>
          </w:tcPr>
          <w:p w14:paraId="129475BE" w14:textId="367789F6" w:rsidR="00034524" w:rsidRPr="00034524" w:rsidRDefault="003433C0" w:rsidP="007E1019">
            <w:pPr>
              <w:pStyle w:val="CourseHeaderYear"/>
              <w:rPr>
                <w:sz w:val="24"/>
                <w:szCs w:val="16"/>
              </w:rPr>
            </w:pPr>
            <w:r>
              <w:rPr>
                <w:sz w:val="24"/>
                <w:szCs w:val="16"/>
              </w:rPr>
              <w:t xml:space="preserve">Literature Review Matrix </w:t>
            </w:r>
          </w:p>
        </w:tc>
        <w:tc>
          <w:tcPr>
            <w:tcW w:w="2515" w:type="dxa"/>
          </w:tcPr>
          <w:p w14:paraId="6475C421" w14:textId="0AF3554C" w:rsidR="00034524" w:rsidRPr="00034524" w:rsidRDefault="003433C0" w:rsidP="007E1019">
            <w:pPr>
              <w:pStyle w:val="CourseHeaderYear"/>
              <w:cnfStyle w:val="000000100000" w:firstRow="0" w:lastRow="0" w:firstColumn="0" w:lastColumn="0" w:oddVBand="0" w:evenVBand="0" w:oddHBand="1" w:evenHBand="0" w:firstRowFirstColumn="0" w:firstRowLastColumn="0" w:lastRowFirstColumn="0" w:lastRowLastColumn="0"/>
              <w:rPr>
                <w:sz w:val="24"/>
                <w:szCs w:val="16"/>
              </w:rPr>
            </w:pPr>
            <w:r>
              <w:rPr>
                <w:sz w:val="24"/>
                <w:szCs w:val="16"/>
              </w:rPr>
              <w:t>Pass/Fail</w:t>
            </w:r>
          </w:p>
        </w:tc>
      </w:tr>
      <w:tr w:rsidR="003647B5" w:rsidRPr="00034524" w14:paraId="3377B3E3" w14:textId="77777777" w:rsidTr="00034524">
        <w:tc>
          <w:tcPr>
            <w:cnfStyle w:val="001000000000" w:firstRow="0" w:lastRow="0" w:firstColumn="1" w:lastColumn="0" w:oddVBand="0" w:evenVBand="0" w:oddHBand="0" w:evenHBand="0" w:firstRowFirstColumn="0" w:firstRowLastColumn="0" w:lastRowFirstColumn="0" w:lastRowLastColumn="0"/>
            <w:tcW w:w="6835" w:type="dxa"/>
          </w:tcPr>
          <w:p w14:paraId="2454A9A7" w14:textId="4727F1C8" w:rsidR="003647B5" w:rsidRPr="00034524" w:rsidRDefault="003647B5" w:rsidP="003647B5">
            <w:pPr>
              <w:pStyle w:val="CourseHeaderYear"/>
              <w:rPr>
                <w:sz w:val="24"/>
                <w:szCs w:val="16"/>
              </w:rPr>
            </w:pPr>
            <w:r>
              <w:rPr>
                <w:sz w:val="24"/>
                <w:szCs w:val="16"/>
              </w:rPr>
              <w:t xml:space="preserve">Dissertation Milestones </w:t>
            </w:r>
          </w:p>
        </w:tc>
        <w:tc>
          <w:tcPr>
            <w:tcW w:w="2515" w:type="dxa"/>
          </w:tcPr>
          <w:p w14:paraId="5EFD38C5" w14:textId="609F0C1C" w:rsidR="003647B5" w:rsidRPr="00034524" w:rsidRDefault="003647B5" w:rsidP="003647B5">
            <w:pPr>
              <w:pStyle w:val="CourseHeaderYear"/>
              <w:cnfStyle w:val="000000000000" w:firstRow="0" w:lastRow="0" w:firstColumn="0" w:lastColumn="0" w:oddVBand="0" w:evenVBand="0" w:oddHBand="0" w:evenHBand="0" w:firstRowFirstColumn="0" w:firstRowLastColumn="0" w:lastRowFirstColumn="0" w:lastRowLastColumn="0"/>
              <w:rPr>
                <w:sz w:val="24"/>
                <w:szCs w:val="16"/>
              </w:rPr>
            </w:pPr>
            <w:r w:rsidRPr="00461958">
              <w:rPr>
                <w:sz w:val="24"/>
                <w:szCs w:val="16"/>
              </w:rPr>
              <w:t>Pass/Fail</w:t>
            </w:r>
          </w:p>
        </w:tc>
      </w:tr>
      <w:tr w:rsidR="003647B5" w:rsidRPr="00034524" w14:paraId="4E82571A" w14:textId="77777777" w:rsidTr="00034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5" w:type="dxa"/>
          </w:tcPr>
          <w:p w14:paraId="123CC889" w14:textId="248659CF" w:rsidR="003647B5" w:rsidRPr="00034524" w:rsidRDefault="003647B5" w:rsidP="003647B5">
            <w:pPr>
              <w:pStyle w:val="CourseHeaderYear"/>
              <w:rPr>
                <w:sz w:val="24"/>
                <w:szCs w:val="16"/>
              </w:rPr>
            </w:pPr>
            <w:r>
              <w:rPr>
                <w:sz w:val="24"/>
                <w:szCs w:val="16"/>
              </w:rPr>
              <w:t xml:space="preserve">Identify a Methodology </w:t>
            </w:r>
          </w:p>
        </w:tc>
        <w:tc>
          <w:tcPr>
            <w:tcW w:w="2515" w:type="dxa"/>
          </w:tcPr>
          <w:p w14:paraId="40E5E4AB" w14:textId="50A08768" w:rsidR="003647B5" w:rsidRPr="00034524" w:rsidRDefault="003647B5" w:rsidP="003647B5">
            <w:pPr>
              <w:pStyle w:val="CourseHeaderYear"/>
              <w:cnfStyle w:val="000000100000" w:firstRow="0" w:lastRow="0" w:firstColumn="0" w:lastColumn="0" w:oddVBand="0" w:evenVBand="0" w:oddHBand="1" w:evenHBand="0" w:firstRowFirstColumn="0" w:firstRowLastColumn="0" w:lastRowFirstColumn="0" w:lastRowLastColumn="0"/>
              <w:rPr>
                <w:sz w:val="24"/>
                <w:szCs w:val="16"/>
              </w:rPr>
            </w:pPr>
            <w:r w:rsidRPr="00461958">
              <w:rPr>
                <w:sz w:val="24"/>
                <w:szCs w:val="16"/>
              </w:rPr>
              <w:t>Pass/Fail</w:t>
            </w:r>
          </w:p>
        </w:tc>
      </w:tr>
      <w:tr w:rsidR="003647B5" w:rsidRPr="00034524" w14:paraId="07C12A39" w14:textId="77777777" w:rsidTr="00034524">
        <w:tc>
          <w:tcPr>
            <w:cnfStyle w:val="001000000000" w:firstRow="0" w:lastRow="0" w:firstColumn="1" w:lastColumn="0" w:oddVBand="0" w:evenVBand="0" w:oddHBand="0" w:evenHBand="0" w:firstRowFirstColumn="0" w:firstRowLastColumn="0" w:lastRowFirstColumn="0" w:lastRowLastColumn="0"/>
            <w:tcW w:w="6835" w:type="dxa"/>
          </w:tcPr>
          <w:p w14:paraId="79545842" w14:textId="6DF68357" w:rsidR="003647B5" w:rsidRPr="00034524" w:rsidRDefault="003647B5" w:rsidP="003647B5">
            <w:pPr>
              <w:pStyle w:val="CourseHeaderYear"/>
              <w:rPr>
                <w:sz w:val="24"/>
                <w:szCs w:val="16"/>
              </w:rPr>
            </w:pPr>
            <w:r>
              <w:rPr>
                <w:sz w:val="24"/>
                <w:szCs w:val="16"/>
              </w:rPr>
              <w:t>Identify a Research Design</w:t>
            </w:r>
          </w:p>
        </w:tc>
        <w:tc>
          <w:tcPr>
            <w:tcW w:w="2515" w:type="dxa"/>
          </w:tcPr>
          <w:p w14:paraId="33CAD7AF" w14:textId="39777693" w:rsidR="003647B5" w:rsidRPr="00034524" w:rsidRDefault="003647B5" w:rsidP="003647B5">
            <w:pPr>
              <w:pStyle w:val="CourseHeaderYear"/>
              <w:cnfStyle w:val="000000000000" w:firstRow="0" w:lastRow="0" w:firstColumn="0" w:lastColumn="0" w:oddVBand="0" w:evenVBand="0" w:oddHBand="0" w:evenHBand="0" w:firstRowFirstColumn="0" w:firstRowLastColumn="0" w:lastRowFirstColumn="0" w:lastRowLastColumn="0"/>
              <w:rPr>
                <w:sz w:val="24"/>
                <w:szCs w:val="16"/>
              </w:rPr>
            </w:pPr>
            <w:r w:rsidRPr="00461958">
              <w:rPr>
                <w:sz w:val="24"/>
                <w:szCs w:val="16"/>
              </w:rPr>
              <w:t>Pass/Fail</w:t>
            </w:r>
          </w:p>
        </w:tc>
      </w:tr>
      <w:tr w:rsidR="003647B5" w:rsidRPr="00034524" w14:paraId="69E26850" w14:textId="77777777" w:rsidTr="00034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5" w:type="dxa"/>
          </w:tcPr>
          <w:p w14:paraId="187D716D" w14:textId="771F36A8" w:rsidR="003647B5" w:rsidRPr="00034524" w:rsidRDefault="003647B5" w:rsidP="003647B5">
            <w:pPr>
              <w:pStyle w:val="CourseHeaderYear"/>
              <w:rPr>
                <w:sz w:val="24"/>
                <w:szCs w:val="16"/>
              </w:rPr>
            </w:pPr>
            <w:r>
              <w:rPr>
                <w:sz w:val="24"/>
                <w:szCs w:val="16"/>
              </w:rPr>
              <w:t xml:space="preserve">Choose a Theoretical Framework </w:t>
            </w:r>
          </w:p>
        </w:tc>
        <w:tc>
          <w:tcPr>
            <w:tcW w:w="2515" w:type="dxa"/>
          </w:tcPr>
          <w:p w14:paraId="1F75163A" w14:textId="370CBE6B" w:rsidR="003647B5" w:rsidRPr="00034524" w:rsidRDefault="003647B5" w:rsidP="003647B5">
            <w:pPr>
              <w:pStyle w:val="CourseHeaderYear"/>
              <w:cnfStyle w:val="000000100000" w:firstRow="0" w:lastRow="0" w:firstColumn="0" w:lastColumn="0" w:oddVBand="0" w:evenVBand="0" w:oddHBand="1" w:evenHBand="0" w:firstRowFirstColumn="0" w:firstRowLastColumn="0" w:lastRowFirstColumn="0" w:lastRowLastColumn="0"/>
              <w:rPr>
                <w:sz w:val="24"/>
                <w:szCs w:val="16"/>
              </w:rPr>
            </w:pPr>
            <w:r w:rsidRPr="00461958">
              <w:rPr>
                <w:sz w:val="24"/>
                <w:szCs w:val="16"/>
              </w:rPr>
              <w:t>Pass/Fail</w:t>
            </w:r>
          </w:p>
        </w:tc>
      </w:tr>
      <w:tr w:rsidR="003647B5" w:rsidRPr="00034524" w14:paraId="28315937" w14:textId="77777777" w:rsidTr="00034524">
        <w:tc>
          <w:tcPr>
            <w:cnfStyle w:val="001000000000" w:firstRow="0" w:lastRow="0" w:firstColumn="1" w:lastColumn="0" w:oddVBand="0" w:evenVBand="0" w:oddHBand="0" w:evenHBand="0" w:firstRowFirstColumn="0" w:firstRowLastColumn="0" w:lastRowFirstColumn="0" w:lastRowLastColumn="0"/>
            <w:tcW w:w="6835" w:type="dxa"/>
          </w:tcPr>
          <w:p w14:paraId="5504EC3C" w14:textId="00E2F221" w:rsidR="003647B5" w:rsidRDefault="003647B5" w:rsidP="003647B5">
            <w:pPr>
              <w:pStyle w:val="CourseHeaderYear"/>
              <w:rPr>
                <w:sz w:val="24"/>
                <w:szCs w:val="16"/>
              </w:rPr>
            </w:pPr>
            <w:r>
              <w:rPr>
                <w:sz w:val="24"/>
                <w:szCs w:val="16"/>
              </w:rPr>
              <w:t xml:space="preserve">Dissertation Alignment Document </w:t>
            </w:r>
          </w:p>
        </w:tc>
        <w:tc>
          <w:tcPr>
            <w:tcW w:w="2515" w:type="dxa"/>
          </w:tcPr>
          <w:p w14:paraId="38E79AFB" w14:textId="7EF1E09D" w:rsidR="003647B5" w:rsidRPr="00034524" w:rsidRDefault="003647B5" w:rsidP="003647B5">
            <w:pPr>
              <w:pStyle w:val="CourseHeaderYear"/>
              <w:cnfStyle w:val="000000000000" w:firstRow="0" w:lastRow="0" w:firstColumn="0" w:lastColumn="0" w:oddVBand="0" w:evenVBand="0" w:oddHBand="0" w:evenHBand="0" w:firstRowFirstColumn="0" w:firstRowLastColumn="0" w:lastRowFirstColumn="0" w:lastRowLastColumn="0"/>
              <w:rPr>
                <w:sz w:val="24"/>
                <w:szCs w:val="16"/>
              </w:rPr>
            </w:pPr>
            <w:r w:rsidRPr="00461958">
              <w:rPr>
                <w:sz w:val="24"/>
                <w:szCs w:val="16"/>
              </w:rPr>
              <w:t>Pass/Fail</w:t>
            </w:r>
          </w:p>
        </w:tc>
      </w:tr>
      <w:tr w:rsidR="003647B5" w:rsidRPr="00034524" w14:paraId="1808522C" w14:textId="77777777" w:rsidTr="00034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5" w:type="dxa"/>
          </w:tcPr>
          <w:p w14:paraId="593CDDEF" w14:textId="342A04FC" w:rsidR="003647B5" w:rsidRDefault="003647B5" w:rsidP="003647B5">
            <w:pPr>
              <w:pStyle w:val="CourseHeaderYear"/>
              <w:rPr>
                <w:sz w:val="24"/>
                <w:szCs w:val="16"/>
              </w:rPr>
            </w:pPr>
            <w:r>
              <w:rPr>
                <w:sz w:val="24"/>
                <w:szCs w:val="16"/>
              </w:rPr>
              <w:t xml:space="preserve">Chapter 1 </w:t>
            </w:r>
          </w:p>
        </w:tc>
        <w:tc>
          <w:tcPr>
            <w:tcW w:w="2515" w:type="dxa"/>
          </w:tcPr>
          <w:p w14:paraId="0F1AF3D1" w14:textId="2042EDC2" w:rsidR="003647B5" w:rsidRPr="00034524" w:rsidRDefault="003647B5" w:rsidP="003647B5">
            <w:pPr>
              <w:pStyle w:val="CourseHeaderYear"/>
              <w:cnfStyle w:val="000000100000" w:firstRow="0" w:lastRow="0" w:firstColumn="0" w:lastColumn="0" w:oddVBand="0" w:evenVBand="0" w:oddHBand="1" w:evenHBand="0" w:firstRowFirstColumn="0" w:firstRowLastColumn="0" w:lastRowFirstColumn="0" w:lastRowLastColumn="0"/>
              <w:rPr>
                <w:sz w:val="24"/>
                <w:szCs w:val="16"/>
              </w:rPr>
            </w:pPr>
            <w:r w:rsidRPr="00461958">
              <w:rPr>
                <w:sz w:val="24"/>
                <w:szCs w:val="16"/>
              </w:rPr>
              <w:t>Pass/Fail</w:t>
            </w:r>
          </w:p>
        </w:tc>
      </w:tr>
      <w:tr w:rsidR="003647B5" w:rsidRPr="00034524" w14:paraId="271E2474" w14:textId="77777777" w:rsidTr="00034524">
        <w:tc>
          <w:tcPr>
            <w:cnfStyle w:val="001000000000" w:firstRow="0" w:lastRow="0" w:firstColumn="1" w:lastColumn="0" w:oddVBand="0" w:evenVBand="0" w:oddHBand="0" w:evenHBand="0" w:firstRowFirstColumn="0" w:firstRowLastColumn="0" w:lastRowFirstColumn="0" w:lastRowLastColumn="0"/>
            <w:tcW w:w="6835" w:type="dxa"/>
          </w:tcPr>
          <w:p w14:paraId="3E2A7DD9" w14:textId="68FE33A8" w:rsidR="003647B5" w:rsidRDefault="003647B5" w:rsidP="003647B5">
            <w:pPr>
              <w:pStyle w:val="CourseHeaderYear"/>
              <w:rPr>
                <w:sz w:val="24"/>
                <w:szCs w:val="16"/>
              </w:rPr>
            </w:pPr>
            <w:r>
              <w:rPr>
                <w:sz w:val="24"/>
                <w:szCs w:val="16"/>
              </w:rPr>
              <w:t xml:space="preserve">Chapter 2 Outline </w:t>
            </w:r>
          </w:p>
        </w:tc>
        <w:tc>
          <w:tcPr>
            <w:tcW w:w="2515" w:type="dxa"/>
          </w:tcPr>
          <w:p w14:paraId="7F2AC6EB" w14:textId="42A7F595" w:rsidR="003647B5" w:rsidRPr="00034524" w:rsidRDefault="003647B5" w:rsidP="003647B5">
            <w:pPr>
              <w:pStyle w:val="CourseHeaderYear"/>
              <w:cnfStyle w:val="000000000000" w:firstRow="0" w:lastRow="0" w:firstColumn="0" w:lastColumn="0" w:oddVBand="0" w:evenVBand="0" w:oddHBand="0" w:evenHBand="0" w:firstRowFirstColumn="0" w:firstRowLastColumn="0" w:lastRowFirstColumn="0" w:lastRowLastColumn="0"/>
              <w:rPr>
                <w:sz w:val="24"/>
                <w:szCs w:val="16"/>
              </w:rPr>
            </w:pPr>
            <w:r w:rsidRPr="00461958">
              <w:rPr>
                <w:sz w:val="24"/>
                <w:szCs w:val="16"/>
              </w:rPr>
              <w:t>Pass/Fail</w:t>
            </w:r>
          </w:p>
        </w:tc>
      </w:tr>
      <w:tr w:rsidR="00034524" w:rsidRPr="00034524" w14:paraId="0BEEA7F3" w14:textId="77777777" w:rsidTr="00034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5" w:type="dxa"/>
          </w:tcPr>
          <w:p w14:paraId="2DC8BC93" w14:textId="77777777" w:rsidR="00034524" w:rsidRPr="00034524" w:rsidRDefault="00034524" w:rsidP="00034524">
            <w:pPr>
              <w:pStyle w:val="CourseHeaderYear"/>
              <w:jc w:val="right"/>
              <w:rPr>
                <w:sz w:val="24"/>
                <w:szCs w:val="16"/>
              </w:rPr>
            </w:pPr>
            <w:r>
              <w:rPr>
                <w:sz w:val="24"/>
                <w:szCs w:val="16"/>
              </w:rPr>
              <w:t>Total</w:t>
            </w:r>
          </w:p>
        </w:tc>
        <w:tc>
          <w:tcPr>
            <w:tcW w:w="2515" w:type="dxa"/>
          </w:tcPr>
          <w:p w14:paraId="08F72261" w14:textId="77777777" w:rsidR="00034524" w:rsidRPr="00034524" w:rsidRDefault="00034524" w:rsidP="007E1019">
            <w:pPr>
              <w:pStyle w:val="CourseHeaderYear"/>
              <w:cnfStyle w:val="000000100000" w:firstRow="0" w:lastRow="0" w:firstColumn="0" w:lastColumn="0" w:oddVBand="0" w:evenVBand="0" w:oddHBand="1" w:evenHBand="0" w:firstRowFirstColumn="0" w:firstRowLastColumn="0" w:lastRowFirstColumn="0" w:lastRowLastColumn="0"/>
              <w:rPr>
                <w:sz w:val="24"/>
                <w:szCs w:val="16"/>
              </w:rPr>
            </w:pPr>
          </w:p>
        </w:tc>
      </w:tr>
    </w:tbl>
    <w:p w14:paraId="5DADDE68" w14:textId="77777777" w:rsidR="00034524" w:rsidRDefault="00034524" w:rsidP="007E1019">
      <w:pPr>
        <w:pStyle w:val="CourseHeaderYear"/>
      </w:pPr>
    </w:p>
    <w:p w14:paraId="723A2068" w14:textId="77777777" w:rsidR="00034524" w:rsidRPr="00680667" w:rsidRDefault="00034524" w:rsidP="007E1019">
      <w:pPr>
        <w:pStyle w:val="CourseHeaderYear"/>
      </w:pPr>
    </w:p>
    <w:p w14:paraId="3AFA33D0" w14:textId="77777777" w:rsidR="007A7377" w:rsidRDefault="007A7377" w:rsidP="007E1019"/>
    <w:p w14:paraId="2BA279F9" w14:textId="77777777" w:rsidR="00F27707" w:rsidRDefault="00F27707" w:rsidP="00D61F74">
      <w:pPr>
        <w:pStyle w:val="CourseHeaderYear"/>
        <w:jc w:val="left"/>
      </w:pPr>
      <w:r w:rsidRPr="00BD7D87">
        <w:t>C</w:t>
      </w:r>
      <w:r w:rsidR="00102B8B">
        <w:t>ourse Assessment</w:t>
      </w:r>
      <w:r w:rsidR="00D61F74">
        <w:t xml:space="preserve"> Mapping</w:t>
      </w:r>
    </w:p>
    <w:p w14:paraId="132DFCE8" w14:textId="77777777" w:rsidR="00034524" w:rsidRDefault="00034524" w:rsidP="007E1019">
      <w:pPr>
        <w:pStyle w:val="CourseHeaderYear"/>
      </w:pPr>
    </w:p>
    <w:tbl>
      <w:tblPr>
        <w:tblStyle w:val="GridTable2-Accent3"/>
        <w:tblW w:w="0" w:type="auto"/>
        <w:tblLook w:val="04A0" w:firstRow="1" w:lastRow="0" w:firstColumn="1" w:lastColumn="0" w:noHBand="0" w:noVBand="1"/>
      </w:tblPr>
      <w:tblGrid>
        <w:gridCol w:w="6565"/>
        <w:gridCol w:w="2785"/>
      </w:tblGrid>
      <w:tr w:rsidR="00034524" w:rsidRPr="00034524" w14:paraId="30576B04" w14:textId="77777777" w:rsidTr="000345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Pr>
          <w:p w14:paraId="664C13A4" w14:textId="77777777" w:rsidR="00034524" w:rsidRPr="00034524" w:rsidRDefault="00034524" w:rsidP="007E1019">
            <w:pPr>
              <w:pStyle w:val="CourseHeaderYear"/>
              <w:rPr>
                <w:sz w:val="24"/>
                <w:szCs w:val="16"/>
              </w:rPr>
            </w:pPr>
            <w:r w:rsidRPr="00034524">
              <w:rPr>
                <w:sz w:val="24"/>
                <w:szCs w:val="16"/>
              </w:rPr>
              <w:t>Assessment</w:t>
            </w:r>
          </w:p>
        </w:tc>
        <w:tc>
          <w:tcPr>
            <w:tcW w:w="2785" w:type="dxa"/>
          </w:tcPr>
          <w:p w14:paraId="0F9A5FBC" w14:textId="77777777" w:rsidR="00034524" w:rsidRPr="00034524" w:rsidRDefault="00034524" w:rsidP="007E1019">
            <w:pPr>
              <w:pStyle w:val="CourseHeaderYear"/>
              <w:cnfStyle w:val="100000000000" w:firstRow="1" w:lastRow="0" w:firstColumn="0" w:lastColumn="0" w:oddVBand="0" w:evenVBand="0" w:oddHBand="0" w:evenHBand="0" w:firstRowFirstColumn="0" w:firstRowLastColumn="0" w:lastRowFirstColumn="0" w:lastRowLastColumn="0"/>
              <w:rPr>
                <w:sz w:val="24"/>
                <w:szCs w:val="16"/>
              </w:rPr>
            </w:pPr>
            <w:r w:rsidRPr="00034524">
              <w:rPr>
                <w:sz w:val="24"/>
                <w:szCs w:val="16"/>
              </w:rPr>
              <w:t>Objective(s) Met</w:t>
            </w:r>
          </w:p>
        </w:tc>
      </w:tr>
      <w:tr w:rsidR="00BC2B3F" w:rsidRPr="00034524" w14:paraId="29094FC6" w14:textId="77777777" w:rsidTr="00034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Pr>
          <w:p w14:paraId="24B14961" w14:textId="5D3DFB48" w:rsidR="00BC2B3F" w:rsidRPr="00034524" w:rsidRDefault="00BC2B3F" w:rsidP="00BC2B3F">
            <w:pPr>
              <w:pStyle w:val="CourseHeaderYear"/>
              <w:rPr>
                <w:sz w:val="24"/>
                <w:szCs w:val="16"/>
              </w:rPr>
            </w:pPr>
            <w:r>
              <w:rPr>
                <w:sz w:val="24"/>
                <w:szCs w:val="16"/>
              </w:rPr>
              <w:t xml:space="preserve">Literature Review Matrix </w:t>
            </w:r>
          </w:p>
        </w:tc>
        <w:tc>
          <w:tcPr>
            <w:tcW w:w="2785" w:type="dxa"/>
          </w:tcPr>
          <w:p w14:paraId="4058C84F" w14:textId="5D89CE3D" w:rsidR="00BC2B3F" w:rsidRPr="00034524" w:rsidRDefault="002918CA" w:rsidP="00BC2B3F">
            <w:pPr>
              <w:pStyle w:val="CourseHeaderYear"/>
              <w:cnfStyle w:val="000000100000" w:firstRow="0" w:lastRow="0" w:firstColumn="0" w:lastColumn="0" w:oddVBand="0" w:evenVBand="0" w:oddHBand="1" w:evenHBand="0" w:firstRowFirstColumn="0" w:firstRowLastColumn="0" w:lastRowFirstColumn="0" w:lastRowLastColumn="0"/>
              <w:rPr>
                <w:sz w:val="24"/>
                <w:szCs w:val="16"/>
              </w:rPr>
            </w:pPr>
            <w:r>
              <w:rPr>
                <w:sz w:val="24"/>
                <w:szCs w:val="16"/>
              </w:rPr>
              <w:t>2, 3, and 4</w:t>
            </w:r>
          </w:p>
        </w:tc>
      </w:tr>
      <w:tr w:rsidR="00BC2B3F" w:rsidRPr="00034524" w14:paraId="60651E92" w14:textId="77777777" w:rsidTr="00034524">
        <w:tc>
          <w:tcPr>
            <w:cnfStyle w:val="001000000000" w:firstRow="0" w:lastRow="0" w:firstColumn="1" w:lastColumn="0" w:oddVBand="0" w:evenVBand="0" w:oddHBand="0" w:evenHBand="0" w:firstRowFirstColumn="0" w:firstRowLastColumn="0" w:lastRowFirstColumn="0" w:lastRowLastColumn="0"/>
            <w:tcW w:w="6565" w:type="dxa"/>
          </w:tcPr>
          <w:p w14:paraId="654626EF" w14:textId="358F08CC" w:rsidR="00BC2B3F" w:rsidRPr="00034524" w:rsidRDefault="00BC2B3F" w:rsidP="00BC2B3F">
            <w:pPr>
              <w:pStyle w:val="CourseHeaderYear"/>
              <w:rPr>
                <w:sz w:val="24"/>
                <w:szCs w:val="16"/>
              </w:rPr>
            </w:pPr>
            <w:r>
              <w:rPr>
                <w:sz w:val="24"/>
                <w:szCs w:val="16"/>
              </w:rPr>
              <w:t xml:space="preserve">Dissertation Milestones </w:t>
            </w:r>
          </w:p>
        </w:tc>
        <w:tc>
          <w:tcPr>
            <w:tcW w:w="2785" w:type="dxa"/>
          </w:tcPr>
          <w:p w14:paraId="4F508E04" w14:textId="1A1BE18B" w:rsidR="00BC2B3F" w:rsidRPr="00034524" w:rsidRDefault="00BC2B3F" w:rsidP="00BC2B3F">
            <w:pPr>
              <w:pStyle w:val="CourseHeaderYear"/>
              <w:cnfStyle w:val="000000000000" w:firstRow="0" w:lastRow="0" w:firstColumn="0" w:lastColumn="0" w:oddVBand="0" w:evenVBand="0" w:oddHBand="0" w:evenHBand="0" w:firstRowFirstColumn="0" w:firstRowLastColumn="0" w:lastRowFirstColumn="0" w:lastRowLastColumn="0"/>
              <w:rPr>
                <w:sz w:val="24"/>
                <w:szCs w:val="16"/>
              </w:rPr>
            </w:pPr>
            <w:r>
              <w:rPr>
                <w:sz w:val="24"/>
                <w:szCs w:val="16"/>
              </w:rPr>
              <w:t>1</w:t>
            </w:r>
            <w:r w:rsidR="002918CA">
              <w:rPr>
                <w:sz w:val="24"/>
                <w:szCs w:val="16"/>
              </w:rPr>
              <w:t>-</w:t>
            </w:r>
            <w:r w:rsidR="000B03D6">
              <w:rPr>
                <w:sz w:val="24"/>
                <w:szCs w:val="16"/>
              </w:rPr>
              <w:t>5</w:t>
            </w:r>
          </w:p>
        </w:tc>
      </w:tr>
      <w:tr w:rsidR="00BC2B3F" w:rsidRPr="00034524" w14:paraId="7CE2FBA6" w14:textId="77777777" w:rsidTr="00034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Pr>
          <w:p w14:paraId="2252AF31" w14:textId="073723AC" w:rsidR="00BC2B3F" w:rsidRPr="00034524" w:rsidRDefault="00BC2B3F" w:rsidP="00BC2B3F">
            <w:pPr>
              <w:pStyle w:val="CourseHeaderYear"/>
              <w:rPr>
                <w:sz w:val="24"/>
                <w:szCs w:val="16"/>
              </w:rPr>
            </w:pPr>
            <w:r>
              <w:rPr>
                <w:sz w:val="24"/>
                <w:szCs w:val="16"/>
              </w:rPr>
              <w:t xml:space="preserve">Identify a Methodology </w:t>
            </w:r>
          </w:p>
        </w:tc>
        <w:tc>
          <w:tcPr>
            <w:tcW w:w="2785" w:type="dxa"/>
          </w:tcPr>
          <w:p w14:paraId="5917B0B5" w14:textId="0AB9F3C6" w:rsidR="00BC2B3F" w:rsidRPr="00034524" w:rsidRDefault="002918CA" w:rsidP="00BC2B3F">
            <w:pPr>
              <w:pStyle w:val="CourseHeaderYear"/>
              <w:cnfStyle w:val="000000100000" w:firstRow="0" w:lastRow="0" w:firstColumn="0" w:lastColumn="0" w:oddVBand="0" w:evenVBand="0" w:oddHBand="1" w:evenHBand="0" w:firstRowFirstColumn="0" w:firstRowLastColumn="0" w:lastRowFirstColumn="0" w:lastRowLastColumn="0"/>
              <w:rPr>
                <w:sz w:val="24"/>
                <w:szCs w:val="16"/>
              </w:rPr>
            </w:pPr>
            <w:r>
              <w:rPr>
                <w:sz w:val="24"/>
                <w:szCs w:val="16"/>
              </w:rPr>
              <w:t>3</w:t>
            </w:r>
          </w:p>
        </w:tc>
      </w:tr>
      <w:tr w:rsidR="00BC2B3F" w:rsidRPr="00034524" w14:paraId="503CEC4E" w14:textId="77777777" w:rsidTr="00034524">
        <w:tc>
          <w:tcPr>
            <w:cnfStyle w:val="001000000000" w:firstRow="0" w:lastRow="0" w:firstColumn="1" w:lastColumn="0" w:oddVBand="0" w:evenVBand="0" w:oddHBand="0" w:evenHBand="0" w:firstRowFirstColumn="0" w:firstRowLastColumn="0" w:lastRowFirstColumn="0" w:lastRowLastColumn="0"/>
            <w:tcW w:w="6565" w:type="dxa"/>
          </w:tcPr>
          <w:p w14:paraId="2ADCFEBA" w14:textId="2B37740C" w:rsidR="00BC2B3F" w:rsidRPr="00034524" w:rsidRDefault="00BC2B3F" w:rsidP="00BC2B3F">
            <w:pPr>
              <w:pStyle w:val="CourseHeaderYear"/>
              <w:rPr>
                <w:sz w:val="24"/>
                <w:szCs w:val="16"/>
              </w:rPr>
            </w:pPr>
            <w:r>
              <w:rPr>
                <w:sz w:val="24"/>
                <w:szCs w:val="16"/>
              </w:rPr>
              <w:t>Identify a Research Design</w:t>
            </w:r>
          </w:p>
        </w:tc>
        <w:tc>
          <w:tcPr>
            <w:tcW w:w="2785" w:type="dxa"/>
          </w:tcPr>
          <w:p w14:paraId="7B24DCF0" w14:textId="6BD33592" w:rsidR="00BC2B3F" w:rsidRPr="00034524" w:rsidRDefault="002918CA" w:rsidP="00BC2B3F">
            <w:pPr>
              <w:pStyle w:val="CourseHeaderYear"/>
              <w:cnfStyle w:val="000000000000" w:firstRow="0" w:lastRow="0" w:firstColumn="0" w:lastColumn="0" w:oddVBand="0" w:evenVBand="0" w:oddHBand="0" w:evenHBand="0" w:firstRowFirstColumn="0" w:firstRowLastColumn="0" w:lastRowFirstColumn="0" w:lastRowLastColumn="0"/>
              <w:rPr>
                <w:sz w:val="24"/>
                <w:szCs w:val="16"/>
              </w:rPr>
            </w:pPr>
            <w:r>
              <w:rPr>
                <w:sz w:val="24"/>
                <w:szCs w:val="16"/>
              </w:rPr>
              <w:t>3</w:t>
            </w:r>
          </w:p>
        </w:tc>
      </w:tr>
      <w:tr w:rsidR="00BC2B3F" w:rsidRPr="00034524" w14:paraId="1CE914AF" w14:textId="77777777" w:rsidTr="00034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Pr>
          <w:p w14:paraId="4C42559C" w14:textId="066701A5" w:rsidR="00BC2B3F" w:rsidRPr="00034524" w:rsidRDefault="00BC2B3F" w:rsidP="00BC2B3F">
            <w:pPr>
              <w:pStyle w:val="CourseHeaderYear"/>
              <w:rPr>
                <w:sz w:val="24"/>
                <w:szCs w:val="16"/>
              </w:rPr>
            </w:pPr>
            <w:r>
              <w:rPr>
                <w:sz w:val="24"/>
                <w:szCs w:val="16"/>
              </w:rPr>
              <w:t xml:space="preserve">Choose a Theoretical Framework </w:t>
            </w:r>
          </w:p>
        </w:tc>
        <w:tc>
          <w:tcPr>
            <w:tcW w:w="2785" w:type="dxa"/>
          </w:tcPr>
          <w:p w14:paraId="27DB2361" w14:textId="20BB1727" w:rsidR="00BC2B3F" w:rsidRPr="00034524" w:rsidRDefault="002918CA" w:rsidP="00BC2B3F">
            <w:pPr>
              <w:pStyle w:val="CourseHeaderYear"/>
              <w:cnfStyle w:val="000000100000" w:firstRow="0" w:lastRow="0" w:firstColumn="0" w:lastColumn="0" w:oddVBand="0" w:evenVBand="0" w:oddHBand="1" w:evenHBand="0" w:firstRowFirstColumn="0" w:firstRowLastColumn="0" w:lastRowFirstColumn="0" w:lastRowLastColumn="0"/>
              <w:rPr>
                <w:sz w:val="24"/>
                <w:szCs w:val="16"/>
              </w:rPr>
            </w:pPr>
            <w:r>
              <w:rPr>
                <w:sz w:val="24"/>
                <w:szCs w:val="16"/>
              </w:rPr>
              <w:t>4</w:t>
            </w:r>
          </w:p>
        </w:tc>
      </w:tr>
      <w:tr w:rsidR="00BC2B3F" w:rsidRPr="00034524" w14:paraId="041FCF65" w14:textId="77777777" w:rsidTr="00034524">
        <w:tc>
          <w:tcPr>
            <w:cnfStyle w:val="001000000000" w:firstRow="0" w:lastRow="0" w:firstColumn="1" w:lastColumn="0" w:oddVBand="0" w:evenVBand="0" w:oddHBand="0" w:evenHBand="0" w:firstRowFirstColumn="0" w:firstRowLastColumn="0" w:lastRowFirstColumn="0" w:lastRowLastColumn="0"/>
            <w:tcW w:w="6565" w:type="dxa"/>
          </w:tcPr>
          <w:p w14:paraId="34CB4C40" w14:textId="568627CB" w:rsidR="00BC2B3F" w:rsidRPr="00034524" w:rsidRDefault="00BC2B3F" w:rsidP="00BC2B3F">
            <w:pPr>
              <w:pStyle w:val="CourseHeaderYear"/>
              <w:rPr>
                <w:sz w:val="24"/>
                <w:szCs w:val="16"/>
              </w:rPr>
            </w:pPr>
            <w:r>
              <w:rPr>
                <w:sz w:val="24"/>
                <w:szCs w:val="16"/>
              </w:rPr>
              <w:t xml:space="preserve">Dissertation Alignment Document </w:t>
            </w:r>
          </w:p>
        </w:tc>
        <w:tc>
          <w:tcPr>
            <w:tcW w:w="2785" w:type="dxa"/>
          </w:tcPr>
          <w:p w14:paraId="76390272" w14:textId="4276169A" w:rsidR="00BC2B3F" w:rsidRPr="00034524" w:rsidRDefault="00A61AF4" w:rsidP="00BC2B3F">
            <w:pPr>
              <w:pStyle w:val="CourseHeaderYear"/>
              <w:cnfStyle w:val="000000000000" w:firstRow="0" w:lastRow="0" w:firstColumn="0" w:lastColumn="0" w:oddVBand="0" w:evenVBand="0" w:oddHBand="0" w:evenHBand="0" w:firstRowFirstColumn="0" w:firstRowLastColumn="0" w:lastRowFirstColumn="0" w:lastRowLastColumn="0"/>
              <w:rPr>
                <w:sz w:val="24"/>
                <w:szCs w:val="16"/>
              </w:rPr>
            </w:pPr>
            <w:r>
              <w:rPr>
                <w:sz w:val="24"/>
                <w:szCs w:val="16"/>
              </w:rPr>
              <w:t>5</w:t>
            </w:r>
          </w:p>
        </w:tc>
      </w:tr>
      <w:tr w:rsidR="00BC2B3F" w:rsidRPr="00034524" w14:paraId="4F75C159" w14:textId="77777777" w:rsidTr="00034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Pr>
          <w:p w14:paraId="61686F9F" w14:textId="73B17D65" w:rsidR="00BC2B3F" w:rsidRDefault="00BC2B3F" w:rsidP="00BC2B3F">
            <w:pPr>
              <w:pStyle w:val="CourseHeaderYear"/>
              <w:rPr>
                <w:sz w:val="24"/>
                <w:szCs w:val="16"/>
              </w:rPr>
            </w:pPr>
            <w:r>
              <w:rPr>
                <w:sz w:val="24"/>
                <w:szCs w:val="16"/>
              </w:rPr>
              <w:t xml:space="preserve">Chapter 1 </w:t>
            </w:r>
          </w:p>
        </w:tc>
        <w:tc>
          <w:tcPr>
            <w:tcW w:w="2785" w:type="dxa"/>
          </w:tcPr>
          <w:p w14:paraId="7E8F0312" w14:textId="61FECAAD" w:rsidR="00BC2B3F" w:rsidRPr="00034524" w:rsidRDefault="000B03D6" w:rsidP="00BC2B3F">
            <w:pPr>
              <w:pStyle w:val="CourseHeaderYear"/>
              <w:cnfStyle w:val="000000100000" w:firstRow="0" w:lastRow="0" w:firstColumn="0" w:lastColumn="0" w:oddVBand="0" w:evenVBand="0" w:oddHBand="1" w:evenHBand="0" w:firstRowFirstColumn="0" w:firstRowLastColumn="0" w:lastRowFirstColumn="0" w:lastRowLastColumn="0"/>
              <w:rPr>
                <w:sz w:val="24"/>
                <w:szCs w:val="16"/>
              </w:rPr>
            </w:pPr>
            <w:r>
              <w:rPr>
                <w:sz w:val="24"/>
                <w:szCs w:val="16"/>
              </w:rPr>
              <w:t>5</w:t>
            </w:r>
          </w:p>
        </w:tc>
      </w:tr>
      <w:tr w:rsidR="00BC2B3F" w:rsidRPr="00034524" w14:paraId="2496D3C1" w14:textId="77777777" w:rsidTr="00034524">
        <w:tc>
          <w:tcPr>
            <w:cnfStyle w:val="001000000000" w:firstRow="0" w:lastRow="0" w:firstColumn="1" w:lastColumn="0" w:oddVBand="0" w:evenVBand="0" w:oddHBand="0" w:evenHBand="0" w:firstRowFirstColumn="0" w:firstRowLastColumn="0" w:lastRowFirstColumn="0" w:lastRowLastColumn="0"/>
            <w:tcW w:w="6565" w:type="dxa"/>
          </w:tcPr>
          <w:p w14:paraId="1593EF7F" w14:textId="7B24860C" w:rsidR="00BC2B3F" w:rsidRDefault="00BC2B3F" w:rsidP="00BC2B3F">
            <w:pPr>
              <w:pStyle w:val="CourseHeaderYear"/>
              <w:rPr>
                <w:sz w:val="24"/>
                <w:szCs w:val="16"/>
              </w:rPr>
            </w:pPr>
            <w:r>
              <w:rPr>
                <w:sz w:val="24"/>
                <w:szCs w:val="16"/>
              </w:rPr>
              <w:t xml:space="preserve">Chapter 2 Outline </w:t>
            </w:r>
          </w:p>
        </w:tc>
        <w:tc>
          <w:tcPr>
            <w:tcW w:w="2785" w:type="dxa"/>
          </w:tcPr>
          <w:p w14:paraId="67578BB0" w14:textId="661722DB" w:rsidR="00BC2B3F" w:rsidRPr="00034524" w:rsidRDefault="000B03D6" w:rsidP="00BC2B3F">
            <w:pPr>
              <w:pStyle w:val="CourseHeaderYear"/>
              <w:cnfStyle w:val="000000000000" w:firstRow="0" w:lastRow="0" w:firstColumn="0" w:lastColumn="0" w:oddVBand="0" w:evenVBand="0" w:oddHBand="0" w:evenHBand="0" w:firstRowFirstColumn="0" w:firstRowLastColumn="0" w:lastRowFirstColumn="0" w:lastRowLastColumn="0"/>
              <w:rPr>
                <w:sz w:val="24"/>
                <w:szCs w:val="16"/>
              </w:rPr>
            </w:pPr>
            <w:r>
              <w:rPr>
                <w:sz w:val="24"/>
                <w:szCs w:val="16"/>
              </w:rPr>
              <w:t>5</w:t>
            </w:r>
          </w:p>
        </w:tc>
      </w:tr>
    </w:tbl>
    <w:p w14:paraId="53641275" w14:textId="77777777" w:rsidR="00034524" w:rsidRPr="00BD7D87" w:rsidRDefault="00034524" w:rsidP="007E1019">
      <w:pPr>
        <w:pStyle w:val="CourseHeaderYear"/>
      </w:pPr>
    </w:p>
    <w:p w14:paraId="4124F842" w14:textId="77777777" w:rsidR="00064CCF" w:rsidRDefault="00064CCF" w:rsidP="007E1019"/>
    <w:p w14:paraId="4254C914" w14:textId="77777777" w:rsidR="00A414D2" w:rsidRDefault="00A414D2" w:rsidP="007E1019"/>
    <w:p w14:paraId="49B2DA95" w14:textId="77777777" w:rsidR="0007220C" w:rsidRDefault="0007220C" w:rsidP="007E1019">
      <w:pPr>
        <w:rPr>
          <w:color w:val="002868"/>
          <w:sz w:val="40"/>
          <w:szCs w:val="40"/>
        </w:rPr>
      </w:pPr>
      <w:r>
        <w:br w:type="page"/>
      </w:r>
    </w:p>
    <w:p w14:paraId="6D78698E" w14:textId="77777777" w:rsidR="00102B8B" w:rsidRDefault="00102B8B" w:rsidP="007E1019">
      <w:pPr>
        <w:pStyle w:val="CourseHeaderName"/>
      </w:pPr>
      <w:r>
        <w:lastRenderedPageBreak/>
        <w:t>University Policies</w:t>
      </w:r>
    </w:p>
    <w:p w14:paraId="3F766E36" w14:textId="77777777" w:rsidR="00102B8B" w:rsidRDefault="00102B8B" w:rsidP="007E1019"/>
    <w:p w14:paraId="3D6EF099" w14:textId="77777777" w:rsidR="00583F03" w:rsidRPr="00D61F74" w:rsidRDefault="00583F03" w:rsidP="00D61F74">
      <w:pPr>
        <w:pStyle w:val="CourseHeaderYear"/>
        <w:jc w:val="left"/>
        <w:rPr>
          <w:color w:val="002060"/>
        </w:rPr>
      </w:pPr>
      <w:hyperlink r:id="rId30" w:history="1">
        <w:r w:rsidRPr="00D61F74">
          <w:rPr>
            <w:rStyle w:val="Hyperlink"/>
            <w:color w:val="002060"/>
            <w:u w:val="none"/>
          </w:rPr>
          <w:t>Late Assignment Policy</w:t>
        </w:r>
      </w:hyperlink>
    </w:p>
    <w:p w14:paraId="6410F565" w14:textId="77777777" w:rsidR="00583F03" w:rsidRPr="00BD7D87" w:rsidRDefault="00583F03" w:rsidP="007E1019"/>
    <w:p w14:paraId="79A31F65" w14:textId="77777777" w:rsidR="00583F03" w:rsidRDefault="00583F03" w:rsidP="003636BA">
      <w:pPr>
        <w:pStyle w:val="ListParagraph"/>
        <w:numPr>
          <w:ilvl w:val="0"/>
          <w:numId w:val="3"/>
        </w:numPr>
      </w:pPr>
      <w:r w:rsidRPr="00583F03">
        <w:t>Students are expected to inform professors prior to a scheduled absence and understand work may be made up at the professor’s discretion to ensure full credit.</w:t>
      </w:r>
    </w:p>
    <w:p w14:paraId="01F861A0" w14:textId="77777777" w:rsidR="00583F03" w:rsidRDefault="00583F03" w:rsidP="003636BA">
      <w:pPr>
        <w:pStyle w:val="ListParagraph"/>
        <w:numPr>
          <w:ilvl w:val="0"/>
          <w:numId w:val="3"/>
        </w:numPr>
      </w:pPr>
      <w:r w:rsidRPr="00583F03">
        <w:t>Upon an unexpected absence from class, the student should contact the professor immediately to discuss make-up work and submit such work in a timely manner.</w:t>
      </w:r>
    </w:p>
    <w:p w14:paraId="30C5FB3C" w14:textId="77777777" w:rsidR="00583F03" w:rsidRPr="00583F03" w:rsidRDefault="00583F03" w:rsidP="003636BA">
      <w:pPr>
        <w:pStyle w:val="ListParagraph"/>
        <w:numPr>
          <w:ilvl w:val="0"/>
          <w:numId w:val="3"/>
        </w:numPr>
      </w:pPr>
      <w:r w:rsidRPr="00583F03">
        <w:t>Students should not wait until the end of the session to deal with concerns about absences.</w:t>
      </w:r>
    </w:p>
    <w:p w14:paraId="36440AE9" w14:textId="77777777" w:rsidR="00583F03" w:rsidRDefault="00583F03" w:rsidP="007E1019"/>
    <w:p w14:paraId="6B635C84" w14:textId="77777777" w:rsidR="00583F03" w:rsidRDefault="00583F03" w:rsidP="007E1019"/>
    <w:p w14:paraId="5DE125EB" w14:textId="77777777" w:rsidR="00BD7D87" w:rsidRPr="00D61F74" w:rsidRDefault="00C45BE3" w:rsidP="00D61F74">
      <w:pPr>
        <w:pStyle w:val="CourseHeaderYear"/>
        <w:jc w:val="left"/>
        <w:rPr>
          <w:rStyle w:val="Hyperlink"/>
          <w:color w:val="002060"/>
          <w:u w:val="none"/>
        </w:rPr>
      </w:pPr>
      <w:hyperlink r:id="rId31" w:history="1">
        <w:r w:rsidRPr="00D61F74">
          <w:rPr>
            <w:rStyle w:val="Hyperlink"/>
            <w:color w:val="002060"/>
            <w:u w:val="none"/>
          </w:rPr>
          <w:t>G</w:t>
        </w:r>
        <w:r w:rsidR="00102B8B" w:rsidRPr="00D61F74">
          <w:rPr>
            <w:rStyle w:val="Hyperlink"/>
            <w:color w:val="002060"/>
            <w:u w:val="none"/>
          </w:rPr>
          <w:t>rading Scale</w:t>
        </w:r>
      </w:hyperlink>
    </w:p>
    <w:p w14:paraId="21788CDA" w14:textId="77777777" w:rsidR="00034524" w:rsidRPr="00821762" w:rsidRDefault="00034524" w:rsidP="007E1019">
      <w:pPr>
        <w:pStyle w:val="CourseHeaderYear"/>
        <w:rPr>
          <w:color w:val="002060"/>
        </w:rPr>
      </w:pPr>
    </w:p>
    <w:tbl>
      <w:tblPr>
        <w:tblStyle w:val="PlainTable4"/>
        <w:tblW w:w="0" w:type="auto"/>
        <w:jc w:val="center"/>
        <w:tblLook w:val="04A0" w:firstRow="1" w:lastRow="0" w:firstColumn="1" w:lastColumn="0" w:noHBand="0" w:noVBand="1"/>
      </w:tblPr>
      <w:tblGrid>
        <w:gridCol w:w="1181"/>
        <w:gridCol w:w="1898"/>
        <w:gridCol w:w="3006"/>
        <w:gridCol w:w="1404"/>
      </w:tblGrid>
      <w:tr w:rsidR="00821762" w:rsidRPr="00821762" w14:paraId="0F11CD2F" w14:textId="77777777" w:rsidTr="00821762">
        <w:trPr>
          <w:cnfStyle w:val="100000000000" w:firstRow="1" w:lastRow="0" w:firstColumn="0" w:lastColumn="0" w:oddVBand="0" w:evenVBand="0" w:oddHBand="0"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1181" w:type="dxa"/>
            <w:vMerge w:val="restart"/>
            <w:shd w:val="clear" w:color="auto" w:fill="auto"/>
            <w:hideMark/>
          </w:tcPr>
          <w:p w14:paraId="28C050ED" w14:textId="77777777" w:rsidR="004A18F8" w:rsidRPr="00821762" w:rsidRDefault="004A18F8" w:rsidP="007E1019">
            <w:pPr>
              <w:rPr>
                <w:b w:val="0"/>
                <w:bCs w:val="0"/>
                <w:color w:val="002060"/>
                <w:sz w:val="28"/>
                <w:szCs w:val="28"/>
              </w:rPr>
            </w:pPr>
            <w:r w:rsidRPr="00821762">
              <w:rPr>
                <w:color w:val="002060"/>
                <w:sz w:val="28"/>
                <w:szCs w:val="28"/>
              </w:rPr>
              <w:t>Grade</w:t>
            </w:r>
          </w:p>
        </w:tc>
        <w:tc>
          <w:tcPr>
            <w:tcW w:w="1898" w:type="dxa"/>
            <w:vMerge w:val="restart"/>
            <w:shd w:val="clear" w:color="auto" w:fill="auto"/>
            <w:hideMark/>
          </w:tcPr>
          <w:p w14:paraId="74ED63BE" w14:textId="77777777" w:rsidR="004A18F8" w:rsidRPr="00821762" w:rsidRDefault="004A18F8" w:rsidP="007E1019">
            <w:pPr>
              <w:cnfStyle w:val="100000000000" w:firstRow="1" w:lastRow="0" w:firstColumn="0" w:lastColumn="0" w:oddVBand="0" w:evenVBand="0" w:oddHBand="0" w:evenHBand="0" w:firstRowFirstColumn="0" w:firstRowLastColumn="0" w:lastRowFirstColumn="0" w:lastRowLastColumn="0"/>
              <w:rPr>
                <w:b w:val="0"/>
                <w:bCs w:val="0"/>
                <w:color w:val="002060"/>
                <w:sz w:val="28"/>
                <w:szCs w:val="28"/>
              </w:rPr>
            </w:pPr>
            <w:r w:rsidRPr="00821762">
              <w:rPr>
                <w:color w:val="002060"/>
                <w:sz w:val="28"/>
                <w:szCs w:val="28"/>
              </w:rPr>
              <w:t>Point Value</w:t>
            </w:r>
          </w:p>
        </w:tc>
        <w:tc>
          <w:tcPr>
            <w:tcW w:w="4410" w:type="dxa"/>
            <w:gridSpan w:val="2"/>
            <w:vMerge w:val="restart"/>
            <w:shd w:val="clear" w:color="auto" w:fill="auto"/>
            <w:hideMark/>
          </w:tcPr>
          <w:p w14:paraId="52187372" w14:textId="77777777" w:rsidR="004A18F8" w:rsidRPr="00821762" w:rsidRDefault="004A18F8" w:rsidP="007E1019">
            <w:pPr>
              <w:cnfStyle w:val="100000000000" w:firstRow="1" w:lastRow="0" w:firstColumn="0" w:lastColumn="0" w:oddVBand="0" w:evenVBand="0" w:oddHBand="0" w:evenHBand="0" w:firstRowFirstColumn="0" w:firstRowLastColumn="0" w:lastRowFirstColumn="0" w:lastRowLastColumn="0"/>
              <w:rPr>
                <w:b w:val="0"/>
                <w:bCs w:val="0"/>
                <w:color w:val="002060"/>
                <w:sz w:val="28"/>
                <w:szCs w:val="28"/>
              </w:rPr>
            </w:pPr>
            <w:r w:rsidRPr="00821762">
              <w:rPr>
                <w:color w:val="002060"/>
                <w:sz w:val="28"/>
                <w:szCs w:val="28"/>
              </w:rPr>
              <w:t>Range</w:t>
            </w:r>
          </w:p>
        </w:tc>
      </w:tr>
      <w:tr w:rsidR="00821762" w:rsidRPr="00821762" w14:paraId="7AFFAFAC" w14:textId="77777777" w:rsidTr="00821762">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1181" w:type="dxa"/>
            <w:vMerge/>
            <w:shd w:val="clear" w:color="auto" w:fill="auto"/>
            <w:hideMark/>
          </w:tcPr>
          <w:p w14:paraId="38F945B6" w14:textId="77777777" w:rsidR="004A18F8" w:rsidRPr="00821762" w:rsidRDefault="004A18F8" w:rsidP="007E1019">
            <w:pPr>
              <w:rPr>
                <w:color w:val="002060"/>
                <w:sz w:val="28"/>
                <w:szCs w:val="28"/>
              </w:rPr>
            </w:pPr>
          </w:p>
        </w:tc>
        <w:tc>
          <w:tcPr>
            <w:tcW w:w="1898" w:type="dxa"/>
            <w:vMerge/>
            <w:shd w:val="clear" w:color="auto" w:fill="auto"/>
            <w:hideMark/>
          </w:tcPr>
          <w:p w14:paraId="4DF43574" w14:textId="77777777" w:rsidR="004A18F8" w:rsidRPr="00821762" w:rsidRDefault="004A18F8" w:rsidP="007E1019">
            <w:pPr>
              <w:cnfStyle w:val="000000100000" w:firstRow="0" w:lastRow="0" w:firstColumn="0" w:lastColumn="0" w:oddVBand="0" w:evenVBand="0" w:oddHBand="1" w:evenHBand="0" w:firstRowFirstColumn="0" w:firstRowLastColumn="0" w:lastRowFirstColumn="0" w:lastRowLastColumn="0"/>
              <w:rPr>
                <w:color w:val="002060"/>
                <w:sz w:val="28"/>
                <w:szCs w:val="28"/>
              </w:rPr>
            </w:pPr>
          </w:p>
        </w:tc>
        <w:tc>
          <w:tcPr>
            <w:tcW w:w="4410" w:type="dxa"/>
            <w:gridSpan w:val="2"/>
            <w:vMerge/>
            <w:shd w:val="clear" w:color="auto" w:fill="auto"/>
            <w:hideMark/>
          </w:tcPr>
          <w:p w14:paraId="2CB370EB" w14:textId="77777777" w:rsidR="004A18F8" w:rsidRPr="00821762" w:rsidRDefault="004A18F8" w:rsidP="007E1019">
            <w:pPr>
              <w:cnfStyle w:val="000000100000" w:firstRow="0" w:lastRow="0" w:firstColumn="0" w:lastColumn="0" w:oddVBand="0" w:evenVBand="0" w:oddHBand="1" w:evenHBand="0" w:firstRowFirstColumn="0" w:firstRowLastColumn="0" w:lastRowFirstColumn="0" w:lastRowLastColumn="0"/>
              <w:rPr>
                <w:color w:val="002060"/>
                <w:sz w:val="28"/>
                <w:szCs w:val="28"/>
              </w:rPr>
            </w:pPr>
          </w:p>
        </w:tc>
      </w:tr>
      <w:tr w:rsidR="00821762" w:rsidRPr="00821762" w14:paraId="3498E971" w14:textId="77777777" w:rsidTr="00821762">
        <w:trPr>
          <w:jc w:val="center"/>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auto"/>
            <w:hideMark/>
          </w:tcPr>
          <w:p w14:paraId="3E03648D" w14:textId="77777777" w:rsidR="00102B8B" w:rsidRPr="00821762" w:rsidRDefault="00102B8B" w:rsidP="007E1019">
            <w:pPr>
              <w:rPr>
                <w:color w:val="002060"/>
                <w:sz w:val="28"/>
                <w:szCs w:val="28"/>
              </w:rPr>
            </w:pPr>
          </w:p>
        </w:tc>
        <w:tc>
          <w:tcPr>
            <w:tcW w:w="3006" w:type="dxa"/>
            <w:shd w:val="clear" w:color="auto" w:fill="auto"/>
            <w:hideMark/>
          </w:tcPr>
          <w:p w14:paraId="233553DC" w14:textId="77777777" w:rsidR="00102B8B" w:rsidRPr="00821762" w:rsidRDefault="00102B8B" w:rsidP="007E1019">
            <w:pPr>
              <w:cnfStyle w:val="000000000000" w:firstRow="0" w:lastRow="0" w:firstColumn="0" w:lastColumn="0" w:oddVBand="0" w:evenVBand="0" w:oddHBand="0" w:evenHBand="0" w:firstRowFirstColumn="0" w:firstRowLastColumn="0" w:lastRowFirstColumn="0" w:lastRowLastColumn="0"/>
              <w:rPr>
                <w:color w:val="002060"/>
                <w:sz w:val="28"/>
                <w:szCs w:val="28"/>
              </w:rPr>
            </w:pPr>
            <w:r w:rsidRPr="00821762">
              <w:rPr>
                <w:color w:val="002060"/>
                <w:sz w:val="28"/>
                <w:szCs w:val="28"/>
              </w:rPr>
              <w:t>Undergraduate</w:t>
            </w:r>
          </w:p>
        </w:tc>
        <w:tc>
          <w:tcPr>
            <w:tcW w:w="1404" w:type="dxa"/>
            <w:shd w:val="clear" w:color="auto" w:fill="auto"/>
            <w:hideMark/>
          </w:tcPr>
          <w:p w14:paraId="4FDEE235" w14:textId="77777777" w:rsidR="00102B8B" w:rsidRPr="00821762" w:rsidRDefault="00102B8B" w:rsidP="007E1019">
            <w:pPr>
              <w:cnfStyle w:val="000000000000" w:firstRow="0" w:lastRow="0" w:firstColumn="0" w:lastColumn="0" w:oddVBand="0" w:evenVBand="0" w:oddHBand="0" w:evenHBand="0" w:firstRowFirstColumn="0" w:firstRowLastColumn="0" w:lastRowFirstColumn="0" w:lastRowLastColumn="0"/>
              <w:rPr>
                <w:color w:val="002060"/>
                <w:sz w:val="28"/>
                <w:szCs w:val="28"/>
              </w:rPr>
            </w:pPr>
            <w:r w:rsidRPr="00821762">
              <w:rPr>
                <w:color w:val="002060"/>
                <w:sz w:val="28"/>
                <w:szCs w:val="28"/>
              </w:rPr>
              <w:t>Graduate</w:t>
            </w:r>
          </w:p>
        </w:tc>
      </w:tr>
      <w:tr w:rsidR="00821762" w:rsidRPr="00821762" w14:paraId="0CA0D4CE" w14:textId="77777777" w:rsidTr="008217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94053E3" w14:textId="77777777" w:rsidR="004A18F8" w:rsidRPr="00821762" w:rsidRDefault="004A18F8" w:rsidP="007E1019">
            <w:pPr>
              <w:rPr>
                <w:color w:val="002060"/>
                <w:sz w:val="28"/>
                <w:szCs w:val="28"/>
              </w:rPr>
            </w:pPr>
            <w:r w:rsidRPr="00821762">
              <w:rPr>
                <w:color w:val="002060"/>
                <w:sz w:val="28"/>
                <w:szCs w:val="28"/>
              </w:rPr>
              <w:t>A</w:t>
            </w:r>
          </w:p>
        </w:tc>
        <w:tc>
          <w:tcPr>
            <w:tcW w:w="0" w:type="auto"/>
            <w:shd w:val="clear" w:color="auto" w:fill="auto"/>
            <w:hideMark/>
          </w:tcPr>
          <w:p w14:paraId="63DF2260" w14:textId="77777777" w:rsidR="004A18F8" w:rsidRPr="00821762" w:rsidRDefault="004A18F8" w:rsidP="007E1019">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821762">
              <w:rPr>
                <w:color w:val="002060"/>
                <w:sz w:val="28"/>
                <w:szCs w:val="28"/>
              </w:rPr>
              <w:t>4</w:t>
            </w:r>
          </w:p>
        </w:tc>
        <w:tc>
          <w:tcPr>
            <w:tcW w:w="3006" w:type="dxa"/>
            <w:shd w:val="clear" w:color="auto" w:fill="auto"/>
            <w:hideMark/>
          </w:tcPr>
          <w:p w14:paraId="0236A0D5" w14:textId="77777777" w:rsidR="004A18F8" w:rsidRPr="00821762" w:rsidRDefault="004A18F8" w:rsidP="007E1019">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821762">
              <w:rPr>
                <w:color w:val="002060"/>
                <w:sz w:val="28"/>
                <w:szCs w:val="28"/>
              </w:rPr>
              <w:t>94-100</w:t>
            </w:r>
          </w:p>
        </w:tc>
        <w:tc>
          <w:tcPr>
            <w:tcW w:w="1404" w:type="dxa"/>
            <w:shd w:val="clear" w:color="auto" w:fill="auto"/>
            <w:hideMark/>
          </w:tcPr>
          <w:p w14:paraId="04C4CAB2" w14:textId="77777777" w:rsidR="004A18F8" w:rsidRPr="00821762" w:rsidRDefault="004A18F8" w:rsidP="007E1019">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821762">
              <w:rPr>
                <w:color w:val="002060"/>
                <w:sz w:val="28"/>
                <w:szCs w:val="28"/>
              </w:rPr>
              <w:t>96-100</w:t>
            </w:r>
          </w:p>
        </w:tc>
      </w:tr>
      <w:tr w:rsidR="00821762" w:rsidRPr="00821762" w14:paraId="4B5D79E7" w14:textId="77777777" w:rsidTr="0082176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110878D" w14:textId="77777777" w:rsidR="004A18F8" w:rsidRPr="00821762" w:rsidRDefault="004A18F8" w:rsidP="007E1019">
            <w:pPr>
              <w:rPr>
                <w:color w:val="002060"/>
                <w:sz w:val="28"/>
                <w:szCs w:val="28"/>
              </w:rPr>
            </w:pPr>
            <w:r w:rsidRPr="00821762">
              <w:rPr>
                <w:color w:val="002060"/>
                <w:sz w:val="28"/>
                <w:szCs w:val="28"/>
              </w:rPr>
              <w:t>A-</w:t>
            </w:r>
          </w:p>
        </w:tc>
        <w:tc>
          <w:tcPr>
            <w:tcW w:w="0" w:type="auto"/>
            <w:shd w:val="clear" w:color="auto" w:fill="auto"/>
            <w:hideMark/>
          </w:tcPr>
          <w:p w14:paraId="422CD839" w14:textId="77777777" w:rsidR="004A18F8" w:rsidRPr="00821762" w:rsidRDefault="004A18F8" w:rsidP="007E1019">
            <w:pPr>
              <w:cnfStyle w:val="000000000000" w:firstRow="0" w:lastRow="0" w:firstColumn="0" w:lastColumn="0" w:oddVBand="0" w:evenVBand="0" w:oddHBand="0" w:evenHBand="0" w:firstRowFirstColumn="0" w:firstRowLastColumn="0" w:lastRowFirstColumn="0" w:lastRowLastColumn="0"/>
              <w:rPr>
                <w:color w:val="002060"/>
                <w:sz w:val="28"/>
                <w:szCs w:val="28"/>
              </w:rPr>
            </w:pPr>
            <w:r w:rsidRPr="00821762">
              <w:rPr>
                <w:color w:val="002060"/>
                <w:sz w:val="28"/>
                <w:szCs w:val="28"/>
              </w:rPr>
              <w:t>3.7</w:t>
            </w:r>
          </w:p>
        </w:tc>
        <w:tc>
          <w:tcPr>
            <w:tcW w:w="3006" w:type="dxa"/>
            <w:shd w:val="clear" w:color="auto" w:fill="auto"/>
            <w:hideMark/>
          </w:tcPr>
          <w:p w14:paraId="4D6FEC99" w14:textId="77777777" w:rsidR="004A18F8" w:rsidRPr="00821762" w:rsidRDefault="004A18F8" w:rsidP="007E1019">
            <w:pPr>
              <w:cnfStyle w:val="000000000000" w:firstRow="0" w:lastRow="0" w:firstColumn="0" w:lastColumn="0" w:oddVBand="0" w:evenVBand="0" w:oddHBand="0" w:evenHBand="0" w:firstRowFirstColumn="0" w:firstRowLastColumn="0" w:lastRowFirstColumn="0" w:lastRowLastColumn="0"/>
              <w:rPr>
                <w:color w:val="002060"/>
                <w:sz w:val="28"/>
                <w:szCs w:val="28"/>
              </w:rPr>
            </w:pPr>
            <w:r w:rsidRPr="00821762">
              <w:rPr>
                <w:color w:val="002060"/>
                <w:sz w:val="28"/>
                <w:szCs w:val="28"/>
              </w:rPr>
              <w:t>90-93</w:t>
            </w:r>
          </w:p>
        </w:tc>
        <w:tc>
          <w:tcPr>
            <w:tcW w:w="1404" w:type="dxa"/>
            <w:shd w:val="clear" w:color="auto" w:fill="auto"/>
            <w:hideMark/>
          </w:tcPr>
          <w:p w14:paraId="59D494CE" w14:textId="77777777" w:rsidR="004A18F8" w:rsidRPr="00821762" w:rsidRDefault="004A18F8" w:rsidP="007E1019">
            <w:pPr>
              <w:cnfStyle w:val="000000000000" w:firstRow="0" w:lastRow="0" w:firstColumn="0" w:lastColumn="0" w:oddVBand="0" w:evenVBand="0" w:oddHBand="0" w:evenHBand="0" w:firstRowFirstColumn="0" w:firstRowLastColumn="0" w:lastRowFirstColumn="0" w:lastRowLastColumn="0"/>
              <w:rPr>
                <w:color w:val="002060"/>
                <w:sz w:val="28"/>
                <w:szCs w:val="28"/>
              </w:rPr>
            </w:pPr>
            <w:r w:rsidRPr="00821762">
              <w:rPr>
                <w:color w:val="002060"/>
                <w:sz w:val="28"/>
                <w:szCs w:val="28"/>
              </w:rPr>
              <w:t>93-95</w:t>
            </w:r>
          </w:p>
        </w:tc>
      </w:tr>
      <w:tr w:rsidR="00821762" w:rsidRPr="00821762" w14:paraId="7E48A17E" w14:textId="77777777" w:rsidTr="008217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C1A6F4E" w14:textId="77777777" w:rsidR="004A18F8" w:rsidRPr="00821762" w:rsidRDefault="004A18F8" w:rsidP="007E1019">
            <w:pPr>
              <w:rPr>
                <w:color w:val="002060"/>
                <w:sz w:val="28"/>
                <w:szCs w:val="28"/>
              </w:rPr>
            </w:pPr>
            <w:r w:rsidRPr="00821762">
              <w:rPr>
                <w:color w:val="002060"/>
                <w:sz w:val="28"/>
                <w:szCs w:val="28"/>
              </w:rPr>
              <w:t>B+</w:t>
            </w:r>
          </w:p>
        </w:tc>
        <w:tc>
          <w:tcPr>
            <w:tcW w:w="0" w:type="auto"/>
            <w:shd w:val="clear" w:color="auto" w:fill="auto"/>
            <w:hideMark/>
          </w:tcPr>
          <w:p w14:paraId="7D2CDBBF" w14:textId="77777777" w:rsidR="004A18F8" w:rsidRPr="00821762" w:rsidRDefault="004A18F8" w:rsidP="007E1019">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821762">
              <w:rPr>
                <w:color w:val="002060"/>
                <w:sz w:val="28"/>
                <w:szCs w:val="28"/>
              </w:rPr>
              <w:t>3.3</w:t>
            </w:r>
          </w:p>
        </w:tc>
        <w:tc>
          <w:tcPr>
            <w:tcW w:w="3006" w:type="dxa"/>
            <w:shd w:val="clear" w:color="auto" w:fill="auto"/>
            <w:hideMark/>
          </w:tcPr>
          <w:p w14:paraId="3CF73B7A" w14:textId="77777777" w:rsidR="004A18F8" w:rsidRPr="00821762" w:rsidRDefault="004A18F8" w:rsidP="007E1019">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821762">
              <w:rPr>
                <w:color w:val="002060"/>
                <w:sz w:val="28"/>
                <w:szCs w:val="28"/>
              </w:rPr>
              <w:t>87-89</w:t>
            </w:r>
          </w:p>
        </w:tc>
        <w:tc>
          <w:tcPr>
            <w:tcW w:w="1404" w:type="dxa"/>
            <w:shd w:val="clear" w:color="auto" w:fill="auto"/>
            <w:hideMark/>
          </w:tcPr>
          <w:p w14:paraId="73B1925B" w14:textId="77777777" w:rsidR="004A18F8" w:rsidRPr="00821762" w:rsidRDefault="004A18F8" w:rsidP="007E1019">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821762">
              <w:rPr>
                <w:color w:val="002060"/>
                <w:sz w:val="28"/>
                <w:szCs w:val="28"/>
              </w:rPr>
              <w:t>90-92</w:t>
            </w:r>
          </w:p>
        </w:tc>
      </w:tr>
      <w:tr w:rsidR="00821762" w:rsidRPr="00821762" w14:paraId="0900D7EE" w14:textId="77777777" w:rsidTr="0082176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3686951" w14:textId="77777777" w:rsidR="004A18F8" w:rsidRPr="00821762" w:rsidRDefault="004A18F8" w:rsidP="007E1019">
            <w:pPr>
              <w:rPr>
                <w:color w:val="002060"/>
                <w:sz w:val="28"/>
                <w:szCs w:val="28"/>
              </w:rPr>
            </w:pPr>
            <w:r w:rsidRPr="00821762">
              <w:rPr>
                <w:color w:val="002060"/>
                <w:sz w:val="28"/>
                <w:szCs w:val="28"/>
              </w:rPr>
              <w:t>B</w:t>
            </w:r>
          </w:p>
        </w:tc>
        <w:tc>
          <w:tcPr>
            <w:tcW w:w="0" w:type="auto"/>
            <w:shd w:val="clear" w:color="auto" w:fill="auto"/>
            <w:hideMark/>
          </w:tcPr>
          <w:p w14:paraId="179D1CB9" w14:textId="77777777" w:rsidR="004A18F8" w:rsidRPr="00821762" w:rsidRDefault="004A18F8" w:rsidP="007E1019">
            <w:pPr>
              <w:cnfStyle w:val="000000000000" w:firstRow="0" w:lastRow="0" w:firstColumn="0" w:lastColumn="0" w:oddVBand="0" w:evenVBand="0" w:oddHBand="0" w:evenHBand="0" w:firstRowFirstColumn="0" w:firstRowLastColumn="0" w:lastRowFirstColumn="0" w:lastRowLastColumn="0"/>
              <w:rPr>
                <w:color w:val="002060"/>
                <w:sz w:val="28"/>
                <w:szCs w:val="28"/>
              </w:rPr>
            </w:pPr>
            <w:r w:rsidRPr="00821762">
              <w:rPr>
                <w:color w:val="002060"/>
                <w:sz w:val="28"/>
                <w:szCs w:val="28"/>
              </w:rPr>
              <w:t>3</w:t>
            </w:r>
          </w:p>
        </w:tc>
        <w:tc>
          <w:tcPr>
            <w:tcW w:w="3006" w:type="dxa"/>
            <w:shd w:val="clear" w:color="auto" w:fill="auto"/>
            <w:hideMark/>
          </w:tcPr>
          <w:p w14:paraId="0163A5F3" w14:textId="77777777" w:rsidR="004A18F8" w:rsidRPr="00821762" w:rsidRDefault="004A18F8" w:rsidP="007E1019">
            <w:pPr>
              <w:cnfStyle w:val="000000000000" w:firstRow="0" w:lastRow="0" w:firstColumn="0" w:lastColumn="0" w:oddVBand="0" w:evenVBand="0" w:oddHBand="0" w:evenHBand="0" w:firstRowFirstColumn="0" w:firstRowLastColumn="0" w:lastRowFirstColumn="0" w:lastRowLastColumn="0"/>
              <w:rPr>
                <w:color w:val="002060"/>
                <w:sz w:val="28"/>
                <w:szCs w:val="28"/>
              </w:rPr>
            </w:pPr>
            <w:r w:rsidRPr="00821762">
              <w:rPr>
                <w:color w:val="002060"/>
                <w:sz w:val="28"/>
                <w:szCs w:val="28"/>
              </w:rPr>
              <w:t>83-86</w:t>
            </w:r>
          </w:p>
        </w:tc>
        <w:tc>
          <w:tcPr>
            <w:tcW w:w="1404" w:type="dxa"/>
            <w:shd w:val="clear" w:color="auto" w:fill="auto"/>
            <w:hideMark/>
          </w:tcPr>
          <w:p w14:paraId="66E20C5A" w14:textId="77777777" w:rsidR="004A18F8" w:rsidRPr="00821762" w:rsidRDefault="004A18F8" w:rsidP="007E1019">
            <w:pPr>
              <w:cnfStyle w:val="000000000000" w:firstRow="0" w:lastRow="0" w:firstColumn="0" w:lastColumn="0" w:oddVBand="0" w:evenVBand="0" w:oddHBand="0" w:evenHBand="0" w:firstRowFirstColumn="0" w:firstRowLastColumn="0" w:lastRowFirstColumn="0" w:lastRowLastColumn="0"/>
              <w:rPr>
                <w:color w:val="002060"/>
                <w:sz w:val="28"/>
                <w:szCs w:val="28"/>
              </w:rPr>
            </w:pPr>
            <w:r w:rsidRPr="00821762">
              <w:rPr>
                <w:color w:val="002060"/>
                <w:sz w:val="28"/>
                <w:szCs w:val="28"/>
              </w:rPr>
              <w:t>87-89</w:t>
            </w:r>
          </w:p>
        </w:tc>
      </w:tr>
      <w:tr w:rsidR="00821762" w:rsidRPr="00821762" w14:paraId="6FD8E2D9" w14:textId="77777777" w:rsidTr="008217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00686E60" w14:textId="77777777" w:rsidR="004A18F8" w:rsidRPr="00821762" w:rsidRDefault="004A18F8" w:rsidP="007E1019">
            <w:pPr>
              <w:rPr>
                <w:color w:val="002060"/>
                <w:sz w:val="28"/>
                <w:szCs w:val="28"/>
              </w:rPr>
            </w:pPr>
            <w:r w:rsidRPr="00821762">
              <w:rPr>
                <w:color w:val="002060"/>
                <w:sz w:val="28"/>
                <w:szCs w:val="28"/>
              </w:rPr>
              <w:t>B-</w:t>
            </w:r>
          </w:p>
        </w:tc>
        <w:tc>
          <w:tcPr>
            <w:tcW w:w="0" w:type="auto"/>
            <w:shd w:val="clear" w:color="auto" w:fill="auto"/>
            <w:hideMark/>
          </w:tcPr>
          <w:p w14:paraId="415F1318" w14:textId="77777777" w:rsidR="004A18F8" w:rsidRPr="00821762" w:rsidRDefault="004A18F8" w:rsidP="007E1019">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821762">
              <w:rPr>
                <w:color w:val="002060"/>
                <w:sz w:val="28"/>
                <w:szCs w:val="28"/>
              </w:rPr>
              <w:t>2.7</w:t>
            </w:r>
          </w:p>
        </w:tc>
        <w:tc>
          <w:tcPr>
            <w:tcW w:w="3006" w:type="dxa"/>
            <w:shd w:val="clear" w:color="auto" w:fill="auto"/>
            <w:hideMark/>
          </w:tcPr>
          <w:p w14:paraId="776C5EBA" w14:textId="77777777" w:rsidR="004A18F8" w:rsidRPr="00821762" w:rsidRDefault="004A18F8" w:rsidP="007E1019">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821762">
              <w:rPr>
                <w:color w:val="002060"/>
                <w:sz w:val="28"/>
                <w:szCs w:val="28"/>
              </w:rPr>
              <w:t>80-82</w:t>
            </w:r>
          </w:p>
        </w:tc>
        <w:tc>
          <w:tcPr>
            <w:tcW w:w="1404" w:type="dxa"/>
            <w:shd w:val="clear" w:color="auto" w:fill="auto"/>
            <w:hideMark/>
          </w:tcPr>
          <w:p w14:paraId="137AFA16" w14:textId="77777777" w:rsidR="004A18F8" w:rsidRPr="00821762" w:rsidRDefault="004A18F8" w:rsidP="007E1019">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821762">
              <w:rPr>
                <w:color w:val="002060"/>
                <w:sz w:val="28"/>
                <w:szCs w:val="28"/>
              </w:rPr>
              <w:t>85-86</w:t>
            </w:r>
          </w:p>
        </w:tc>
      </w:tr>
      <w:tr w:rsidR="00821762" w:rsidRPr="00821762" w14:paraId="056D0D4A" w14:textId="77777777" w:rsidTr="0082176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E839C42" w14:textId="77777777" w:rsidR="004A18F8" w:rsidRPr="00821762" w:rsidRDefault="004A18F8" w:rsidP="007E1019">
            <w:pPr>
              <w:rPr>
                <w:color w:val="002060"/>
                <w:sz w:val="28"/>
                <w:szCs w:val="28"/>
              </w:rPr>
            </w:pPr>
            <w:r w:rsidRPr="00821762">
              <w:rPr>
                <w:color w:val="002060"/>
                <w:sz w:val="28"/>
                <w:szCs w:val="28"/>
              </w:rPr>
              <w:t>C+</w:t>
            </w:r>
          </w:p>
        </w:tc>
        <w:tc>
          <w:tcPr>
            <w:tcW w:w="0" w:type="auto"/>
            <w:shd w:val="clear" w:color="auto" w:fill="auto"/>
            <w:hideMark/>
          </w:tcPr>
          <w:p w14:paraId="4A0E92BA" w14:textId="77777777" w:rsidR="004A18F8" w:rsidRPr="00821762" w:rsidRDefault="004A18F8" w:rsidP="007E1019">
            <w:pPr>
              <w:cnfStyle w:val="000000000000" w:firstRow="0" w:lastRow="0" w:firstColumn="0" w:lastColumn="0" w:oddVBand="0" w:evenVBand="0" w:oddHBand="0" w:evenHBand="0" w:firstRowFirstColumn="0" w:firstRowLastColumn="0" w:lastRowFirstColumn="0" w:lastRowLastColumn="0"/>
              <w:rPr>
                <w:color w:val="002060"/>
                <w:sz w:val="28"/>
                <w:szCs w:val="28"/>
              </w:rPr>
            </w:pPr>
            <w:r w:rsidRPr="00821762">
              <w:rPr>
                <w:color w:val="002060"/>
                <w:sz w:val="28"/>
                <w:szCs w:val="28"/>
              </w:rPr>
              <w:t>2.3</w:t>
            </w:r>
          </w:p>
        </w:tc>
        <w:tc>
          <w:tcPr>
            <w:tcW w:w="3006" w:type="dxa"/>
            <w:shd w:val="clear" w:color="auto" w:fill="auto"/>
            <w:hideMark/>
          </w:tcPr>
          <w:p w14:paraId="2C1FC210" w14:textId="77777777" w:rsidR="004A18F8" w:rsidRPr="00821762" w:rsidRDefault="004A18F8" w:rsidP="007E1019">
            <w:pPr>
              <w:cnfStyle w:val="000000000000" w:firstRow="0" w:lastRow="0" w:firstColumn="0" w:lastColumn="0" w:oddVBand="0" w:evenVBand="0" w:oddHBand="0" w:evenHBand="0" w:firstRowFirstColumn="0" w:firstRowLastColumn="0" w:lastRowFirstColumn="0" w:lastRowLastColumn="0"/>
              <w:rPr>
                <w:color w:val="002060"/>
                <w:sz w:val="28"/>
                <w:szCs w:val="28"/>
              </w:rPr>
            </w:pPr>
            <w:r w:rsidRPr="00821762">
              <w:rPr>
                <w:color w:val="002060"/>
                <w:sz w:val="28"/>
                <w:szCs w:val="28"/>
              </w:rPr>
              <w:t>77-79</w:t>
            </w:r>
          </w:p>
        </w:tc>
        <w:tc>
          <w:tcPr>
            <w:tcW w:w="1404" w:type="dxa"/>
            <w:shd w:val="clear" w:color="auto" w:fill="auto"/>
            <w:hideMark/>
          </w:tcPr>
          <w:p w14:paraId="5964A725" w14:textId="77777777" w:rsidR="004A18F8" w:rsidRPr="00821762" w:rsidRDefault="004A18F8" w:rsidP="007E1019">
            <w:pPr>
              <w:cnfStyle w:val="000000000000" w:firstRow="0" w:lastRow="0" w:firstColumn="0" w:lastColumn="0" w:oddVBand="0" w:evenVBand="0" w:oddHBand="0" w:evenHBand="0" w:firstRowFirstColumn="0" w:firstRowLastColumn="0" w:lastRowFirstColumn="0" w:lastRowLastColumn="0"/>
              <w:rPr>
                <w:color w:val="002060"/>
                <w:sz w:val="28"/>
                <w:szCs w:val="28"/>
              </w:rPr>
            </w:pPr>
            <w:r w:rsidRPr="00821762">
              <w:rPr>
                <w:color w:val="002060"/>
                <w:sz w:val="28"/>
                <w:szCs w:val="28"/>
              </w:rPr>
              <w:t>82-84</w:t>
            </w:r>
          </w:p>
        </w:tc>
      </w:tr>
      <w:tr w:rsidR="00821762" w:rsidRPr="00821762" w14:paraId="043E737B" w14:textId="77777777" w:rsidTr="008217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3A37100" w14:textId="77777777" w:rsidR="004A18F8" w:rsidRPr="00821762" w:rsidRDefault="004A18F8" w:rsidP="007E1019">
            <w:pPr>
              <w:rPr>
                <w:color w:val="002060"/>
                <w:sz w:val="28"/>
                <w:szCs w:val="28"/>
              </w:rPr>
            </w:pPr>
            <w:r w:rsidRPr="00821762">
              <w:rPr>
                <w:color w:val="002060"/>
                <w:sz w:val="28"/>
                <w:szCs w:val="28"/>
              </w:rPr>
              <w:t>C</w:t>
            </w:r>
          </w:p>
        </w:tc>
        <w:tc>
          <w:tcPr>
            <w:tcW w:w="0" w:type="auto"/>
            <w:shd w:val="clear" w:color="auto" w:fill="auto"/>
            <w:hideMark/>
          </w:tcPr>
          <w:p w14:paraId="7032F1C7" w14:textId="77777777" w:rsidR="004A18F8" w:rsidRPr="00821762" w:rsidRDefault="004A18F8" w:rsidP="007E1019">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821762">
              <w:rPr>
                <w:color w:val="002060"/>
                <w:sz w:val="28"/>
                <w:szCs w:val="28"/>
              </w:rPr>
              <w:t>2</w:t>
            </w:r>
          </w:p>
        </w:tc>
        <w:tc>
          <w:tcPr>
            <w:tcW w:w="3006" w:type="dxa"/>
            <w:shd w:val="clear" w:color="auto" w:fill="auto"/>
            <w:hideMark/>
          </w:tcPr>
          <w:p w14:paraId="6D7244E5" w14:textId="77777777" w:rsidR="004A18F8" w:rsidRPr="00821762" w:rsidRDefault="004A18F8" w:rsidP="007E1019">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821762">
              <w:rPr>
                <w:color w:val="002060"/>
                <w:sz w:val="28"/>
                <w:szCs w:val="28"/>
              </w:rPr>
              <w:t>73-76</w:t>
            </w:r>
          </w:p>
        </w:tc>
        <w:tc>
          <w:tcPr>
            <w:tcW w:w="1404" w:type="dxa"/>
            <w:shd w:val="clear" w:color="auto" w:fill="auto"/>
            <w:hideMark/>
          </w:tcPr>
          <w:p w14:paraId="53C9EAB8" w14:textId="77777777" w:rsidR="004A18F8" w:rsidRPr="00821762" w:rsidRDefault="004A18F8" w:rsidP="007E1019">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821762">
              <w:rPr>
                <w:color w:val="002060"/>
                <w:sz w:val="28"/>
                <w:szCs w:val="28"/>
              </w:rPr>
              <w:t>79-81</w:t>
            </w:r>
          </w:p>
        </w:tc>
      </w:tr>
      <w:tr w:rsidR="00821762" w:rsidRPr="00821762" w14:paraId="563A14EB" w14:textId="77777777" w:rsidTr="0082176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AE0F8F8" w14:textId="77777777" w:rsidR="004A18F8" w:rsidRPr="00821762" w:rsidRDefault="004A18F8" w:rsidP="007E1019">
            <w:pPr>
              <w:rPr>
                <w:color w:val="002060"/>
                <w:sz w:val="28"/>
                <w:szCs w:val="28"/>
              </w:rPr>
            </w:pPr>
            <w:r w:rsidRPr="00821762">
              <w:rPr>
                <w:color w:val="002060"/>
                <w:sz w:val="28"/>
                <w:szCs w:val="28"/>
              </w:rPr>
              <w:t>C-</w:t>
            </w:r>
          </w:p>
        </w:tc>
        <w:tc>
          <w:tcPr>
            <w:tcW w:w="0" w:type="auto"/>
            <w:shd w:val="clear" w:color="auto" w:fill="auto"/>
            <w:hideMark/>
          </w:tcPr>
          <w:p w14:paraId="53BC2047" w14:textId="77777777" w:rsidR="004A18F8" w:rsidRPr="00821762" w:rsidRDefault="004A18F8" w:rsidP="007E1019">
            <w:pPr>
              <w:cnfStyle w:val="000000000000" w:firstRow="0" w:lastRow="0" w:firstColumn="0" w:lastColumn="0" w:oddVBand="0" w:evenVBand="0" w:oddHBand="0" w:evenHBand="0" w:firstRowFirstColumn="0" w:firstRowLastColumn="0" w:lastRowFirstColumn="0" w:lastRowLastColumn="0"/>
              <w:rPr>
                <w:color w:val="002060"/>
                <w:sz w:val="28"/>
                <w:szCs w:val="28"/>
              </w:rPr>
            </w:pPr>
            <w:r w:rsidRPr="00821762">
              <w:rPr>
                <w:color w:val="002060"/>
                <w:sz w:val="28"/>
                <w:szCs w:val="28"/>
              </w:rPr>
              <w:t>1.7</w:t>
            </w:r>
          </w:p>
        </w:tc>
        <w:tc>
          <w:tcPr>
            <w:tcW w:w="3006" w:type="dxa"/>
            <w:shd w:val="clear" w:color="auto" w:fill="auto"/>
            <w:hideMark/>
          </w:tcPr>
          <w:p w14:paraId="732F2A11" w14:textId="77777777" w:rsidR="004A18F8" w:rsidRPr="00821762" w:rsidRDefault="004A18F8" w:rsidP="007E1019">
            <w:pPr>
              <w:cnfStyle w:val="000000000000" w:firstRow="0" w:lastRow="0" w:firstColumn="0" w:lastColumn="0" w:oddVBand="0" w:evenVBand="0" w:oddHBand="0" w:evenHBand="0" w:firstRowFirstColumn="0" w:firstRowLastColumn="0" w:lastRowFirstColumn="0" w:lastRowLastColumn="0"/>
              <w:rPr>
                <w:color w:val="002060"/>
                <w:sz w:val="28"/>
                <w:szCs w:val="28"/>
              </w:rPr>
            </w:pPr>
            <w:r w:rsidRPr="00821762">
              <w:rPr>
                <w:color w:val="002060"/>
                <w:sz w:val="28"/>
                <w:szCs w:val="28"/>
              </w:rPr>
              <w:t>70-72</w:t>
            </w:r>
          </w:p>
        </w:tc>
        <w:tc>
          <w:tcPr>
            <w:tcW w:w="1404" w:type="dxa"/>
            <w:shd w:val="clear" w:color="auto" w:fill="auto"/>
            <w:hideMark/>
          </w:tcPr>
          <w:p w14:paraId="736DCC0D" w14:textId="77777777" w:rsidR="004A18F8" w:rsidRPr="00821762" w:rsidRDefault="004A18F8" w:rsidP="007E1019">
            <w:pPr>
              <w:cnfStyle w:val="000000000000" w:firstRow="0" w:lastRow="0" w:firstColumn="0" w:lastColumn="0" w:oddVBand="0" w:evenVBand="0" w:oddHBand="0" w:evenHBand="0" w:firstRowFirstColumn="0" w:firstRowLastColumn="0" w:lastRowFirstColumn="0" w:lastRowLastColumn="0"/>
              <w:rPr>
                <w:color w:val="002060"/>
                <w:sz w:val="28"/>
                <w:szCs w:val="28"/>
              </w:rPr>
            </w:pPr>
            <w:r w:rsidRPr="00821762">
              <w:rPr>
                <w:color w:val="002060"/>
                <w:sz w:val="28"/>
                <w:szCs w:val="28"/>
              </w:rPr>
              <w:t>77-78</w:t>
            </w:r>
          </w:p>
        </w:tc>
      </w:tr>
      <w:tr w:rsidR="00821762" w:rsidRPr="00821762" w14:paraId="4CBD924C" w14:textId="77777777" w:rsidTr="008217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0D416180" w14:textId="77777777" w:rsidR="004A18F8" w:rsidRPr="00821762" w:rsidRDefault="004A18F8" w:rsidP="007E1019">
            <w:pPr>
              <w:rPr>
                <w:color w:val="002060"/>
                <w:sz w:val="28"/>
                <w:szCs w:val="28"/>
              </w:rPr>
            </w:pPr>
            <w:r w:rsidRPr="00821762">
              <w:rPr>
                <w:color w:val="002060"/>
                <w:sz w:val="28"/>
                <w:szCs w:val="28"/>
              </w:rPr>
              <w:t>D+</w:t>
            </w:r>
          </w:p>
        </w:tc>
        <w:tc>
          <w:tcPr>
            <w:tcW w:w="0" w:type="auto"/>
            <w:shd w:val="clear" w:color="auto" w:fill="auto"/>
            <w:hideMark/>
          </w:tcPr>
          <w:p w14:paraId="20463515" w14:textId="77777777" w:rsidR="004A18F8" w:rsidRPr="00821762" w:rsidRDefault="004A18F8" w:rsidP="007E1019">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821762">
              <w:rPr>
                <w:color w:val="002060"/>
                <w:sz w:val="28"/>
                <w:szCs w:val="28"/>
              </w:rPr>
              <w:t>1.3</w:t>
            </w:r>
          </w:p>
        </w:tc>
        <w:tc>
          <w:tcPr>
            <w:tcW w:w="3006" w:type="dxa"/>
            <w:shd w:val="clear" w:color="auto" w:fill="auto"/>
            <w:hideMark/>
          </w:tcPr>
          <w:p w14:paraId="406F2857" w14:textId="77777777" w:rsidR="004A18F8" w:rsidRPr="00821762" w:rsidRDefault="004A18F8" w:rsidP="007E1019">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821762">
              <w:rPr>
                <w:color w:val="002060"/>
                <w:sz w:val="28"/>
                <w:szCs w:val="28"/>
              </w:rPr>
              <w:t>67-69</w:t>
            </w:r>
          </w:p>
        </w:tc>
        <w:tc>
          <w:tcPr>
            <w:tcW w:w="1404" w:type="dxa"/>
            <w:shd w:val="clear" w:color="auto" w:fill="auto"/>
            <w:hideMark/>
          </w:tcPr>
          <w:p w14:paraId="036B76EA" w14:textId="77777777" w:rsidR="004A18F8" w:rsidRPr="00821762" w:rsidRDefault="004A18F8" w:rsidP="007E1019">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821762">
              <w:rPr>
                <w:color w:val="002060"/>
                <w:sz w:val="28"/>
                <w:szCs w:val="28"/>
              </w:rPr>
              <w:t>74-76</w:t>
            </w:r>
          </w:p>
        </w:tc>
      </w:tr>
      <w:tr w:rsidR="00821762" w:rsidRPr="00821762" w14:paraId="023DFE17" w14:textId="77777777" w:rsidTr="0082176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FA25CA8" w14:textId="77777777" w:rsidR="004A18F8" w:rsidRPr="00821762" w:rsidRDefault="004A18F8" w:rsidP="007E1019">
            <w:pPr>
              <w:rPr>
                <w:color w:val="002060"/>
                <w:sz w:val="28"/>
                <w:szCs w:val="28"/>
              </w:rPr>
            </w:pPr>
            <w:r w:rsidRPr="00821762">
              <w:rPr>
                <w:color w:val="002060"/>
                <w:sz w:val="28"/>
                <w:szCs w:val="28"/>
              </w:rPr>
              <w:t>D</w:t>
            </w:r>
          </w:p>
        </w:tc>
        <w:tc>
          <w:tcPr>
            <w:tcW w:w="0" w:type="auto"/>
            <w:shd w:val="clear" w:color="auto" w:fill="auto"/>
            <w:hideMark/>
          </w:tcPr>
          <w:p w14:paraId="32C953DA" w14:textId="77777777" w:rsidR="004A18F8" w:rsidRPr="00821762" w:rsidRDefault="004A18F8" w:rsidP="007E1019">
            <w:pPr>
              <w:cnfStyle w:val="000000000000" w:firstRow="0" w:lastRow="0" w:firstColumn="0" w:lastColumn="0" w:oddVBand="0" w:evenVBand="0" w:oddHBand="0" w:evenHBand="0" w:firstRowFirstColumn="0" w:firstRowLastColumn="0" w:lastRowFirstColumn="0" w:lastRowLastColumn="0"/>
              <w:rPr>
                <w:color w:val="002060"/>
                <w:sz w:val="28"/>
                <w:szCs w:val="28"/>
              </w:rPr>
            </w:pPr>
            <w:r w:rsidRPr="00821762">
              <w:rPr>
                <w:color w:val="002060"/>
                <w:sz w:val="28"/>
                <w:szCs w:val="28"/>
              </w:rPr>
              <w:t>1</w:t>
            </w:r>
          </w:p>
        </w:tc>
        <w:tc>
          <w:tcPr>
            <w:tcW w:w="3006" w:type="dxa"/>
            <w:shd w:val="clear" w:color="auto" w:fill="auto"/>
            <w:hideMark/>
          </w:tcPr>
          <w:p w14:paraId="70A29C39" w14:textId="77777777" w:rsidR="004A18F8" w:rsidRPr="00821762" w:rsidRDefault="004A18F8" w:rsidP="007E1019">
            <w:pPr>
              <w:cnfStyle w:val="000000000000" w:firstRow="0" w:lastRow="0" w:firstColumn="0" w:lastColumn="0" w:oddVBand="0" w:evenVBand="0" w:oddHBand="0" w:evenHBand="0" w:firstRowFirstColumn="0" w:firstRowLastColumn="0" w:lastRowFirstColumn="0" w:lastRowLastColumn="0"/>
              <w:rPr>
                <w:color w:val="002060"/>
                <w:sz w:val="28"/>
                <w:szCs w:val="28"/>
              </w:rPr>
            </w:pPr>
            <w:r w:rsidRPr="00821762">
              <w:rPr>
                <w:color w:val="002060"/>
                <w:sz w:val="28"/>
                <w:szCs w:val="28"/>
              </w:rPr>
              <w:t>60-66</w:t>
            </w:r>
          </w:p>
        </w:tc>
        <w:tc>
          <w:tcPr>
            <w:tcW w:w="1404" w:type="dxa"/>
            <w:shd w:val="clear" w:color="auto" w:fill="auto"/>
            <w:hideMark/>
          </w:tcPr>
          <w:p w14:paraId="2950223B" w14:textId="77777777" w:rsidR="004A18F8" w:rsidRPr="00821762" w:rsidRDefault="004A18F8" w:rsidP="007E1019">
            <w:pPr>
              <w:cnfStyle w:val="000000000000" w:firstRow="0" w:lastRow="0" w:firstColumn="0" w:lastColumn="0" w:oddVBand="0" w:evenVBand="0" w:oddHBand="0" w:evenHBand="0" w:firstRowFirstColumn="0" w:firstRowLastColumn="0" w:lastRowFirstColumn="0" w:lastRowLastColumn="0"/>
              <w:rPr>
                <w:color w:val="002060"/>
                <w:sz w:val="28"/>
                <w:szCs w:val="28"/>
              </w:rPr>
            </w:pPr>
            <w:r w:rsidRPr="00821762">
              <w:rPr>
                <w:color w:val="002060"/>
                <w:sz w:val="28"/>
                <w:szCs w:val="28"/>
              </w:rPr>
              <w:t>70-73</w:t>
            </w:r>
          </w:p>
        </w:tc>
      </w:tr>
      <w:tr w:rsidR="00821762" w:rsidRPr="00821762" w14:paraId="68CAC9B5" w14:textId="77777777" w:rsidTr="008217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F4964DD" w14:textId="77777777" w:rsidR="004A18F8" w:rsidRPr="00821762" w:rsidRDefault="004A18F8" w:rsidP="007E1019">
            <w:pPr>
              <w:rPr>
                <w:color w:val="002060"/>
                <w:sz w:val="28"/>
                <w:szCs w:val="28"/>
              </w:rPr>
            </w:pPr>
            <w:r w:rsidRPr="00821762">
              <w:rPr>
                <w:color w:val="002060"/>
                <w:sz w:val="28"/>
                <w:szCs w:val="28"/>
              </w:rPr>
              <w:t>F</w:t>
            </w:r>
          </w:p>
        </w:tc>
        <w:tc>
          <w:tcPr>
            <w:tcW w:w="0" w:type="auto"/>
            <w:shd w:val="clear" w:color="auto" w:fill="auto"/>
            <w:hideMark/>
          </w:tcPr>
          <w:p w14:paraId="5DAF4814" w14:textId="77777777" w:rsidR="004A18F8" w:rsidRPr="00821762" w:rsidRDefault="004A18F8" w:rsidP="007E1019">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821762">
              <w:rPr>
                <w:color w:val="002060"/>
                <w:sz w:val="28"/>
                <w:szCs w:val="28"/>
              </w:rPr>
              <w:t>0</w:t>
            </w:r>
          </w:p>
        </w:tc>
        <w:tc>
          <w:tcPr>
            <w:tcW w:w="3006" w:type="dxa"/>
            <w:shd w:val="clear" w:color="auto" w:fill="auto"/>
            <w:hideMark/>
          </w:tcPr>
          <w:p w14:paraId="286D1749" w14:textId="77777777" w:rsidR="004A18F8" w:rsidRPr="00821762" w:rsidRDefault="004A18F8" w:rsidP="007E1019">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821762">
              <w:rPr>
                <w:color w:val="002060"/>
                <w:sz w:val="28"/>
                <w:szCs w:val="28"/>
              </w:rPr>
              <w:t>&lt;60</w:t>
            </w:r>
          </w:p>
        </w:tc>
        <w:tc>
          <w:tcPr>
            <w:tcW w:w="1404" w:type="dxa"/>
            <w:shd w:val="clear" w:color="auto" w:fill="auto"/>
            <w:hideMark/>
          </w:tcPr>
          <w:p w14:paraId="7C231432" w14:textId="77777777" w:rsidR="004A18F8" w:rsidRPr="00821762" w:rsidRDefault="004A18F8" w:rsidP="007E1019">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821762">
              <w:rPr>
                <w:color w:val="002060"/>
                <w:sz w:val="28"/>
                <w:szCs w:val="28"/>
              </w:rPr>
              <w:t>&lt;70</w:t>
            </w:r>
          </w:p>
        </w:tc>
      </w:tr>
    </w:tbl>
    <w:p w14:paraId="46A91539" w14:textId="77777777" w:rsidR="003143CD" w:rsidRDefault="003143CD" w:rsidP="007E1019"/>
    <w:p w14:paraId="5F9FF7D5" w14:textId="77777777" w:rsidR="003143CD" w:rsidRPr="003143CD" w:rsidRDefault="003143CD" w:rsidP="007E1019"/>
    <w:p w14:paraId="16F39533" w14:textId="77777777" w:rsidR="00821762" w:rsidRDefault="00821762" w:rsidP="007E1019">
      <w:pPr>
        <w:pStyle w:val="CourseHeaderYear"/>
      </w:pPr>
      <w:r>
        <w:br w:type="page"/>
      </w:r>
    </w:p>
    <w:p w14:paraId="19AF91CF" w14:textId="77777777" w:rsidR="00940A01" w:rsidRPr="00821762" w:rsidRDefault="00102B8B" w:rsidP="00D61F74">
      <w:pPr>
        <w:pStyle w:val="CourseHeaderYear"/>
        <w:jc w:val="left"/>
        <w:rPr>
          <w:color w:val="002060"/>
        </w:rPr>
      </w:pPr>
      <w:r w:rsidRPr="00821762">
        <w:rPr>
          <w:color w:val="002060"/>
        </w:rPr>
        <w:lastRenderedPageBreak/>
        <w:t>Instructor Student Interaction</w:t>
      </w:r>
      <w:r w:rsidR="00373DD0" w:rsidRPr="00821762">
        <w:rPr>
          <w:color w:val="002060"/>
        </w:rPr>
        <w:t xml:space="preserve"> &amp; Communication</w:t>
      </w:r>
    </w:p>
    <w:p w14:paraId="7F79623A" w14:textId="77777777" w:rsidR="00373DD0" w:rsidRPr="00BD7D87" w:rsidRDefault="00373DD0" w:rsidP="007E1019"/>
    <w:p w14:paraId="6EBA3577" w14:textId="77777777" w:rsidR="0007220C" w:rsidRDefault="0007220C" w:rsidP="003636BA">
      <w:pPr>
        <w:pStyle w:val="ListParagraph"/>
        <w:numPr>
          <w:ilvl w:val="0"/>
          <w:numId w:val="1"/>
        </w:numPr>
      </w:pPr>
      <w:r>
        <w:t>Please use email whenever possible.</w:t>
      </w:r>
    </w:p>
    <w:p w14:paraId="78A213BB" w14:textId="77777777" w:rsidR="00940A01" w:rsidRPr="00373DD0" w:rsidRDefault="0007220C" w:rsidP="003636BA">
      <w:pPr>
        <w:pStyle w:val="ListParagraph"/>
        <w:numPr>
          <w:ilvl w:val="0"/>
          <w:numId w:val="1"/>
        </w:numPr>
      </w:pPr>
      <w:r>
        <w:t xml:space="preserve">Faculty should respond to all emails and voicemail messages within 1 day. </w:t>
      </w:r>
    </w:p>
    <w:p w14:paraId="7CDBF6B9" w14:textId="77777777" w:rsidR="0086470A" w:rsidRPr="00373DD0" w:rsidRDefault="00940A01" w:rsidP="003636BA">
      <w:pPr>
        <w:pStyle w:val="ListParagraph"/>
        <w:numPr>
          <w:ilvl w:val="0"/>
          <w:numId w:val="1"/>
        </w:numPr>
      </w:pPr>
      <w:r w:rsidRPr="00373DD0">
        <w:t>Grading of assignments is to be done within 3 days for regular assignments</w:t>
      </w:r>
      <w:r w:rsidR="0007220C">
        <w:t xml:space="preserve"> (this includes attendance)</w:t>
      </w:r>
      <w:r w:rsidRPr="00373DD0">
        <w:t xml:space="preserve"> and 7 days for larger assignments. </w:t>
      </w:r>
    </w:p>
    <w:p w14:paraId="1D9518E9" w14:textId="77777777" w:rsidR="0086470A" w:rsidRPr="00373DD0" w:rsidRDefault="0086470A" w:rsidP="003636BA">
      <w:pPr>
        <w:pStyle w:val="ListParagraph"/>
        <w:numPr>
          <w:ilvl w:val="0"/>
          <w:numId w:val="1"/>
        </w:numPr>
      </w:pPr>
      <w:r w:rsidRPr="00373DD0">
        <w:t xml:space="preserve">Some assignments may require additional time to grade due to the length of the project and the directive to provide substantive feedback that will assist you throughout the learning process. In cases where the assignment is not returned with feedback within the stated </w:t>
      </w:r>
      <w:r w:rsidR="004410C3" w:rsidRPr="00373DD0">
        <w:t>period</w:t>
      </w:r>
      <w:r w:rsidRPr="00373DD0">
        <w:t xml:space="preserve">, refer to communication from your professor to facilitate expectations on subsequent assignments. Students are not expected to apply adjustments on subsequent assignments in advance of returned grading and feedback. </w:t>
      </w:r>
    </w:p>
    <w:p w14:paraId="7BE9664D" w14:textId="77777777" w:rsidR="00940A01" w:rsidRDefault="00940A01" w:rsidP="007E1019"/>
    <w:p w14:paraId="44069900" w14:textId="77777777" w:rsidR="00802564" w:rsidRPr="00633260" w:rsidRDefault="00802564" w:rsidP="007E1019">
      <w:pPr>
        <w:pStyle w:val="NormalWeb"/>
      </w:pPr>
      <w:r w:rsidRPr="00633260">
        <w:t xml:space="preserve">All CU faculty and students are provided means of electronic communication (e.g. email, video conferencing, chat features, discussion boards, etc.) All employees and students are required to use official university electronic accounts for official university correspondence. This policy is meant to include both synchronous and asynchronous communication. </w:t>
      </w:r>
      <w:r w:rsidR="0086132A" w:rsidRPr="00633260">
        <w:rPr>
          <w:b/>
          <w:bCs/>
        </w:rPr>
        <w:t>Faculty and staff are</w:t>
      </w:r>
      <w:r w:rsidRPr="00633260">
        <w:rPr>
          <w:b/>
          <w:bCs/>
        </w:rPr>
        <w:t xml:space="preserve"> not obligated to read, receive, or respond to communications where these guidelines are not followed.</w:t>
      </w:r>
      <w:r w:rsidRPr="00633260">
        <w:t xml:space="preserve"> Email must be checked regularly, especially when enrolled in an active course. </w:t>
      </w:r>
      <w:r w:rsidRPr="00633260">
        <w:rPr>
          <w:rFonts w:eastAsia="Helvetica Neue" w:cs="Helvetica Neue"/>
        </w:rPr>
        <w:t>Adhere to the following guidelines when communicating online with professors, university employees, and other students.</w:t>
      </w:r>
    </w:p>
    <w:p w14:paraId="4C286699" w14:textId="77777777" w:rsidR="00802564" w:rsidRPr="0007220C" w:rsidRDefault="00802564" w:rsidP="003636BA">
      <w:pPr>
        <w:pStyle w:val="ListParagraph"/>
        <w:numPr>
          <w:ilvl w:val="0"/>
          <w:numId w:val="2"/>
        </w:numPr>
      </w:pPr>
      <w:r w:rsidRPr="0007220C">
        <w:t xml:space="preserve">Accounts: Only university email and related systems should be used for institutional communications. Do not use personal email or video conferencing accounts. </w:t>
      </w:r>
    </w:p>
    <w:p w14:paraId="44F4CE01" w14:textId="77777777" w:rsidR="00802564" w:rsidRPr="0007220C" w:rsidRDefault="00802564" w:rsidP="003636BA">
      <w:pPr>
        <w:pStyle w:val="ListParagraph"/>
        <w:numPr>
          <w:ilvl w:val="0"/>
          <w:numId w:val="2"/>
        </w:numPr>
      </w:pPr>
      <w:r w:rsidRPr="0007220C">
        <w:t xml:space="preserve">Names: Refer to professors and CU employees by their last names with appropriate honorifics (e.g., “Dr.” or “Prof.”). For professors, if you cannot easily verify their degree or status, “Prof.” is most appropriate—not “Ms.” or “Mr.” </w:t>
      </w:r>
      <w:r w:rsidRPr="0007220C">
        <w:rPr>
          <w:i/>
        </w:rPr>
        <w:t>Under no circumstance should you use first names unless given explicit permission.</w:t>
      </w:r>
    </w:p>
    <w:p w14:paraId="7E8FCEB5" w14:textId="77777777" w:rsidR="00802564" w:rsidRPr="0007220C" w:rsidRDefault="00802564" w:rsidP="003636BA">
      <w:pPr>
        <w:pStyle w:val="ListParagraph"/>
        <w:numPr>
          <w:ilvl w:val="0"/>
          <w:numId w:val="2"/>
        </w:numPr>
      </w:pPr>
      <w:r w:rsidRPr="0007220C">
        <w:t xml:space="preserve">Introductions: Use subject lines appropriately and begin any course-specific email with your first and last name, the course number, and your exact section number or meeting time (e.g., “101-05,” “9 am MW,” but not “this morning”). </w:t>
      </w:r>
    </w:p>
    <w:p w14:paraId="6DF9E77E" w14:textId="77777777" w:rsidR="00802564" w:rsidRPr="0007220C" w:rsidRDefault="00802564" w:rsidP="003636BA">
      <w:pPr>
        <w:pStyle w:val="ListParagraph"/>
        <w:numPr>
          <w:ilvl w:val="0"/>
          <w:numId w:val="2"/>
        </w:numPr>
      </w:pPr>
      <w:r w:rsidRPr="0007220C">
        <w:t xml:space="preserve">Grammar and Style: All written communications must conform to standard English. Emails and discussion board posts should not resemble text message, chat, or social media posts. Use complete sentences with correct capitalization, spelling, punctuation, and grammar. </w:t>
      </w:r>
    </w:p>
    <w:p w14:paraId="2732C2A3" w14:textId="77777777" w:rsidR="00802564" w:rsidRPr="0007220C" w:rsidRDefault="00802564" w:rsidP="003636BA">
      <w:pPr>
        <w:pStyle w:val="ListParagraph"/>
        <w:numPr>
          <w:ilvl w:val="0"/>
          <w:numId w:val="2"/>
        </w:numPr>
      </w:pPr>
      <w:r w:rsidRPr="0007220C">
        <w:t xml:space="preserve">Coordination: All members of a synchronous, online interaction should participate by the same mode of interaction when possible. For example, join video conferences with video. This is especially true for one-on-one meetings with your professor and small group video discussions in or outside of class. </w:t>
      </w:r>
    </w:p>
    <w:p w14:paraId="6161B66A" w14:textId="77777777" w:rsidR="00802564" w:rsidRPr="0007220C" w:rsidRDefault="00802564" w:rsidP="003636BA">
      <w:pPr>
        <w:pStyle w:val="ListParagraph"/>
        <w:numPr>
          <w:ilvl w:val="0"/>
          <w:numId w:val="2"/>
        </w:numPr>
      </w:pPr>
      <w:bookmarkStart w:id="1" w:name="_gjdgxs" w:colFirst="0" w:colLast="0"/>
      <w:bookmarkEnd w:id="1"/>
      <w:r w:rsidRPr="0007220C">
        <w:t>“Class” Conduct: When participating in synchronous classes or meetings (especially when using video), conduct yourself as if in the classroom. Be on-time and mentally present. Be seated at a desk or table. Dress according to classroom standards. Do not introduce distractions into the interactions and be prepared to stay for the duration of the session per normal classroom behavior.</w:t>
      </w:r>
    </w:p>
    <w:p w14:paraId="7C9FDA1E" w14:textId="77777777" w:rsidR="00802564" w:rsidRPr="0007220C" w:rsidRDefault="00802564" w:rsidP="003636BA">
      <w:pPr>
        <w:pStyle w:val="ListParagraph"/>
        <w:numPr>
          <w:ilvl w:val="0"/>
          <w:numId w:val="2"/>
        </w:numPr>
      </w:pPr>
      <w:bookmarkStart w:id="2" w:name="_e4egc8tka9re" w:colFirst="0" w:colLast="0"/>
      <w:bookmarkEnd w:id="2"/>
      <w:r w:rsidRPr="0007220C">
        <w:lastRenderedPageBreak/>
        <w:t>Complexity: In general, asynchronous communication is appropriate for simple questions and activities. Complex questions that require more than one simple response should be addressed synchronously—during class is often best. If you are unable to ask your question during class, or it is too personal to do so, use an asynchronous method to arrange a synchronous meeting.</w:t>
      </w:r>
    </w:p>
    <w:p w14:paraId="1B7FBA65" w14:textId="77777777" w:rsidR="000E0E18" w:rsidRPr="0007220C" w:rsidRDefault="00802564" w:rsidP="003636BA">
      <w:pPr>
        <w:pStyle w:val="ListParagraph"/>
        <w:numPr>
          <w:ilvl w:val="0"/>
          <w:numId w:val="2"/>
        </w:numPr>
      </w:pPr>
      <w:bookmarkStart w:id="3" w:name="_2ngun4la313i" w:colFirst="0" w:colLast="0"/>
      <w:bookmarkEnd w:id="3"/>
      <w:r w:rsidRPr="0007220C">
        <w:t xml:space="preserve">Boundaries: Synchronous communication is less formal than asynchronous. However, the appropriate use of names, language, acronyms, and emojis must still conform to classroom standards. Since we do not all share the same online culture, be prepared to explain yourself if your acronym or emoji is not understood. Be polite and respectful when asking for clarification, and gracious when misunderstandings occur. </w:t>
      </w:r>
    </w:p>
    <w:p w14:paraId="0E1E7429" w14:textId="77777777" w:rsidR="00373DD0" w:rsidRDefault="00373DD0" w:rsidP="007E1019"/>
    <w:p w14:paraId="59B34424" w14:textId="4C958459" w:rsidR="0007220C" w:rsidRDefault="0007220C" w:rsidP="007E1019">
      <w:pPr>
        <w:rPr>
          <w:color w:val="002868"/>
          <w:sz w:val="36"/>
        </w:rPr>
      </w:pPr>
    </w:p>
    <w:p w14:paraId="4D49FCE2" w14:textId="77777777" w:rsidR="000E0E18" w:rsidRDefault="00373DD0" w:rsidP="00D61F74">
      <w:pPr>
        <w:pStyle w:val="CourseHeaderYear"/>
        <w:jc w:val="left"/>
      </w:pPr>
      <w:r>
        <w:t>Course Attendance and Participation</w:t>
      </w:r>
    </w:p>
    <w:p w14:paraId="2A7741D8" w14:textId="77777777" w:rsidR="00583F03" w:rsidRPr="0086132A" w:rsidRDefault="00583F03" w:rsidP="007E1019"/>
    <w:p w14:paraId="3C25C9D8" w14:textId="77777777" w:rsidR="007D1E18" w:rsidRDefault="000E0E18" w:rsidP="007E1019">
      <w:r w:rsidRPr="00461087">
        <w:t xml:space="preserve">All courses </w:t>
      </w:r>
      <w:r w:rsidR="00461087" w:rsidRPr="00461087">
        <w:t>f</w:t>
      </w:r>
      <w:r w:rsidRPr="00461087">
        <w:t>ollow specific attendance polic</w:t>
      </w:r>
      <w:r w:rsidR="00461087" w:rsidRPr="00461087">
        <w:t>ies</w:t>
      </w:r>
      <w:r w:rsidRPr="00461087">
        <w:t xml:space="preserve"> found in the </w:t>
      </w:r>
      <w:hyperlink r:id="rId32" w:history="1">
        <w:r w:rsidR="0007220C" w:rsidRPr="0007220C">
          <w:rPr>
            <w:rStyle w:val="Hyperlink"/>
          </w:rPr>
          <w:t>Academic Catalog</w:t>
        </w:r>
      </w:hyperlink>
      <w:r w:rsidRPr="00461087">
        <w:t xml:space="preserve"> for that course level and format. </w:t>
      </w:r>
      <w:r w:rsidR="007D1E18" w:rsidRPr="00461087">
        <w:t xml:space="preserve">It is the student’s responsibility to be familiar with these policies and to keep track of </w:t>
      </w:r>
      <w:r w:rsidR="0007220C">
        <w:t>their</w:t>
      </w:r>
      <w:r w:rsidR="007D1E18" w:rsidRPr="00461087">
        <w:t xml:space="preserve"> own attendance</w:t>
      </w:r>
      <w:r w:rsidR="007D1E18">
        <w:t>.</w:t>
      </w:r>
      <w:r w:rsidR="0007220C">
        <w:t xml:space="preserve"> </w:t>
      </w:r>
      <w:r w:rsidR="007D1E18">
        <w:t xml:space="preserve">Per the university attendance policy, accrued absences may contribute negatively toward a student’s final grade. </w:t>
      </w:r>
    </w:p>
    <w:p w14:paraId="10BD3D29" w14:textId="77777777" w:rsidR="007D1E18" w:rsidRDefault="007D1E18" w:rsidP="007E1019"/>
    <w:p w14:paraId="46E011A1" w14:textId="77777777" w:rsidR="00461087" w:rsidRPr="00461087" w:rsidRDefault="00461087" w:rsidP="007E1019">
      <w:r>
        <w:t xml:space="preserve">Carolina University faculty will assess course participation and may assign grade points as deemed appropriate for the course and subject matter. </w:t>
      </w:r>
      <w:r w:rsidR="004410C3">
        <w:t xml:space="preserve">Participation may be gauged by attending online or in-person classes, lectures, or labs, submitting coursework, engaging in workshops or other interactive </w:t>
      </w:r>
      <w:r w:rsidR="004410C3" w:rsidRPr="004410C3">
        <w:t>computer-assisted teaching activities</w:t>
      </w:r>
      <w:r w:rsidR="004410C3">
        <w:t>,</w:t>
      </w:r>
      <w:r w:rsidR="004410C3" w:rsidRPr="004410C3">
        <w:t xml:space="preserve"> engaging in group study or online discussions curated by the instructor</w:t>
      </w:r>
      <w:r w:rsidR="004410C3">
        <w:t xml:space="preserve">, </w:t>
      </w:r>
      <w:r w:rsidR="004410C3" w:rsidRPr="004410C3">
        <w:t>or otherwise interacting with an instructor about academic matters by Zoom or other means</w:t>
      </w:r>
      <w:r w:rsidR="004410C3">
        <w:t xml:space="preserve">. </w:t>
      </w:r>
      <w:r>
        <w:t xml:space="preserve">Students should refer to the assignment weighting table and course specific policies for details on participation assessments.  </w:t>
      </w:r>
    </w:p>
    <w:p w14:paraId="1D112F1F" w14:textId="77777777" w:rsidR="000E0E18" w:rsidRPr="000E0E18" w:rsidRDefault="000E0E18" w:rsidP="007E1019"/>
    <w:p w14:paraId="374985BD" w14:textId="77777777" w:rsidR="003143CD" w:rsidRDefault="003143CD" w:rsidP="007E1019"/>
    <w:p w14:paraId="1A9C7675" w14:textId="77777777" w:rsidR="006F1CFE" w:rsidRDefault="006F1CFE" w:rsidP="00D61F74">
      <w:pPr>
        <w:pStyle w:val="CourseHeaderYear"/>
        <w:jc w:val="left"/>
      </w:pPr>
      <w:r>
        <w:t>Disability Assistance</w:t>
      </w:r>
    </w:p>
    <w:p w14:paraId="7F793553" w14:textId="77777777" w:rsidR="0018268E" w:rsidRPr="0018268E" w:rsidRDefault="0018268E" w:rsidP="0018268E">
      <w:pPr>
        <w:pStyle w:val="NormalWeb"/>
        <w:shd w:val="clear" w:color="auto" w:fill="FFFFFF"/>
        <w:spacing w:after="150" w:afterAutospacing="0"/>
        <w:rPr>
          <w:color w:val="000000" w:themeColor="text1"/>
          <w:sz w:val="24"/>
          <w:szCs w:val="24"/>
          <w:shd w:val="clear" w:color="auto" w:fill="auto"/>
        </w:rPr>
      </w:pPr>
      <w:r w:rsidRPr="0018268E">
        <w:rPr>
          <w:color w:val="000000" w:themeColor="text1"/>
        </w:rPr>
        <w:t>Carolina University welcomes students, faculty, staff and visitors with disabilities to our campus and to our programs. Our goal at CU is to ensure an accessible, inclusive welcoming learning and working environment for individuals with disabilities while complying with federal and state regulations.</w:t>
      </w:r>
    </w:p>
    <w:p w14:paraId="67FFB4A6" w14:textId="77777777" w:rsidR="0018268E" w:rsidRPr="0018268E" w:rsidRDefault="0018268E" w:rsidP="0018268E">
      <w:pPr>
        <w:pStyle w:val="NormalWeb"/>
        <w:shd w:val="clear" w:color="auto" w:fill="FFFFFF"/>
        <w:spacing w:after="150" w:afterAutospacing="0"/>
        <w:rPr>
          <w:color w:val="222222"/>
        </w:rPr>
      </w:pPr>
      <w:r w:rsidRPr="0018268E">
        <w:rPr>
          <w:color w:val="000000" w:themeColor="text1"/>
        </w:rPr>
        <w:t>Students with disabilities are encouraged to reach out to University Accessibility Services (UAS) as soon as possible to explore possible accommodations. UAS serves as a central resource on disability-related information, procedures and services for the university community and partners will work with the student and any other campus partners to identify barriers and implement plans for access. More information about UAS can be found at </w:t>
      </w:r>
      <w:hyperlink r:id="rId33" w:tgtFrame="_blank" w:history="1">
        <w:r w:rsidRPr="0018268E">
          <w:rPr>
            <w:rStyle w:val="Hyperlink"/>
            <w:color w:val="1155CC"/>
          </w:rPr>
          <w:t>https://carolinau.edu/university-accessibility-services</w:t>
        </w:r>
      </w:hyperlink>
    </w:p>
    <w:p w14:paraId="57C23C1D" w14:textId="77777777" w:rsidR="0018268E" w:rsidRPr="0018268E" w:rsidRDefault="0018268E" w:rsidP="007E1019">
      <w:pPr>
        <w:rPr>
          <w:color w:val="002868"/>
          <w:sz w:val="40"/>
          <w:szCs w:val="40"/>
        </w:rPr>
      </w:pPr>
      <w:r w:rsidRPr="0018268E">
        <w:rPr>
          <w:color w:val="002868"/>
          <w:sz w:val="40"/>
          <w:szCs w:val="40"/>
        </w:rPr>
        <w:br w:type="page"/>
      </w:r>
    </w:p>
    <w:p w14:paraId="121FFD31" w14:textId="5338928F" w:rsidR="00821762" w:rsidRPr="00B367C8" w:rsidRDefault="00F27707" w:rsidP="00B367C8">
      <w:pPr>
        <w:pStyle w:val="CourseHeaderName"/>
        <w:jc w:val="left"/>
        <w:rPr>
          <w:b w:val="0"/>
          <w:bCs/>
          <w:color w:val="002060"/>
          <w:sz w:val="36"/>
          <w:szCs w:val="36"/>
        </w:rPr>
      </w:pPr>
      <w:hyperlink r:id="rId34" w:history="1">
        <w:r w:rsidRPr="00D61F74">
          <w:rPr>
            <w:rStyle w:val="Hyperlink"/>
            <w:b w:val="0"/>
            <w:bCs/>
            <w:color w:val="002060"/>
            <w:sz w:val="36"/>
            <w:szCs w:val="36"/>
            <w:u w:val="none"/>
          </w:rPr>
          <w:t>A</w:t>
        </w:r>
        <w:r w:rsidR="007D45BA" w:rsidRPr="00D61F74">
          <w:rPr>
            <w:rStyle w:val="Hyperlink"/>
            <w:b w:val="0"/>
            <w:bCs/>
            <w:color w:val="002060"/>
            <w:sz w:val="36"/>
            <w:szCs w:val="36"/>
            <w:u w:val="none"/>
          </w:rPr>
          <w:t>cademic Integrity and Misconduct</w:t>
        </w:r>
      </w:hyperlink>
    </w:p>
    <w:p w14:paraId="70410B6D" w14:textId="77777777" w:rsidR="007E1019" w:rsidRPr="00064CCF" w:rsidRDefault="007E1019" w:rsidP="007E1019">
      <w:r w:rsidRPr="00064CCF">
        <w:t xml:space="preserve">The Student Handbook has a detailed list of different ways students show a lack of academic integrity, including academic technology misuse, cheating, complicity, fabrication or invention, falsification, forgery, multiple submissions, plagiarism, and sabotage. </w:t>
      </w:r>
    </w:p>
    <w:p w14:paraId="0A605182" w14:textId="77777777" w:rsidR="006F1CFE" w:rsidRPr="00BD7D87" w:rsidRDefault="006F1CFE" w:rsidP="007E1019"/>
    <w:p w14:paraId="2C2393E9" w14:textId="77777777" w:rsidR="007E1019" w:rsidRPr="007E1019" w:rsidRDefault="007E1019" w:rsidP="007E1019">
      <w:r w:rsidRPr="007E1019">
        <w:t xml:space="preserve">Academic integrity is the honest and responsible conduct of studies, scholarship, research, information collection, and presentation. The university expects students to submit assignments that are original to them and to properly cite and reference other peoples’ ideas using the prescribed style guide. The very foundation of a good university education is academic integrity. Learning how to express original ideas, cite sources, work independently, and report results accurately and honestly are skills that carry students beyond their academic careers. If a student is uncertain about an issue of academic honesty, </w:t>
      </w:r>
      <w:r>
        <w:t>they</w:t>
      </w:r>
      <w:r w:rsidRPr="007E1019">
        <w:t xml:space="preserve"> should consult the faculty member to resolve questions in any situation prior to the submission of the academic exercise.</w:t>
      </w:r>
    </w:p>
    <w:p w14:paraId="6BEE2783" w14:textId="77777777" w:rsidR="007E1019" w:rsidRDefault="007E1019" w:rsidP="007E1019"/>
    <w:p w14:paraId="2A6EAC93" w14:textId="77777777" w:rsidR="00F27707" w:rsidRPr="00064CCF" w:rsidRDefault="00F27707" w:rsidP="007E1019">
      <w:r w:rsidRPr="00064CCF">
        <w:t>Maintaining your academic integrity involves:</w:t>
      </w:r>
    </w:p>
    <w:p w14:paraId="72DF511A" w14:textId="77777777" w:rsidR="0007220C" w:rsidRPr="0007220C" w:rsidRDefault="0007220C" w:rsidP="003636BA">
      <w:pPr>
        <w:pStyle w:val="ListParagraph"/>
        <w:numPr>
          <w:ilvl w:val="0"/>
          <w:numId w:val="4"/>
        </w:numPr>
      </w:pPr>
      <w:r w:rsidRPr="0007220C">
        <w:t>Creating and expressing your own ideas in course work.</w:t>
      </w:r>
    </w:p>
    <w:p w14:paraId="7C373A25" w14:textId="77777777" w:rsidR="0007220C" w:rsidRPr="0007220C" w:rsidRDefault="0007220C" w:rsidP="003636BA">
      <w:pPr>
        <w:pStyle w:val="ListParagraph"/>
        <w:numPr>
          <w:ilvl w:val="0"/>
          <w:numId w:val="4"/>
        </w:numPr>
      </w:pPr>
      <w:r w:rsidRPr="0007220C">
        <w:t>Acknowledging all sources of information including verbal, written, digital, and graphic.</w:t>
      </w:r>
    </w:p>
    <w:p w14:paraId="6DBE8643" w14:textId="77777777" w:rsidR="0007220C" w:rsidRPr="0007220C" w:rsidRDefault="0007220C" w:rsidP="003636BA">
      <w:pPr>
        <w:pStyle w:val="ListParagraph"/>
        <w:numPr>
          <w:ilvl w:val="0"/>
          <w:numId w:val="4"/>
        </w:numPr>
      </w:pPr>
      <w:r w:rsidRPr="0007220C">
        <w:t>Completing assignments independently or acknowledging collaboration.</w:t>
      </w:r>
    </w:p>
    <w:p w14:paraId="4131BD0A" w14:textId="77777777" w:rsidR="0007220C" w:rsidRPr="0007220C" w:rsidRDefault="0007220C" w:rsidP="003636BA">
      <w:pPr>
        <w:pStyle w:val="ListParagraph"/>
        <w:numPr>
          <w:ilvl w:val="0"/>
          <w:numId w:val="4"/>
        </w:numPr>
      </w:pPr>
      <w:r w:rsidRPr="0007220C">
        <w:t>Attending classes, exams, and required academic events.</w:t>
      </w:r>
    </w:p>
    <w:p w14:paraId="2C2DF67C" w14:textId="77777777" w:rsidR="0007220C" w:rsidRPr="0007220C" w:rsidRDefault="0007220C" w:rsidP="003636BA">
      <w:pPr>
        <w:pStyle w:val="ListParagraph"/>
        <w:numPr>
          <w:ilvl w:val="0"/>
          <w:numId w:val="4"/>
        </w:numPr>
      </w:pPr>
      <w:r w:rsidRPr="0007220C">
        <w:t>Accurately reporting results when conducting your own research.</w:t>
      </w:r>
    </w:p>
    <w:p w14:paraId="7A55C251" w14:textId="77777777" w:rsidR="0007220C" w:rsidRPr="0007220C" w:rsidRDefault="0007220C" w:rsidP="003636BA">
      <w:pPr>
        <w:pStyle w:val="ListParagraph"/>
        <w:numPr>
          <w:ilvl w:val="0"/>
          <w:numId w:val="4"/>
        </w:numPr>
      </w:pPr>
      <w:r w:rsidRPr="0007220C">
        <w:t>Honesty during examinations.</w:t>
      </w:r>
    </w:p>
    <w:p w14:paraId="470CA45F" w14:textId="77777777" w:rsidR="0007220C" w:rsidRPr="0007220C" w:rsidRDefault="0007220C" w:rsidP="003636BA">
      <w:pPr>
        <w:pStyle w:val="ListParagraph"/>
        <w:numPr>
          <w:ilvl w:val="0"/>
          <w:numId w:val="4"/>
        </w:numPr>
      </w:pPr>
      <w:r w:rsidRPr="0007220C">
        <w:t>Not tampering with or misusing technology.</w:t>
      </w:r>
    </w:p>
    <w:p w14:paraId="4B0AAF98" w14:textId="77777777" w:rsidR="0007220C" w:rsidRPr="0007220C" w:rsidRDefault="0007220C" w:rsidP="003636BA">
      <w:pPr>
        <w:pStyle w:val="ListParagraph"/>
        <w:numPr>
          <w:ilvl w:val="0"/>
          <w:numId w:val="4"/>
        </w:numPr>
      </w:pPr>
      <w:r w:rsidRPr="0007220C">
        <w:t>Not aiding or abetting other students in violating any academic rules or policies.</w:t>
      </w:r>
    </w:p>
    <w:p w14:paraId="73FF4750" w14:textId="77777777" w:rsidR="00F27707" w:rsidRPr="00461087" w:rsidRDefault="00F27707" w:rsidP="007E1019">
      <w:pPr>
        <w:pStyle w:val="ListParagraph"/>
      </w:pPr>
    </w:p>
    <w:p w14:paraId="235FB3E3" w14:textId="77777777" w:rsidR="00461087" w:rsidRPr="00461087" w:rsidRDefault="00461087" w:rsidP="007E1019">
      <w:r w:rsidRPr="00461087">
        <w:t>Courses at Carolina University will utilize</w:t>
      </w:r>
      <w:r>
        <w:t xml:space="preserve"> proctoring</w:t>
      </w:r>
      <w:r w:rsidRPr="00461087">
        <w:t xml:space="preserve"> for select exams to ensure exam integrity. </w:t>
      </w:r>
      <w:r>
        <w:t xml:space="preserve">Per Carolina University directives, all exams that represent 25% or more of a course grade are required to be proctored. </w:t>
      </w:r>
      <w:r w:rsidRPr="00461087">
        <w:t xml:space="preserve">Instances of cheating or inappropriate behavior will be considered violations of the </w:t>
      </w:r>
      <w:r>
        <w:t>Academic Integrity policy</w:t>
      </w:r>
      <w:r w:rsidRPr="00461087">
        <w:t xml:space="preserve"> and will result in disciplinary action.</w:t>
      </w:r>
    </w:p>
    <w:p w14:paraId="2984CDA1" w14:textId="77777777" w:rsidR="00064CCF" w:rsidRDefault="00064CCF" w:rsidP="007E1019"/>
    <w:p w14:paraId="66D15BDF" w14:textId="77777777" w:rsidR="007E1019" w:rsidRPr="007E1019" w:rsidRDefault="007E1019" w:rsidP="007E1019">
      <w:pPr>
        <w:rPr>
          <w:shd w:val="clear" w:color="auto" w:fill="auto"/>
        </w:rPr>
      </w:pPr>
      <w:r w:rsidRPr="007E1019">
        <w:rPr>
          <w:shd w:val="clear" w:color="auto" w:fill="auto"/>
        </w:rPr>
        <w:t>Plagiarism is the use of another person’s distinctive ideas or words without acknowledgment. All researchers are expected to acknowledge the use of another author’s words by the use of quotation marks around those words in the text of a paper and by appropriate citations. Plagiarism can occur in an oral, written, or media project submitted for academic credit or for some other benefit. Examples of plagiarism include (but are not limited to), the following:</w:t>
      </w:r>
    </w:p>
    <w:p w14:paraId="08BE77AC" w14:textId="77777777" w:rsidR="007E1019" w:rsidRPr="007E1019" w:rsidRDefault="007E1019" w:rsidP="003636BA">
      <w:pPr>
        <w:pStyle w:val="ListParagraph"/>
        <w:numPr>
          <w:ilvl w:val="0"/>
          <w:numId w:val="5"/>
        </w:numPr>
        <w:rPr>
          <w:shd w:val="clear" w:color="auto" w:fill="auto"/>
        </w:rPr>
      </w:pPr>
      <w:r w:rsidRPr="007E1019">
        <w:rPr>
          <w:shd w:val="clear" w:color="auto" w:fill="auto"/>
        </w:rPr>
        <w:t>Word-for-word copying of another person’s ideas or words;</w:t>
      </w:r>
    </w:p>
    <w:p w14:paraId="0E01A60E" w14:textId="77777777" w:rsidR="007E1019" w:rsidRPr="007E1019" w:rsidRDefault="007E1019" w:rsidP="003636BA">
      <w:pPr>
        <w:pStyle w:val="ListParagraph"/>
        <w:numPr>
          <w:ilvl w:val="0"/>
          <w:numId w:val="5"/>
        </w:numPr>
        <w:rPr>
          <w:shd w:val="clear" w:color="auto" w:fill="auto"/>
        </w:rPr>
      </w:pPr>
      <w:r w:rsidRPr="007E1019">
        <w:rPr>
          <w:shd w:val="clear" w:color="auto" w:fill="auto"/>
        </w:rPr>
        <w:t>Mosaic (interspersing of one’s own words here and there while, in essence, copying another’s work);</w:t>
      </w:r>
    </w:p>
    <w:p w14:paraId="704C0CC6" w14:textId="77777777" w:rsidR="007E1019" w:rsidRPr="007E1019" w:rsidRDefault="007E1019" w:rsidP="003636BA">
      <w:pPr>
        <w:pStyle w:val="ListParagraph"/>
        <w:numPr>
          <w:ilvl w:val="0"/>
          <w:numId w:val="5"/>
        </w:numPr>
        <w:rPr>
          <w:shd w:val="clear" w:color="auto" w:fill="auto"/>
        </w:rPr>
      </w:pPr>
      <w:r w:rsidRPr="007E1019">
        <w:rPr>
          <w:shd w:val="clear" w:color="auto" w:fill="auto"/>
        </w:rPr>
        <w:t>Paraphrasing without citation (the rewriting of another’s work, yet still using their fundamental idea or theory);</w:t>
      </w:r>
    </w:p>
    <w:p w14:paraId="3092EFC8" w14:textId="77777777" w:rsidR="007E1019" w:rsidRPr="007E1019" w:rsidRDefault="007E1019" w:rsidP="003636BA">
      <w:pPr>
        <w:pStyle w:val="ListParagraph"/>
        <w:numPr>
          <w:ilvl w:val="0"/>
          <w:numId w:val="5"/>
        </w:numPr>
        <w:rPr>
          <w:shd w:val="clear" w:color="auto" w:fill="auto"/>
        </w:rPr>
      </w:pPr>
      <w:r w:rsidRPr="007E1019">
        <w:rPr>
          <w:shd w:val="clear" w:color="auto" w:fill="auto"/>
        </w:rPr>
        <w:t>Submission of another’s work as one’s own;</w:t>
      </w:r>
    </w:p>
    <w:p w14:paraId="10059C0F" w14:textId="77777777" w:rsidR="007E1019" w:rsidRPr="007E1019" w:rsidRDefault="007E1019" w:rsidP="003636BA">
      <w:pPr>
        <w:pStyle w:val="ListParagraph"/>
        <w:numPr>
          <w:ilvl w:val="0"/>
          <w:numId w:val="5"/>
        </w:numPr>
        <w:rPr>
          <w:shd w:val="clear" w:color="auto" w:fill="auto"/>
        </w:rPr>
      </w:pPr>
      <w:r w:rsidRPr="007E1019">
        <w:rPr>
          <w:shd w:val="clear" w:color="auto" w:fill="auto"/>
        </w:rPr>
        <w:t>Having another person write a paper;</w:t>
      </w:r>
    </w:p>
    <w:p w14:paraId="42409B1B" w14:textId="77777777" w:rsidR="007E1019" w:rsidRPr="007E1019" w:rsidRDefault="007E1019" w:rsidP="003636BA">
      <w:pPr>
        <w:pStyle w:val="ListParagraph"/>
        <w:numPr>
          <w:ilvl w:val="0"/>
          <w:numId w:val="5"/>
        </w:numPr>
        <w:rPr>
          <w:shd w:val="clear" w:color="auto" w:fill="auto"/>
        </w:rPr>
      </w:pPr>
      <w:r w:rsidRPr="007E1019">
        <w:rPr>
          <w:shd w:val="clear" w:color="auto" w:fill="auto"/>
        </w:rPr>
        <w:t>Buying or procuring a ready-made paper from a research paper “service” on the Internet or from another such service;</w:t>
      </w:r>
    </w:p>
    <w:p w14:paraId="438B225D" w14:textId="77777777" w:rsidR="007E1019" w:rsidRPr="007E1019" w:rsidRDefault="007E1019" w:rsidP="003636BA">
      <w:pPr>
        <w:pStyle w:val="ListParagraph"/>
        <w:numPr>
          <w:ilvl w:val="0"/>
          <w:numId w:val="5"/>
        </w:numPr>
        <w:rPr>
          <w:shd w:val="clear" w:color="auto" w:fill="auto"/>
        </w:rPr>
      </w:pPr>
      <w:r w:rsidRPr="007E1019">
        <w:rPr>
          <w:shd w:val="clear" w:color="auto" w:fill="auto"/>
        </w:rPr>
        <w:t>Neglecting quotation marks on material that is otherwise acknowledged;</w:t>
      </w:r>
    </w:p>
    <w:p w14:paraId="4BB23588" w14:textId="77777777" w:rsidR="00064CCF" w:rsidRDefault="007E1019" w:rsidP="003636BA">
      <w:pPr>
        <w:pStyle w:val="ListParagraph"/>
        <w:numPr>
          <w:ilvl w:val="0"/>
          <w:numId w:val="5"/>
        </w:numPr>
      </w:pPr>
      <w:r w:rsidRPr="007E1019">
        <w:rPr>
          <w:shd w:val="clear" w:color="auto" w:fill="auto"/>
        </w:rPr>
        <w:t>Fabrication of references (inventing or counterfeiting sources)</w:t>
      </w:r>
      <w:r w:rsidR="00064CCF">
        <w:br w:type="page"/>
      </w:r>
    </w:p>
    <w:p w14:paraId="0EBC83E4" w14:textId="77777777" w:rsidR="00F27707" w:rsidRPr="00BD7D87" w:rsidRDefault="00F27707" w:rsidP="007E1019">
      <w:pPr>
        <w:pStyle w:val="Heading1"/>
      </w:pPr>
      <w:r w:rsidRPr="00BD7D87">
        <w:lastRenderedPageBreak/>
        <w:t>BIBLIOGRAPHY</w:t>
      </w:r>
    </w:p>
    <w:p w14:paraId="711C815D" w14:textId="7EE395C5" w:rsidR="00EB683F" w:rsidRPr="00BD7D87" w:rsidRDefault="00B367C8" w:rsidP="007E1019">
      <w:r>
        <w:t xml:space="preserve">Not Applicable </w:t>
      </w:r>
    </w:p>
    <w:sectPr w:rsidR="00EB683F" w:rsidRPr="00BD7D87" w:rsidSect="00835F7D">
      <w:headerReference w:type="default" r:id="rId35"/>
      <w:type w:val="continuous"/>
      <w:pgSz w:w="12240" w:h="15840"/>
      <w:pgMar w:top="1440" w:right="1440" w:bottom="1440" w:left="1440" w:header="720" w:footer="720" w:gutter="0"/>
      <w:cols w:space="720"/>
      <w:formProt w:val="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87F733" w14:textId="77777777" w:rsidR="00D8502D" w:rsidRDefault="00D8502D" w:rsidP="007E1019">
      <w:r>
        <w:separator/>
      </w:r>
    </w:p>
    <w:p w14:paraId="64235DEE" w14:textId="77777777" w:rsidR="00D8502D" w:rsidRDefault="00D8502D" w:rsidP="007E1019"/>
  </w:endnote>
  <w:endnote w:type="continuationSeparator" w:id="0">
    <w:p w14:paraId="5035B831" w14:textId="77777777" w:rsidR="00D8502D" w:rsidRDefault="00D8502D" w:rsidP="007E1019">
      <w:r>
        <w:continuationSeparator/>
      </w:r>
    </w:p>
    <w:p w14:paraId="37E81747" w14:textId="77777777" w:rsidR="00D8502D" w:rsidRDefault="00D8502D" w:rsidP="007E1019"/>
  </w:endnote>
  <w:endnote w:type="continuationNotice" w:id="1">
    <w:p w14:paraId="558D7ABD" w14:textId="77777777" w:rsidR="00D8502D" w:rsidRDefault="00D850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832A89CF-23E6-4E4D-85AB-164C4AB27254}"/>
  </w:font>
  <w:font w:name="Times New Roman">
    <w:panose1 w:val="02020603050405020304"/>
    <w:charset w:val="00"/>
    <w:family w:val="roman"/>
    <w:pitch w:val="variable"/>
    <w:sig w:usb0="E0002EFF" w:usb1="C000785B" w:usb2="00000009" w:usb3="00000000" w:csb0="000001FF" w:csb1="00000000"/>
    <w:embedRegular r:id="rId2" w:fontKey="{8C186EA8-F0E9-7A4B-AA78-EE4D59825AEF}"/>
    <w:embedBold r:id="rId3" w:fontKey="{9A621B41-7B8D-FA43-89F0-35C6772D3EC6}"/>
    <w:embedItalic r:id="rId4" w:fontKey="{B7F0D702-BCE3-C64C-878B-4671852EB507}"/>
  </w:font>
  <w:font w:name="Wingdings">
    <w:panose1 w:val="05000000000000000000"/>
    <w:charset w:val="4D"/>
    <w:family w:val="decorative"/>
    <w:pitch w:val="variable"/>
    <w:sig w:usb0="00000003" w:usb1="00000000" w:usb2="00000000" w:usb3="00000000" w:csb0="80000001" w:csb1="00000000"/>
    <w:embedRegular r:id="rId5" w:fontKey="{6A06AF10-D54C-F04E-B49D-8E3D532811EF}"/>
  </w:font>
  <w:font w:name="Courier New">
    <w:panose1 w:val="02070309020205020404"/>
    <w:charset w:val="00"/>
    <w:family w:val="modern"/>
    <w:pitch w:val="fixed"/>
    <w:sig w:usb0="E0002AFF" w:usb1="C0007843" w:usb2="00000009" w:usb3="00000000" w:csb0="000001FF" w:csb1="00000000"/>
    <w:embedRegular r:id="rId6" w:fontKey="{841650E6-87C9-3C4C-8B9B-58CC3BAD68CB}"/>
  </w:font>
  <w:font w:name="Calibri">
    <w:panose1 w:val="020F0502020204030204"/>
    <w:charset w:val="00"/>
    <w:family w:val="swiss"/>
    <w:pitch w:val="variable"/>
    <w:sig w:usb0="E4002EFF" w:usb1="C200247B" w:usb2="00000009" w:usb3="00000000" w:csb0="000001FF" w:csb1="00000000"/>
    <w:embedRegular r:id="rId7" w:fontKey="{D9FB021D-DD71-D842-8D65-650069F6E5DA}"/>
    <w:embedBold r:id="rId8" w:fontKey="{CEA1A05C-E64D-0B4B-9281-DC5B9B9F691F}"/>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embedRegular r:id="rId12" w:fontKey="{EE356ACA-8001-6B49-B667-EA7867BA49C8}"/>
    <w:embedItalic r:id="rId13" w:fontKey="{F3492598-AFB8-3447-B3A3-C75AF37CE9BD}"/>
  </w:font>
  <w:font w:name="Roboto">
    <w:panose1 w:val="02000000000000000000"/>
    <w:charset w:val="00"/>
    <w:family w:val="auto"/>
    <w:pitch w:val="variable"/>
    <w:sig w:usb0="E0000AFF" w:usb1="5000217F" w:usb2="00000021" w:usb3="00000000" w:csb0="0000019F" w:csb1="00000000"/>
    <w:embedRegular r:id="rId14" w:fontKey="{72F08E80-0240-984C-A713-BC8900E1727E}"/>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EDFFC" w14:textId="77777777" w:rsidR="00EB683F" w:rsidRDefault="00EB683F" w:rsidP="007E1019">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p w14:paraId="32239632" w14:textId="77777777" w:rsidR="00EB683F" w:rsidRDefault="00EB683F" w:rsidP="007E10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642AD" w14:textId="77777777" w:rsidR="00A9630B" w:rsidRPr="004F366C" w:rsidRDefault="00A9630B" w:rsidP="00A9630B">
    <w:pPr>
      <w:pStyle w:val="Footer"/>
    </w:pPr>
    <w:r w:rsidRPr="004F366C">
      <w:fldChar w:fldCharType="begin"/>
    </w:r>
    <w:r w:rsidRPr="004F366C">
      <w:instrText xml:space="preserve"> PAGE   \* MERGEFORMAT </w:instrText>
    </w:r>
    <w:r w:rsidRPr="004F366C">
      <w:fldChar w:fldCharType="separate"/>
    </w:r>
    <w:r>
      <w:t>1</w:t>
    </w:r>
    <w:r w:rsidRPr="004F366C">
      <w:rPr>
        <w:noProof/>
      </w:rPr>
      <w:fldChar w:fldCharType="end"/>
    </w:r>
    <w:r w:rsidRPr="004F366C">
      <w:ptab w:relativeTo="margin" w:alignment="center" w:leader="none"/>
    </w:r>
    <w:r>
      <w:t>Revision 24.1</w:t>
    </w:r>
    <w:r w:rsidRPr="004F366C">
      <w:ptab w:relativeTo="margin" w:alignment="right" w:leader="none"/>
    </w:r>
    <w:r w:rsidRPr="004F366C">
      <w:t xml:space="preserve">Updated </w:t>
    </w:r>
    <w:r>
      <w:t>9</w:t>
    </w:r>
    <w:r w:rsidRPr="004F366C">
      <w:t>/202</w:t>
    </w:r>
    <w:r>
      <w:t>4</w:t>
    </w:r>
  </w:p>
  <w:p w14:paraId="04AB507A" w14:textId="1FB2C96E" w:rsidR="00EB683F" w:rsidRPr="00A9630B" w:rsidRDefault="00EB683F" w:rsidP="00A963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EFF7C9" w14:textId="77777777" w:rsidR="00D8502D" w:rsidRDefault="00D8502D" w:rsidP="007E1019">
      <w:r>
        <w:separator/>
      </w:r>
    </w:p>
    <w:p w14:paraId="7701AD30" w14:textId="77777777" w:rsidR="00D8502D" w:rsidRDefault="00D8502D" w:rsidP="007E1019"/>
  </w:footnote>
  <w:footnote w:type="continuationSeparator" w:id="0">
    <w:p w14:paraId="2E9D606A" w14:textId="77777777" w:rsidR="00D8502D" w:rsidRDefault="00D8502D" w:rsidP="007E1019">
      <w:r>
        <w:continuationSeparator/>
      </w:r>
    </w:p>
    <w:p w14:paraId="66889CB8" w14:textId="77777777" w:rsidR="00D8502D" w:rsidRDefault="00D8502D" w:rsidP="007E1019"/>
  </w:footnote>
  <w:footnote w:type="continuationNotice" w:id="1">
    <w:p w14:paraId="3D4C1535" w14:textId="77777777" w:rsidR="00D8502D" w:rsidRDefault="00D850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C5876" w14:textId="77777777" w:rsidR="009C6558" w:rsidRDefault="007D1E18" w:rsidP="00034524">
    <w:pPr>
      <w:pStyle w:val="Header"/>
      <w:jc w:val="center"/>
    </w:pPr>
    <w:r w:rsidRPr="00096C92">
      <w:rPr>
        <w:noProof/>
      </w:rPr>
      <w:drawing>
        <wp:inline distT="0" distB="0" distL="0" distR="0" wp14:anchorId="7D7ACC5B" wp14:editId="6AFEC39B">
          <wp:extent cx="4051300" cy="1219200"/>
          <wp:effectExtent l="0" t="0" r="0" b="0"/>
          <wp:docPr id="14" name="Picture 4"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A close up of a sign&#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1300" cy="1219200"/>
                  </a:xfrm>
                  <a:prstGeom prst="rect">
                    <a:avLst/>
                  </a:prstGeom>
                  <a:noFill/>
                  <a:ln>
                    <a:noFill/>
                  </a:ln>
                </pic:spPr>
              </pic:pic>
            </a:graphicData>
          </a:graphic>
        </wp:inline>
      </w:drawing>
    </w:r>
  </w:p>
  <w:p w14:paraId="041A9803" w14:textId="77777777" w:rsidR="004013C5" w:rsidRDefault="004013C5" w:rsidP="007E10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FAA56" w14:textId="77777777" w:rsidR="009C6558" w:rsidRDefault="007D1E18" w:rsidP="007E1019">
    <w:pPr>
      <w:pStyle w:val="Header"/>
    </w:pPr>
    <w:r w:rsidRPr="006D58DE">
      <w:rPr>
        <w:noProof/>
      </w:rPr>
      <w:drawing>
        <wp:inline distT="0" distB="0" distL="0" distR="0" wp14:anchorId="4AA2F796" wp14:editId="69010D15">
          <wp:extent cx="1524000" cy="457200"/>
          <wp:effectExtent l="0" t="0" r="0" b="0"/>
          <wp:docPr id="1" name="Picture 5"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close up of a sign&#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457200"/>
                  </a:xfrm>
                  <a:prstGeom prst="rect">
                    <a:avLst/>
                  </a:prstGeom>
                  <a:noFill/>
                  <a:ln>
                    <a:noFill/>
                  </a:ln>
                </pic:spPr>
              </pic:pic>
            </a:graphicData>
          </a:graphic>
        </wp:inline>
      </w:drawing>
    </w:r>
  </w:p>
  <w:p w14:paraId="22169962" w14:textId="77777777" w:rsidR="00D61F74" w:rsidRDefault="00D61F74" w:rsidP="00D61F74">
    <w:pPr>
      <w:tabs>
        <w:tab w:val="right" w:pos="9360"/>
      </w:tabs>
      <w:rPr>
        <w:color w:val="000000"/>
        <w:sz w:val="28"/>
      </w:rPr>
    </w:pPr>
    <w:r>
      <w:rPr>
        <w:noProof/>
      </w:rPr>
      <mc:AlternateContent>
        <mc:Choice Requires="wps">
          <w:drawing>
            <wp:anchor distT="4294967293" distB="4294967293" distL="114300" distR="114300" simplePos="0" relativeHeight="251658240" behindDoc="0" locked="0" layoutInCell="1" allowOverlap="1" wp14:anchorId="685FC56E" wp14:editId="3D25EEE5">
              <wp:simplePos x="0" y="0"/>
              <wp:positionH relativeFrom="page">
                <wp:align>right</wp:align>
              </wp:positionH>
              <wp:positionV relativeFrom="paragraph">
                <wp:posOffset>165100</wp:posOffset>
              </wp:positionV>
              <wp:extent cx="7772400" cy="0"/>
              <wp:effectExtent l="0" t="0" r="0" b="0"/>
              <wp:wrapNone/>
              <wp:docPr id="192893907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72400" cy="0"/>
                      </a:xfrm>
                      <a:prstGeom prst="line">
                        <a:avLst/>
                      </a:prstGeom>
                      <a:noFill/>
                      <a:ln w="25400" cap="flat" cmpd="sng" algn="ctr">
                        <a:solidFill>
                          <a:srgbClr val="151F4B"/>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506BCC9" id="Straight Connector 1" o:spid="_x0000_s1026" style="position:absolute;z-index:251659264;visibility:visible;mso-wrap-style:square;mso-width-percent:0;mso-height-percent:0;mso-wrap-distance-left:9pt;mso-wrap-distance-top:-8e-5mm;mso-wrap-distance-right:9pt;mso-wrap-distance-bottom:-8e-5mm;mso-position-horizontal:right;mso-position-horizontal-relative:page;mso-position-vertical:absolute;mso-position-vertical-relative:text;mso-width-percent:0;mso-height-percent:0;mso-width-relative:margin;mso-height-relative:margin" from="560.8pt,13pt" to="1172.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" strokecolor="#151f4b" strokeweight="2pt">
              <o:lock v:ext="edit" shapetype="f"/>
              <w10:wrap anchorx="page"/>
            </v:line>
          </w:pict>
        </mc:Fallback>
      </mc:AlternateContent>
    </w:r>
    <w:r>
      <w:rPr>
        <w:color w:val="000000"/>
        <w:sz w:val="28"/>
      </w:rPr>
      <w:tab/>
    </w:r>
  </w:p>
  <w:p w14:paraId="58070CE8" w14:textId="77777777" w:rsidR="00D61F74" w:rsidRPr="00D61F74" w:rsidRDefault="00D61F74" w:rsidP="00D61F74">
    <w:pPr>
      <w:tabs>
        <w:tab w:val="right" w:pos="9360"/>
      </w:tabs>
      <w:rPr>
        <w:color w:val="000000"/>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C2581"/>
    <w:multiLevelType w:val="multilevel"/>
    <w:tmpl w:val="FF96A5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57191"/>
    <w:multiLevelType w:val="multilevel"/>
    <w:tmpl w:val="0BB45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88513A"/>
    <w:multiLevelType w:val="multilevel"/>
    <w:tmpl w:val="AA10B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465676"/>
    <w:multiLevelType w:val="multilevel"/>
    <w:tmpl w:val="6798A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EB0ED2"/>
    <w:multiLevelType w:val="multilevel"/>
    <w:tmpl w:val="5E045B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08E4517"/>
    <w:multiLevelType w:val="multilevel"/>
    <w:tmpl w:val="7F2E8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0D06A8"/>
    <w:multiLevelType w:val="multilevel"/>
    <w:tmpl w:val="0A547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9D58E3"/>
    <w:multiLevelType w:val="multilevel"/>
    <w:tmpl w:val="80CA6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2D2370"/>
    <w:multiLevelType w:val="hybridMultilevel"/>
    <w:tmpl w:val="6638E6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3A822E7"/>
    <w:multiLevelType w:val="hybridMultilevel"/>
    <w:tmpl w:val="42704C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0197D98"/>
    <w:multiLevelType w:val="multilevel"/>
    <w:tmpl w:val="26FE4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D9269A"/>
    <w:multiLevelType w:val="multilevel"/>
    <w:tmpl w:val="5E045B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70D228D"/>
    <w:multiLevelType w:val="multilevel"/>
    <w:tmpl w:val="4EFEB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A05282"/>
    <w:multiLevelType w:val="hybridMultilevel"/>
    <w:tmpl w:val="024EA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73452A0"/>
    <w:multiLevelType w:val="multilevel"/>
    <w:tmpl w:val="36B08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5759FA"/>
    <w:multiLevelType w:val="multilevel"/>
    <w:tmpl w:val="3788E2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6B2D29"/>
    <w:multiLevelType w:val="hybridMultilevel"/>
    <w:tmpl w:val="90626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57A4364"/>
    <w:multiLevelType w:val="hybridMultilevel"/>
    <w:tmpl w:val="1B7CA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30696B"/>
    <w:multiLevelType w:val="hybridMultilevel"/>
    <w:tmpl w:val="16169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F626164"/>
    <w:multiLevelType w:val="multilevel"/>
    <w:tmpl w:val="00DA1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244F10"/>
    <w:multiLevelType w:val="multilevel"/>
    <w:tmpl w:val="DE24A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0618FA"/>
    <w:multiLevelType w:val="hybridMultilevel"/>
    <w:tmpl w:val="C3286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9A3D1C"/>
    <w:multiLevelType w:val="multilevel"/>
    <w:tmpl w:val="40AEC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2D048A"/>
    <w:multiLevelType w:val="multilevel"/>
    <w:tmpl w:val="866A2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293D85"/>
    <w:multiLevelType w:val="hybridMultilevel"/>
    <w:tmpl w:val="8D8A8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65777110">
    <w:abstractNumId w:val="13"/>
  </w:num>
  <w:num w:numId="2" w16cid:durableId="1439132701">
    <w:abstractNumId w:val="8"/>
  </w:num>
  <w:num w:numId="3" w16cid:durableId="1467232928">
    <w:abstractNumId w:val="16"/>
  </w:num>
  <w:num w:numId="4" w16cid:durableId="688719864">
    <w:abstractNumId w:val="21"/>
  </w:num>
  <w:num w:numId="5" w16cid:durableId="541287981">
    <w:abstractNumId w:val="24"/>
  </w:num>
  <w:num w:numId="6" w16cid:durableId="132797274">
    <w:abstractNumId w:val="4"/>
  </w:num>
  <w:num w:numId="7" w16cid:durableId="138156008">
    <w:abstractNumId w:val="11"/>
  </w:num>
  <w:num w:numId="8" w16cid:durableId="1784306473">
    <w:abstractNumId w:val="17"/>
  </w:num>
  <w:num w:numId="9" w16cid:durableId="843398784">
    <w:abstractNumId w:val="18"/>
  </w:num>
  <w:num w:numId="10" w16cid:durableId="321470327">
    <w:abstractNumId w:val="9"/>
  </w:num>
  <w:num w:numId="11" w16cid:durableId="1305743671">
    <w:abstractNumId w:val="15"/>
  </w:num>
  <w:num w:numId="12" w16cid:durableId="1634022045">
    <w:abstractNumId w:val="0"/>
  </w:num>
  <w:num w:numId="13" w16cid:durableId="1368018872">
    <w:abstractNumId w:val="12"/>
  </w:num>
  <w:num w:numId="14" w16cid:durableId="1711765147">
    <w:abstractNumId w:val="19"/>
  </w:num>
  <w:num w:numId="15" w16cid:durableId="1453474700">
    <w:abstractNumId w:val="14"/>
  </w:num>
  <w:num w:numId="16" w16cid:durableId="158887455">
    <w:abstractNumId w:val="2"/>
  </w:num>
  <w:num w:numId="17" w16cid:durableId="665981040">
    <w:abstractNumId w:val="20"/>
  </w:num>
  <w:num w:numId="18" w16cid:durableId="1588924466">
    <w:abstractNumId w:val="22"/>
  </w:num>
  <w:num w:numId="19" w16cid:durableId="683365220">
    <w:abstractNumId w:val="7"/>
  </w:num>
  <w:num w:numId="20" w16cid:durableId="1034622723">
    <w:abstractNumId w:val="1"/>
  </w:num>
  <w:num w:numId="21" w16cid:durableId="630017802">
    <w:abstractNumId w:val="23"/>
  </w:num>
  <w:num w:numId="22" w16cid:durableId="292949770">
    <w:abstractNumId w:val="5"/>
  </w:num>
  <w:num w:numId="23" w16cid:durableId="2034383406">
    <w:abstractNumId w:val="10"/>
  </w:num>
  <w:num w:numId="24" w16cid:durableId="1784878765">
    <w:abstractNumId w:val="3"/>
  </w:num>
  <w:num w:numId="25" w16cid:durableId="346521236">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attachedTemplate r:id="rId1"/>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55A"/>
    <w:rsid w:val="00022942"/>
    <w:rsid w:val="00030EE6"/>
    <w:rsid w:val="00034524"/>
    <w:rsid w:val="00035491"/>
    <w:rsid w:val="00062AAC"/>
    <w:rsid w:val="00062FEC"/>
    <w:rsid w:val="000641E6"/>
    <w:rsid w:val="00064CCF"/>
    <w:rsid w:val="00066117"/>
    <w:rsid w:val="00067A34"/>
    <w:rsid w:val="0007220C"/>
    <w:rsid w:val="000805D4"/>
    <w:rsid w:val="0008662D"/>
    <w:rsid w:val="000B03D6"/>
    <w:rsid w:val="000B3164"/>
    <w:rsid w:val="000C4545"/>
    <w:rsid w:val="000C6523"/>
    <w:rsid w:val="000D211C"/>
    <w:rsid w:val="000D4303"/>
    <w:rsid w:val="000D73B1"/>
    <w:rsid w:val="000E044D"/>
    <w:rsid w:val="000E0E18"/>
    <w:rsid w:val="000E1347"/>
    <w:rsid w:val="000E3BAD"/>
    <w:rsid w:val="00102B8B"/>
    <w:rsid w:val="00103B12"/>
    <w:rsid w:val="001051C5"/>
    <w:rsid w:val="00124A71"/>
    <w:rsid w:val="001275E2"/>
    <w:rsid w:val="00132EC3"/>
    <w:rsid w:val="00137FCE"/>
    <w:rsid w:val="00153081"/>
    <w:rsid w:val="0016588E"/>
    <w:rsid w:val="0018268E"/>
    <w:rsid w:val="00194750"/>
    <w:rsid w:val="001B0CD7"/>
    <w:rsid w:val="001B572D"/>
    <w:rsid w:val="001C46BA"/>
    <w:rsid w:val="001E456F"/>
    <w:rsid w:val="001E7C34"/>
    <w:rsid w:val="001F2911"/>
    <w:rsid w:val="00201DB8"/>
    <w:rsid w:val="00203510"/>
    <w:rsid w:val="0023133A"/>
    <w:rsid w:val="00240534"/>
    <w:rsid w:val="002500AF"/>
    <w:rsid w:val="00250206"/>
    <w:rsid w:val="00252A34"/>
    <w:rsid w:val="00256562"/>
    <w:rsid w:val="00266913"/>
    <w:rsid w:val="002771AD"/>
    <w:rsid w:val="00287214"/>
    <w:rsid w:val="0029053A"/>
    <w:rsid w:val="002918CA"/>
    <w:rsid w:val="0029265D"/>
    <w:rsid w:val="00292F66"/>
    <w:rsid w:val="002B6142"/>
    <w:rsid w:val="002C5EB9"/>
    <w:rsid w:val="002D065D"/>
    <w:rsid w:val="002D49A2"/>
    <w:rsid w:val="002D5B49"/>
    <w:rsid w:val="002E5BBF"/>
    <w:rsid w:val="002F0E93"/>
    <w:rsid w:val="0030696D"/>
    <w:rsid w:val="00312C14"/>
    <w:rsid w:val="003143CD"/>
    <w:rsid w:val="003253BB"/>
    <w:rsid w:val="003328C1"/>
    <w:rsid w:val="00343287"/>
    <w:rsid w:val="003433C0"/>
    <w:rsid w:val="003433F8"/>
    <w:rsid w:val="003630FC"/>
    <w:rsid w:val="003636BA"/>
    <w:rsid w:val="0036384A"/>
    <w:rsid w:val="003647B5"/>
    <w:rsid w:val="003647D9"/>
    <w:rsid w:val="00364BCB"/>
    <w:rsid w:val="0036665B"/>
    <w:rsid w:val="00373DD0"/>
    <w:rsid w:val="00393250"/>
    <w:rsid w:val="00393BEE"/>
    <w:rsid w:val="00397AFD"/>
    <w:rsid w:val="003B46FB"/>
    <w:rsid w:val="003C3B72"/>
    <w:rsid w:val="003C6239"/>
    <w:rsid w:val="003E6147"/>
    <w:rsid w:val="003F0724"/>
    <w:rsid w:val="003F1CC4"/>
    <w:rsid w:val="004013C5"/>
    <w:rsid w:val="00414BF3"/>
    <w:rsid w:val="00425E6D"/>
    <w:rsid w:val="0043558E"/>
    <w:rsid w:val="00440B05"/>
    <w:rsid w:val="004410C3"/>
    <w:rsid w:val="0044155A"/>
    <w:rsid w:val="00446F0D"/>
    <w:rsid w:val="0045603B"/>
    <w:rsid w:val="00461087"/>
    <w:rsid w:val="004664A3"/>
    <w:rsid w:val="00481568"/>
    <w:rsid w:val="0049188B"/>
    <w:rsid w:val="004A1245"/>
    <w:rsid w:val="004A18F8"/>
    <w:rsid w:val="004A4C9C"/>
    <w:rsid w:val="004D064D"/>
    <w:rsid w:val="004D5AAB"/>
    <w:rsid w:val="004F0C05"/>
    <w:rsid w:val="004F366C"/>
    <w:rsid w:val="004F4F03"/>
    <w:rsid w:val="0051262B"/>
    <w:rsid w:val="005133DA"/>
    <w:rsid w:val="00513552"/>
    <w:rsid w:val="00537626"/>
    <w:rsid w:val="00554683"/>
    <w:rsid w:val="00555219"/>
    <w:rsid w:val="00556AFD"/>
    <w:rsid w:val="00577705"/>
    <w:rsid w:val="00583F03"/>
    <w:rsid w:val="00585171"/>
    <w:rsid w:val="00595FB5"/>
    <w:rsid w:val="005A353E"/>
    <w:rsid w:val="005C2113"/>
    <w:rsid w:val="005C7479"/>
    <w:rsid w:val="005D69D3"/>
    <w:rsid w:val="005E6AD7"/>
    <w:rsid w:val="00601AF5"/>
    <w:rsid w:val="006033EE"/>
    <w:rsid w:val="006040F0"/>
    <w:rsid w:val="0061014B"/>
    <w:rsid w:val="00612095"/>
    <w:rsid w:val="006147A2"/>
    <w:rsid w:val="006154BC"/>
    <w:rsid w:val="00630E00"/>
    <w:rsid w:val="00633260"/>
    <w:rsid w:val="00636793"/>
    <w:rsid w:val="006420DB"/>
    <w:rsid w:val="00654345"/>
    <w:rsid w:val="006549FB"/>
    <w:rsid w:val="00680667"/>
    <w:rsid w:val="00691418"/>
    <w:rsid w:val="0069330C"/>
    <w:rsid w:val="006A2F47"/>
    <w:rsid w:val="006B0EA7"/>
    <w:rsid w:val="006D6D29"/>
    <w:rsid w:val="006F04BA"/>
    <w:rsid w:val="006F1CFE"/>
    <w:rsid w:val="00707827"/>
    <w:rsid w:val="007079FA"/>
    <w:rsid w:val="007172AD"/>
    <w:rsid w:val="00727251"/>
    <w:rsid w:val="00734258"/>
    <w:rsid w:val="00744A20"/>
    <w:rsid w:val="007649FD"/>
    <w:rsid w:val="00774C8F"/>
    <w:rsid w:val="00792B41"/>
    <w:rsid w:val="00795499"/>
    <w:rsid w:val="00796788"/>
    <w:rsid w:val="007A7377"/>
    <w:rsid w:val="007B327F"/>
    <w:rsid w:val="007C3B09"/>
    <w:rsid w:val="007C65E9"/>
    <w:rsid w:val="007D1E18"/>
    <w:rsid w:val="007D45BA"/>
    <w:rsid w:val="007E1019"/>
    <w:rsid w:val="007E1C20"/>
    <w:rsid w:val="007E2661"/>
    <w:rsid w:val="00801B4A"/>
    <w:rsid w:val="00802564"/>
    <w:rsid w:val="00803BC4"/>
    <w:rsid w:val="00806291"/>
    <w:rsid w:val="0081567E"/>
    <w:rsid w:val="00817A09"/>
    <w:rsid w:val="00821762"/>
    <w:rsid w:val="008337E6"/>
    <w:rsid w:val="00835F7D"/>
    <w:rsid w:val="00850C5F"/>
    <w:rsid w:val="0086132A"/>
    <w:rsid w:val="0086470A"/>
    <w:rsid w:val="00867CBA"/>
    <w:rsid w:val="008719A4"/>
    <w:rsid w:val="00887C9A"/>
    <w:rsid w:val="008A4951"/>
    <w:rsid w:val="008B0158"/>
    <w:rsid w:val="008B5BD8"/>
    <w:rsid w:val="008C79BC"/>
    <w:rsid w:val="008C7D6A"/>
    <w:rsid w:val="008D5CB6"/>
    <w:rsid w:val="008D7AC9"/>
    <w:rsid w:val="008E2E3A"/>
    <w:rsid w:val="008E55F2"/>
    <w:rsid w:val="008E58F8"/>
    <w:rsid w:val="008F7A68"/>
    <w:rsid w:val="0090532E"/>
    <w:rsid w:val="00925656"/>
    <w:rsid w:val="00935AC5"/>
    <w:rsid w:val="00936F83"/>
    <w:rsid w:val="00940A01"/>
    <w:rsid w:val="00941552"/>
    <w:rsid w:val="0095714F"/>
    <w:rsid w:val="00960356"/>
    <w:rsid w:val="009718AD"/>
    <w:rsid w:val="00990C1B"/>
    <w:rsid w:val="009A4CD2"/>
    <w:rsid w:val="009B3AB0"/>
    <w:rsid w:val="009B6C5C"/>
    <w:rsid w:val="009C6558"/>
    <w:rsid w:val="009D6A68"/>
    <w:rsid w:val="009D6F13"/>
    <w:rsid w:val="009D79D2"/>
    <w:rsid w:val="009E3168"/>
    <w:rsid w:val="009F30D6"/>
    <w:rsid w:val="00A001C9"/>
    <w:rsid w:val="00A01926"/>
    <w:rsid w:val="00A01B1F"/>
    <w:rsid w:val="00A2534E"/>
    <w:rsid w:val="00A336EA"/>
    <w:rsid w:val="00A35D02"/>
    <w:rsid w:val="00A35FBE"/>
    <w:rsid w:val="00A414D2"/>
    <w:rsid w:val="00A51C00"/>
    <w:rsid w:val="00A54F3A"/>
    <w:rsid w:val="00A61AF4"/>
    <w:rsid w:val="00A80858"/>
    <w:rsid w:val="00A849ED"/>
    <w:rsid w:val="00A9630B"/>
    <w:rsid w:val="00A97474"/>
    <w:rsid w:val="00AA215F"/>
    <w:rsid w:val="00AF2CE3"/>
    <w:rsid w:val="00AF6A27"/>
    <w:rsid w:val="00AF72ED"/>
    <w:rsid w:val="00B0157B"/>
    <w:rsid w:val="00B10904"/>
    <w:rsid w:val="00B337EC"/>
    <w:rsid w:val="00B34D83"/>
    <w:rsid w:val="00B367C8"/>
    <w:rsid w:val="00B434B9"/>
    <w:rsid w:val="00B44BC7"/>
    <w:rsid w:val="00B550A9"/>
    <w:rsid w:val="00B57572"/>
    <w:rsid w:val="00B576EB"/>
    <w:rsid w:val="00B61970"/>
    <w:rsid w:val="00B67595"/>
    <w:rsid w:val="00B70DD5"/>
    <w:rsid w:val="00B721C8"/>
    <w:rsid w:val="00B82501"/>
    <w:rsid w:val="00B84C70"/>
    <w:rsid w:val="00BA3647"/>
    <w:rsid w:val="00BA43A6"/>
    <w:rsid w:val="00BC0D13"/>
    <w:rsid w:val="00BC2B3F"/>
    <w:rsid w:val="00BD2549"/>
    <w:rsid w:val="00BD7D87"/>
    <w:rsid w:val="00BE4C85"/>
    <w:rsid w:val="00BF4C15"/>
    <w:rsid w:val="00C02B6B"/>
    <w:rsid w:val="00C0771A"/>
    <w:rsid w:val="00C43712"/>
    <w:rsid w:val="00C45BE3"/>
    <w:rsid w:val="00C52B44"/>
    <w:rsid w:val="00C70272"/>
    <w:rsid w:val="00C732BE"/>
    <w:rsid w:val="00C73F5A"/>
    <w:rsid w:val="00C746D5"/>
    <w:rsid w:val="00C84297"/>
    <w:rsid w:val="00C90268"/>
    <w:rsid w:val="00C91DC6"/>
    <w:rsid w:val="00C91FD6"/>
    <w:rsid w:val="00C93359"/>
    <w:rsid w:val="00CA4834"/>
    <w:rsid w:val="00CA735C"/>
    <w:rsid w:val="00CB5CDC"/>
    <w:rsid w:val="00CD4765"/>
    <w:rsid w:val="00CE156B"/>
    <w:rsid w:val="00CF0B9C"/>
    <w:rsid w:val="00CF27B9"/>
    <w:rsid w:val="00CF5AAE"/>
    <w:rsid w:val="00CF6462"/>
    <w:rsid w:val="00D05C76"/>
    <w:rsid w:val="00D064A6"/>
    <w:rsid w:val="00D1714F"/>
    <w:rsid w:val="00D17BE5"/>
    <w:rsid w:val="00D22604"/>
    <w:rsid w:val="00D27392"/>
    <w:rsid w:val="00D43C76"/>
    <w:rsid w:val="00D457F2"/>
    <w:rsid w:val="00D46177"/>
    <w:rsid w:val="00D61F74"/>
    <w:rsid w:val="00D6403B"/>
    <w:rsid w:val="00D707E1"/>
    <w:rsid w:val="00D7363D"/>
    <w:rsid w:val="00D77BCF"/>
    <w:rsid w:val="00D8494D"/>
    <w:rsid w:val="00D8502D"/>
    <w:rsid w:val="00D8567E"/>
    <w:rsid w:val="00D86433"/>
    <w:rsid w:val="00D86942"/>
    <w:rsid w:val="00DB19A7"/>
    <w:rsid w:val="00DB34BA"/>
    <w:rsid w:val="00DB4362"/>
    <w:rsid w:val="00DC1581"/>
    <w:rsid w:val="00DD2F01"/>
    <w:rsid w:val="00DE6B8D"/>
    <w:rsid w:val="00DF7D20"/>
    <w:rsid w:val="00E1040A"/>
    <w:rsid w:val="00E20E40"/>
    <w:rsid w:val="00E36B13"/>
    <w:rsid w:val="00E41A76"/>
    <w:rsid w:val="00E47A9F"/>
    <w:rsid w:val="00E54FD9"/>
    <w:rsid w:val="00E72822"/>
    <w:rsid w:val="00E77360"/>
    <w:rsid w:val="00E775D2"/>
    <w:rsid w:val="00EB3717"/>
    <w:rsid w:val="00EB683F"/>
    <w:rsid w:val="00EC1FB5"/>
    <w:rsid w:val="00EC5C55"/>
    <w:rsid w:val="00EF2636"/>
    <w:rsid w:val="00EF5110"/>
    <w:rsid w:val="00F0598F"/>
    <w:rsid w:val="00F27707"/>
    <w:rsid w:val="00F3193B"/>
    <w:rsid w:val="00F3765B"/>
    <w:rsid w:val="00F379E4"/>
    <w:rsid w:val="00F45C19"/>
    <w:rsid w:val="00F46505"/>
    <w:rsid w:val="00F62A06"/>
    <w:rsid w:val="00F67E7B"/>
    <w:rsid w:val="00F72A24"/>
    <w:rsid w:val="00FA5A22"/>
    <w:rsid w:val="00FB074A"/>
    <w:rsid w:val="00FB3001"/>
    <w:rsid w:val="00FC0BE1"/>
    <w:rsid w:val="00FD30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A3C907"/>
  <w14:defaultImageDpi w14:val="330"/>
  <w15:chartTrackingRefBased/>
  <w15:docId w15:val="{3A6E9885-3B44-4986-94BC-6DD32B2FF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1019"/>
    <w:rPr>
      <w:rFonts w:ascii="Helvetica" w:eastAsia="MS Mincho" w:hAnsi="Helvetica" w:cs="Helvetica"/>
      <w:sz w:val="22"/>
      <w:szCs w:val="22"/>
      <w:shd w:val="clear" w:color="auto" w:fill="FFFFFF"/>
    </w:rPr>
  </w:style>
  <w:style w:type="paragraph" w:styleId="Heading1">
    <w:name w:val="heading 1"/>
    <w:basedOn w:val="Normal"/>
    <w:next w:val="Normal"/>
    <w:link w:val="Heading1Char"/>
    <w:uiPriority w:val="9"/>
    <w:qFormat/>
    <w:rsid w:val="00F27707"/>
    <w:pPr>
      <w:keepNext/>
      <w:outlineLvl w:val="0"/>
    </w:pPr>
    <w:rPr>
      <w:b/>
      <w:sz w:val="28"/>
      <w:szCs w:val="28"/>
    </w:rPr>
  </w:style>
  <w:style w:type="paragraph" w:styleId="Heading2">
    <w:name w:val="heading 2"/>
    <w:basedOn w:val="Normal"/>
    <w:next w:val="Normal"/>
    <w:link w:val="Heading2Char"/>
    <w:uiPriority w:val="9"/>
    <w:unhideWhenUsed/>
    <w:qFormat/>
    <w:rsid w:val="00F27707"/>
    <w:pPr>
      <w:keepNext/>
      <w:outlineLvl w:val="1"/>
    </w:pPr>
    <w:rPr>
      <w:b/>
    </w:rPr>
  </w:style>
  <w:style w:type="paragraph" w:styleId="Heading4">
    <w:name w:val="heading 4"/>
    <w:basedOn w:val="Normal"/>
    <w:next w:val="Normal"/>
    <w:link w:val="Heading4Char"/>
    <w:uiPriority w:val="9"/>
    <w:unhideWhenUsed/>
    <w:qFormat/>
    <w:rsid w:val="009C6558"/>
    <w:pPr>
      <w:keepNext/>
      <w:keepLines/>
      <w:spacing w:before="40"/>
      <w:outlineLvl w:val="3"/>
    </w:pPr>
    <w:rPr>
      <w:rFonts w:ascii="Calibri Light" w:eastAsia="Times New Roman" w:hAnsi="Calibri Light"/>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27707"/>
    <w:rPr>
      <w:rFonts w:ascii="Times New Roman" w:eastAsia="MS Mincho" w:hAnsi="Times New Roman" w:cs="Times New Roman"/>
      <w:b/>
      <w:sz w:val="28"/>
      <w:szCs w:val="28"/>
    </w:rPr>
  </w:style>
  <w:style w:type="character" w:customStyle="1" w:styleId="Heading2Char">
    <w:name w:val="Heading 2 Char"/>
    <w:link w:val="Heading2"/>
    <w:uiPriority w:val="9"/>
    <w:rsid w:val="00F27707"/>
    <w:rPr>
      <w:rFonts w:ascii="Times New Roman" w:eastAsia="MS Mincho" w:hAnsi="Times New Roman" w:cs="Times New Roman"/>
      <w:b/>
    </w:rPr>
  </w:style>
  <w:style w:type="table" w:styleId="TableGrid">
    <w:name w:val="Table Grid"/>
    <w:basedOn w:val="TableNormal"/>
    <w:uiPriority w:val="39"/>
    <w:rsid w:val="00F27707"/>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7707"/>
    <w:pPr>
      <w:ind w:left="720"/>
      <w:contextualSpacing/>
    </w:pPr>
  </w:style>
  <w:style w:type="character" w:styleId="Hyperlink">
    <w:name w:val="Hyperlink"/>
    <w:uiPriority w:val="99"/>
    <w:unhideWhenUsed/>
    <w:rsid w:val="00F27707"/>
    <w:rPr>
      <w:color w:val="0000FF"/>
      <w:u w:val="single"/>
    </w:rPr>
  </w:style>
  <w:style w:type="paragraph" w:styleId="Header">
    <w:name w:val="header"/>
    <w:basedOn w:val="Normal"/>
    <w:link w:val="HeaderChar"/>
    <w:uiPriority w:val="99"/>
    <w:unhideWhenUsed/>
    <w:rsid w:val="00F27707"/>
    <w:pPr>
      <w:tabs>
        <w:tab w:val="center" w:pos="4320"/>
        <w:tab w:val="right" w:pos="8640"/>
      </w:tabs>
    </w:pPr>
  </w:style>
  <w:style w:type="character" w:customStyle="1" w:styleId="HeaderChar">
    <w:name w:val="Header Char"/>
    <w:link w:val="Header"/>
    <w:uiPriority w:val="99"/>
    <w:rsid w:val="00F27707"/>
    <w:rPr>
      <w:rFonts w:ascii="Times New Roman" w:eastAsia="MS Mincho" w:hAnsi="Times New Roman" w:cs="Times New Roman"/>
    </w:rPr>
  </w:style>
  <w:style w:type="paragraph" w:styleId="Footer">
    <w:name w:val="footer"/>
    <w:basedOn w:val="Normal"/>
    <w:link w:val="FooterChar"/>
    <w:uiPriority w:val="99"/>
    <w:unhideWhenUsed/>
    <w:rsid w:val="00F27707"/>
    <w:pPr>
      <w:tabs>
        <w:tab w:val="center" w:pos="4320"/>
        <w:tab w:val="right" w:pos="8640"/>
      </w:tabs>
    </w:pPr>
  </w:style>
  <w:style w:type="character" w:customStyle="1" w:styleId="FooterChar">
    <w:name w:val="Footer Char"/>
    <w:link w:val="Footer"/>
    <w:uiPriority w:val="99"/>
    <w:rsid w:val="00F27707"/>
    <w:rPr>
      <w:rFonts w:ascii="Times New Roman" w:eastAsia="MS Mincho" w:hAnsi="Times New Roman" w:cs="Times New Roman"/>
    </w:rPr>
  </w:style>
  <w:style w:type="character" w:styleId="PlaceholderText">
    <w:name w:val="Placeholder Text"/>
    <w:uiPriority w:val="99"/>
    <w:semiHidden/>
    <w:rsid w:val="00F27707"/>
    <w:rPr>
      <w:color w:val="808080"/>
    </w:rPr>
  </w:style>
  <w:style w:type="paragraph" w:customStyle="1" w:styleId="CourseHeaderName">
    <w:name w:val="Course Header Name"/>
    <w:basedOn w:val="Normal"/>
    <w:link w:val="CourseHeaderNameChar"/>
    <w:qFormat/>
    <w:rsid w:val="004F366C"/>
    <w:pPr>
      <w:jc w:val="center"/>
    </w:pPr>
    <w:rPr>
      <w:b/>
      <w:color w:val="002868"/>
      <w:sz w:val="40"/>
      <w:szCs w:val="40"/>
    </w:rPr>
  </w:style>
  <w:style w:type="character" w:customStyle="1" w:styleId="CourseHeaderNumber">
    <w:name w:val="Course Header Number"/>
    <w:uiPriority w:val="1"/>
    <w:rsid w:val="00F27707"/>
    <w:rPr>
      <w:rFonts w:ascii="Times New Roman" w:eastAsia="MS Mincho" w:hAnsi="Times New Roman" w:cs="Times New Roman"/>
      <w:b/>
      <w:color w:val="000090"/>
      <w:sz w:val="36"/>
      <w:szCs w:val="40"/>
    </w:rPr>
  </w:style>
  <w:style w:type="character" w:customStyle="1" w:styleId="CourseHeaderNameChar">
    <w:name w:val="Course Header Name Char"/>
    <w:link w:val="CourseHeaderName"/>
    <w:rsid w:val="004F366C"/>
    <w:rPr>
      <w:rFonts w:ascii="Times New Roman" w:eastAsia="MS Mincho" w:hAnsi="Times New Roman"/>
      <w:b/>
      <w:color w:val="002868"/>
      <w:sz w:val="40"/>
      <w:szCs w:val="40"/>
    </w:rPr>
  </w:style>
  <w:style w:type="paragraph" w:customStyle="1" w:styleId="CourseHeaderYear">
    <w:name w:val="Course Header Year"/>
    <w:basedOn w:val="Normal"/>
    <w:link w:val="CourseHeaderYearChar"/>
    <w:qFormat/>
    <w:rsid w:val="004F366C"/>
    <w:pPr>
      <w:jc w:val="center"/>
    </w:pPr>
    <w:rPr>
      <w:color w:val="002868"/>
      <w:sz w:val="36"/>
    </w:rPr>
  </w:style>
  <w:style w:type="character" w:customStyle="1" w:styleId="CourseHeaderYearChar">
    <w:name w:val="Course Header Year Char"/>
    <w:link w:val="CourseHeaderYear"/>
    <w:rsid w:val="004F366C"/>
    <w:rPr>
      <w:rFonts w:ascii="Times New Roman" w:eastAsia="MS Mincho" w:hAnsi="Times New Roman"/>
      <w:color w:val="002868"/>
      <w:sz w:val="36"/>
      <w:szCs w:val="24"/>
    </w:rPr>
  </w:style>
  <w:style w:type="character" w:styleId="PageNumber">
    <w:name w:val="page number"/>
    <w:basedOn w:val="DefaultParagraphFont"/>
    <w:uiPriority w:val="99"/>
    <w:semiHidden/>
    <w:unhideWhenUsed/>
    <w:rsid w:val="00F27707"/>
  </w:style>
  <w:style w:type="paragraph" w:styleId="NormalWeb">
    <w:name w:val="Normal (Web)"/>
    <w:basedOn w:val="Normal"/>
    <w:uiPriority w:val="99"/>
    <w:unhideWhenUsed/>
    <w:rsid w:val="00BD7D87"/>
    <w:pPr>
      <w:spacing w:before="100" w:beforeAutospacing="1" w:after="100" w:afterAutospacing="1"/>
    </w:pPr>
    <w:rPr>
      <w:rFonts w:eastAsia="Times New Roman"/>
    </w:rPr>
  </w:style>
  <w:style w:type="character" w:styleId="FollowedHyperlink">
    <w:name w:val="FollowedHyperlink"/>
    <w:uiPriority w:val="99"/>
    <w:semiHidden/>
    <w:unhideWhenUsed/>
    <w:rsid w:val="00062AAC"/>
    <w:rPr>
      <w:color w:val="954F72"/>
      <w:u w:val="single"/>
    </w:rPr>
  </w:style>
  <w:style w:type="paragraph" w:styleId="BalloonText">
    <w:name w:val="Balloon Text"/>
    <w:basedOn w:val="Normal"/>
    <w:link w:val="BalloonTextChar"/>
    <w:uiPriority w:val="99"/>
    <w:semiHidden/>
    <w:unhideWhenUsed/>
    <w:rsid w:val="009F30D6"/>
    <w:rPr>
      <w:sz w:val="18"/>
      <w:szCs w:val="18"/>
    </w:rPr>
  </w:style>
  <w:style w:type="character" w:customStyle="1" w:styleId="BalloonTextChar">
    <w:name w:val="Balloon Text Char"/>
    <w:link w:val="BalloonText"/>
    <w:uiPriority w:val="99"/>
    <w:semiHidden/>
    <w:rsid w:val="009F30D6"/>
    <w:rPr>
      <w:rFonts w:ascii="Times New Roman" w:eastAsia="MS Mincho" w:hAnsi="Times New Roman" w:cs="Times New Roman"/>
      <w:sz w:val="18"/>
      <w:szCs w:val="18"/>
    </w:rPr>
  </w:style>
  <w:style w:type="character" w:customStyle="1" w:styleId="Heading4Char">
    <w:name w:val="Heading 4 Char"/>
    <w:link w:val="Heading4"/>
    <w:uiPriority w:val="9"/>
    <w:rsid w:val="009C6558"/>
    <w:rPr>
      <w:rFonts w:ascii="Calibri Light" w:eastAsia="Times New Roman" w:hAnsi="Calibri Light" w:cs="Times New Roman"/>
      <w:i/>
      <w:iCs/>
      <w:color w:val="2F5496"/>
    </w:rPr>
  </w:style>
  <w:style w:type="paragraph" w:styleId="Revision">
    <w:name w:val="Revision"/>
    <w:hidden/>
    <w:uiPriority w:val="99"/>
    <w:semiHidden/>
    <w:rsid w:val="00D86942"/>
    <w:rPr>
      <w:rFonts w:ascii="Times New Roman" w:eastAsia="MS Mincho" w:hAnsi="Times New Roman"/>
      <w:sz w:val="24"/>
      <w:szCs w:val="24"/>
    </w:rPr>
  </w:style>
  <w:style w:type="character" w:styleId="UnresolvedMention">
    <w:name w:val="Unresolved Mention"/>
    <w:uiPriority w:val="99"/>
    <w:semiHidden/>
    <w:unhideWhenUsed/>
    <w:rsid w:val="00802564"/>
    <w:rPr>
      <w:color w:val="605E5C"/>
      <w:shd w:val="clear" w:color="auto" w:fill="E1DFDD"/>
    </w:rPr>
  </w:style>
  <w:style w:type="table" w:styleId="GridTable4-Accent1">
    <w:name w:val="Grid Table 4 Accent 1"/>
    <w:basedOn w:val="TableNormal"/>
    <w:uiPriority w:val="49"/>
    <w:rsid w:val="00062FEC"/>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D05C76"/>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GridLight">
    <w:name w:val="Grid Table Light"/>
    <w:basedOn w:val="TableNormal"/>
    <w:uiPriority w:val="40"/>
    <w:rsid w:val="0003452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3452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3">
    <w:name w:val="Grid Table 2 Accent 3"/>
    <w:basedOn w:val="TableNormal"/>
    <w:uiPriority w:val="47"/>
    <w:rsid w:val="00034524"/>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5">
    <w:name w:val="Plain Table 5"/>
    <w:basedOn w:val="TableNormal"/>
    <w:uiPriority w:val="45"/>
    <w:rsid w:val="0003452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3452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
    <w:name w:val="Grid Table 2"/>
    <w:basedOn w:val="TableNormal"/>
    <w:uiPriority w:val="47"/>
    <w:rsid w:val="0003452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trong">
    <w:name w:val="Strong"/>
    <w:basedOn w:val="DefaultParagraphFont"/>
    <w:uiPriority w:val="22"/>
    <w:qFormat/>
    <w:rsid w:val="00D17B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21614">
      <w:bodyDiv w:val="1"/>
      <w:marLeft w:val="0"/>
      <w:marRight w:val="0"/>
      <w:marTop w:val="0"/>
      <w:marBottom w:val="0"/>
      <w:divBdr>
        <w:top w:val="none" w:sz="0" w:space="0" w:color="auto"/>
        <w:left w:val="none" w:sz="0" w:space="0" w:color="auto"/>
        <w:bottom w:val="none" w:sz="0" w:space="0" w:color="auto"/>
        <w:right w:val="none" w:sz="0" w:space="0" w:color="auto"/>
      </w:divBdr>
      <w:divsChild>
        <w:div w:id="506099884">
          <w:marLeft w:val="0"/>
          <w:marRight w:val="0"/>
          <w:marTop w:val="0"/>
          <w:marBottom w:val="0"/>
          <w:divBdr>
            <w:top w:val="none" w:sz="0" w:space="0" w:color="auto"/>
            <w:left w:val="none" w:sz="0" w:space="0" w:color="auto"/>
            <w:bottom w:val="none" w:sz="0" w:space="0" w:color="auto"/>
            <w:right w:val="none" w:sz="0" w:space="0" w:color="auto"/>
          </w:divBdr>
          <w:divsChild>
            <w:div w:id="713115964">
              <w:marLeft w:val="0"/>
              <w:marRight w:val="0"/>
              <w:marTop w:val="0"/>
              <w:marBottom w:val="0"/>
              <w:divBdr>
                <w:top w:val="none" w:sz="0" w:space="0" w:color="auto"/>
                <w:left w:val="none" w:sz="0" w:space="0" w:color="auto"/>
                <w:bottom w:val="none" w:sz="0" w:space="0" w:color="auto"/>
                <w:right w:val="none" w:sz="0" w:space="0" w:color="auto"/>
              </w:divBdr>
            </w:div>
          </w:divsChild>
        </w:div>
        <w:div w:id="1490444746">
          <w:marLeft w:val="0"/>
          <w:marRight w:val="0"/>
          <w:marTop w:val="0"/>
          <w:marBottom w:val="0"/>
          <w:divBdr>
            <w:top w:val="none" w:sz="0" w:space="0" w:color="auto"/>
            <w:left w:val="none" w:sz="0" w:space="0" w:color="auto"/>
            <w:bottom w:val="none" w:sz="0" w:space="0" w:color="auto"/>
            <w:right w:val="none" w:sz="0" w:space="0" w:color="auto"/>
          </w:divBdr>
          <w:divsChild>
            <w:div w:id="1623732239">
              <w:marLeft w:val="0"/>
              <w:marRight w:val="0"/>
              <w:marTop w:val="666"/>
              <w:marBottom w:val="666"/>
              <w:divBdr>
                <w:top w:val="none" w:sz="0" w:space="0" w:color="auto"/>
                <w:left w:val="none" w:sz="0" w:space="0" w:color="auto"/>
                <w:bottom w:val="none" w:sz="0" w:space="0" w:color="auto"/>
                <w:right w:val="none" w:sz="0" w:space="0" w:color="auto"/>
              </w:divBdr>
              <w:divsChild>
                <w:div w:id="48347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617967">
      <w:bodyDiv w:val="1"/>
      <w:marLeft w:val="0"/>
      <w:marRight w:val="0"/>
      <w:marTop w:val="0"/>
      <w:marBottom w:val="0"/>
      <w:divBdr>
        <w:top w:val="none" w:sz="0" w:space="0" w:color="auto"/>
        <w:left w:val="none" w:sz="0" w:space="0" w:color="auto"/>
        <w:bottom w:val="none" w:sz="0" w:space="0" w:color="auto"/>
        <w:right w:val="none" w:sz="0" w:space="0" w:color="auto"/>
      </w:divBdr>
    </w:div>
    <w:div w:id="301890465">
      <w:bodyDiv w:val="1"/>
      <w:marLeft w:val="0"/>
      <w:marRight w:val="0"/>
      <w:marTop w:val="0"/>
      <w:marBottom w:val="0"/>
      <w:divBdr>
        <w:top w:val="none" w:sz="0" w:space="0" w:color="auto"/>
        <w:left w:val="none" w:sz="0" w:space="0" w:color="auto"/>
        <w:bottom w:val="none" w:sz="0" w:space="0" w:color="auto"/>
        <w:right w:val="none" w:sz="0" w:space="0" w:color="auto"/>
      </w:divBdr>
    </w:div>
    <w:div w:id="434179120">
      <w:bodyDiv w:val="1"/>
      <w:marLeft w:val="0"/>
      <w:marRight w:val="0"/>
      <w:marTop w:val="0"/>
      <w:marBottom w:val="0"/>
      <w:divBdr>
        <w:top w:val="none" w:sz="0" w:space="0" w:color="auto"/>
        <w:left w:val="none" w:sz="0" w:space="0" w:color="auto"/>
        <w:bottom w:val="none" w:sz="0" w:space="0" w:color="auto"/>
        <w:right w:val="none" w:sz="0" w:space="0" w:color="auto"/>
      </w:divBdr>
      <w:divsChild>
        <w:div w:id="957487029">
          <w:marLeft w:val="-1080"/>
          <w:marRight w:val="0"/>
          <w:marTop w:val="0"/>
          <w:marBottom w:val="0"/>
          <w:divBdr>
            <w:top w:val="none" w:sz="0" w:space="0" w:color="auto"/>
            <w:left w:val="none" w:sz="0" w:space="0" w:color="auto"/>
            <w:bottom w:val="none" w:sz="0" w:space="0" w:color="auto"/>
            <w:right w:val="none" w:sz="0" w:space="0" w:color="auto"/>
          </w:divBdr>
        </w:div>
      </w:divsChild>
    </w:div>
    <w:div w:id="496116162">
      <w:bodyDiv w:val="1"/>
      <w:marLeft w:val="0"/>
      <w:marRight w:val="0"/>
      <w:marTop w:val="0"/>
      <w:marBottom w:val="0"/>
      <w:divBdr>
        <w:top w:val="none" w:sz="0" w:space="0" w:color="auto"/>
        <w:left w:val="none" w:sz="0" w:space="0" w:color="auto"/>
        <w:bottom w:val="none" w:sz="0" w:space="0" w:color="auto"/>
        <w:right w:val="none" w:sz="0" w:space="0" w:color="auto"/>
      </w:divBdr>
    </w:div>
    <w:div w:id="640695253">
      <w:bodyDiv w:val="1"/>
      <w:marLeft w:val="0"/>
      <w:marRight w:val="0"/>
      <w:marTop w:val="0"/>
      <w:marBottom w:val="0"/>
      <w:divBdr>
        <w:top w:val="none" w:sz="0" w:space="0" w:color="auto"/>
        <w:left w:val="none" w:sz="0" w:space="0" w:color="auto"/>
        <w:bottom w:val="none" w:sz="0" w:space="0" w:color="auto"/>
        <w:right w:val="none" w:sz="0" w:space="0" w:color="auto"/>
      </w:divBdr>
      <w:divsChild>
        <w:div w:id="655913998">
          <w:marLeft w:val="0"/>
          <w:marRight w:val="0"/>
          <w:marTop w:val="0"/>
          <w:marBottom w:val="0"/>
          <w:divBdr>
            <w:top w:val="none" w:sz="0" w:space="0" w:color="auto"/>
            <w:left w:val="none" w:sz="0" w:space="0" w:color="auto"/>
            <w:bottom w:val="none" w:sz="0" w:space="0" w:color="auto"/>
            <w:right w:val="none" w:sz="0" w:space="0" w:color="auto"/>
          </w:divBdr>
          <w:divsChild>
            <w:div w:id="490491233">
              <w:marLeft w:val="0"/>
              <w:marRight w:val="0"/>
              <w:marTop w:val="666"/>
              <w:marBottom w:val="666"/>
              <w:divBdr>
                <w:top w:val="none" w:sz="0" w:space="0" w:color="auto"/>
                <w:left w:val="none" w:sz="0" w:space="0" w:color="auto"/>
                <w:bottom w:val="none" w:sz="0" w:space="0" w:color="auto"/>
                <w:right w:val="none" w:sz="0" w:space="0" w:color="auto"/>
              </w:divBdr>
              <w:divsChild>
                <w:div w:id="77464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885408">
          <w:marLeft w:val="0"/>
          <w:marRight w:val="0"/>
          <w:marTop w:val="0"/>
          <w:marBottom w:val="0"/>
          <w:divBdr>
            <w:top w:val="none" w:sz="0" w:space="0" w:color="auto"/>
            <w:left w:val="none" w:sz="0" w:space="0" w:color="auto"/>
            <w:bottom w:val="none" w:sz="0" w:space="0" w:color="auto"/>
            <w:right w:val="none" w:sz="0" w:space="0" w:color="auto"/>
          </w:divBdr>
          <w:divsChild>
            <w:div w:id="174052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02646">
      <w:bodyDiv w:val="1"/>
      <w:marLeft w:val="0"/>
      <w:marRight w:val="0"/>
      <w:marTop w:val="0"/>
      <w:marBottom w:val="0"/>
      <w:divBdr>
        <w:top w:val="none" w:sz="0" w:space="0" w:color="auto"/>
        <w:left w:val="none" w:sz="0" w:space="0" w:color="auto"/>
        <w:bottom w:val="none" w:sz="0" w:space="0" w:color="auto"/>
        <w:right w:val="none" w:sz="0" w:space="0" w:color="auto"/>
      </w:divBdr>
      <w:divsChild>
        <w:div w:id="1739981152">
          <w:marLeft w:val="0"/>
          <w:marRight w:val="0"/>
          <w:marTop w:val="0"/>
          <w:marBottom w:val="0"/>
          <w:divBdr>
            <w:top w:val="none" w:sz="0" w:space="0" w:color="auto"/>
            <w:left w:val="none" w:sz="0" w:space="0" w:color="auto"/>
            <w:bottom w:val="none" w:sz="0" w:space="0" w:color="auto"/>
            <w:right w:val="none" w:sz="0" w:space="0" w:color="auto"/>
          </w:divBdr>
          <w:divsChild>
            <w:div w:id="284627421">
              <w:marLeft w:val="0"/>
              <w:marRight w:val="0"/>
              <w:marTop w:val="666"/>
              <w:marBottom w:val="666"/>
              <w:divBdr>
                <w:top w:val="none" w:sz="0" w:space="0" w:color="auto"/>
                <w:left w:val="none" w:sz="0" w:space="0" w:color="auto"/>
                <w:bottom w:val="none" w:sz="0" w:space="0" w:color="auto"/>
                <w:right w:val="none" w:sz="0" w:space="0" w:color="auto"/>
              </w:divBdr>
              <w:divsChild>
                <w:div w:id="198688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12514">
          <w:marLeft w:val="0"/>
          <w:marRight w:val="0"/>
          <w:marTop w:val="0"/>
          <w:marBottom w:val="0"/>
          <w:divBdr>
            <w:top w:val="none" w:sz="0" w:space="0" w:color="auto"/>
            <w:left w:val="none" w:sz="0" w:space="0" w:color="auto"/>
            <w:bottom w:val="none" w:sz="0" w:space="0" w:color="auto"/>
            <w:right w:val="none" w:sz="0" w:space="0" w:color="auto"/>
          </w:divBdr>
          <w:divsChild>
            <w:div w:id="107092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834456">
      <w:bodyDiv w:val="1"/>
      <w:marLeft w:val="0"/>
      <w:marRight w:val="0"/>
      <w:marTop w:val="0"/>
      <w:marBottom w:val="0"/>
      <w:divBdr>
        <w:top w:val="none" w:sz="0" w:space="0" w:color="auto"/>
        <w:left w:val="none" w:sz="0" w:space="0" w:color="auto"/>
        <w:bottom w:val="none" w:sz="0" w:space="0" w:color="auto"/>
        <w:right w:val="none" w:sz="0" w:space="0" w:color="auto"/>
      </w:divBdr>
    </w:div>
    <w:div w:id="884832702">
      <w:bodyDiv w:val="1"/>
      <w:marLeft w:val="0"/>
      <w:marRight w:val="0"/>
      <w:marTop w:val="0"/>
      <w:marBottom w:val="0"/>
      <w:divBdr>
        <w:top w:val="none" w:sz="0" w:space="0" w:color="auto"/>
        <w:left w:val="none" w:sz="0" w:space="0" w:color="auto"/>
        <w:bottom w:val="none" w:sz="0" w:space="0" w:color="auto"/>
        <w:right w:val="none" w:sz="0" w:space="0" w:color="auto"/>
      </w:divBdr>
    </w:div>
    <w:div w:id="941036314">
      <w:bodyDiv w:val="1"/>
      <w:marLeft w:val="0"/>
      <w:marRight w:val="0"/>
      <w:marTop w:val="0"/>
      <w:marBottom w:val="0"/>
      <w:divBdr>
        <w:top w:val="none" w:sz="0" w:space="0" w:color="auto"/>
        <w:left w:val="none" w:sz="0" w:space="0" w:color="auto"/>
        <w:bottom w:val="none" w:sz="0" w:space="0" w:color="auto"/>
        <w:right w:val="none" w:sz="0" w:space="0" w:color="auto"/>
      </w:divBdr>
    </w:div>
    <w:div w:id="1043359371">
      <w:bodyDiv w:val="1"/>
      <w:marLeft w:val="0"/>
      <w:marRight w:val="0"/>
      <w:marTop w:val="0"/>
      <w:marBottom w:val="0"/>
      <w:divBdr>
        <w:top w:val="none" w:sz="0" w:space="0" w:color="auto"/>
        <w:left w:val="none" w:sz="0" w:space="0" w:color="auto"/>
        <w:bottom w:val="none" w:sz="0" w:space="0" w:color="auto"/>
        <w:right w:val="none" w:sz="0" w:space="0" w:color="auto"/>
      </w:divBdr>
    </w:div>
    <w:div w:id="1114710308">
      <w:bodyDiv w:val="1"/>
      <w:marLeft w:val="0"/>
      <w:marRight w:val="0"/>
      <w:marTop w:val="0"/>
      <w:marBottom w:val="0"/>
      <w:divBdr>
        <w:top w:val="none" w:sz="0" w:space="0" w:color="auto"/>
        <w:left w:val="none" w:sz="0" w:space="0" w:color="auto"/>
        <w:bottom w:val="none" w:sz="0" w:space="0" w:color="auto"/>
        <w:right w:val="none" w:sz="0" w:space="0" w:color="auto"/>
      </w:divBdr>
    </w:div>
    <w:div w:id="1372072574">
      <w:bodyDiv w:val="1"/>
      <w:marLeft w:val="0"/>
      <w:marRight w:val="0"/>
      <w:marTop w:val="0"/>
      <w:marBottom w:val="0"/>
      <w:divBdr>
        <w:top w:val="none" w:sz="0" w:space="0" w:color="auto"/>
        <w:left w:val="none" w:sz="0" w:space="0" w:color="auto"/>
        <w:bottom w:val="none" w:sz="0" w:space="0" w:color="auto"/>
        <w:right w:val="none" w:sz="0" w:space="0" w:color="auto"/>
      </w:divBdr>
    </w:div>
    <w:div w:id="1473715602">
      <w:bodyDiv w:val="1"/>
      <w:marLeft w:val="0"/>
      <w:marRight w:val="0"/>
      <w:marTop w:val="0"/>
      <w:marBottom w:val="0"/>
      <w:divBdr>
        <w:top w:val="none" w:sz="0" w:space="0" w:color="auto"/>
        <w:left w:val="none" w:sz="0" w:space="0" w:color="auto"/>
        <w:bottom w:val="none" w:sz="0" w:space="0" w:color="auto"/>
        <w:right w:val="none" w:sz="0" w:space="0" w:color="auto"/>
      </w:divBdr>
    </w:div>
    <w:div w:id="1639415358">
      <w:bodyDiv w:val="1"/>
      <w:marLeft w:val="0"/>
      <w:marRight w:val="0"/>
      <w:marTop w:val="0"/>
      <w:marBottom w:val="0"/>
      <w:divBdr>
        <w:top w:val="none" w:sz="0" w:space="0" w:color="auto"/>
        <w:left w:val="none" w:sz="0" w:space="0" w:color="auto"/>
        <w:bottom w:val="none" w:sz="0" w:space="0" w:color="auto"/>
        <w:right w:val="none" w:sz="0" w:space="0" w:color="auto"/>
      </w:divBdr>
    </w:div>
    <w:div w:id="1712339393">
      <w:bodyDiv w:val="1"/>
      <w:marLeft w:val="0"/>
      <w:marRight w:val="0"/>
      <w:marTop w:val="0"/>
      <w:marBottom w:val="0"/>
      <w:divBdr>
        <w:top w:val="none" w:sz="0" w:space="0" w:color="auto"/>
        <w:left w:val="none" w:sz="0" w:space="0" w:color="auto"/>
        <w:bottom w:val="none" w:sz="0" w:space="0" w:color="auto"/>
        <w:right w:val="none" w:sz="0" w:space="0" w:color="auto"/>
      </w:divBdr>
    </w:div>
    <w:div w:id="1715814524">
      <w:bodyDiv w:val="1"/>
      <w:marLeft w:val="0"/>
      <w:marRight w:val="0"/>
      <w:marTop w:val="0"/>
      <w:marBottom w:val="0"/>
      <w:divBdr>
        <w:top w:val="none" w:sz="0" w:space="0" w:color="auto"/>
        <w:left w:val="none" w:sz="0" w:space="0" w:color="auto"/>
        <w:bottom w:val="none" w:sz="0" w:space="0" w:color="auto"/>
        <w:right w:val="none" w:sz="0" w:space="0" w:color="auto"/>
      </w:divBdr>
    </w:div>
    <w:div w:id="1806849099">
      <w:bodyDiv w:val="1"/>
      <w:marLeft w:val="0"/>
      <w:marRight w:val="0"/>
      <w:marTop w:val="0"/>
      <w:marBottom w:val="0"/>
      <w:divBdr>
        <w:top w:val="none" w:sz="0" w:space="0" w:color="auto"/>
        <w:left w:val="none" w:sz="0" w:space="0" w:color="auto"/>
        <w:bottom w:val="none" w:sz="0" w:space="0" w:color="auto"/>
        <w:right w:val="none" w:sz="0" w:space="0" w:color="auto"/>
      </w:divBdr>
    </w:div>
    <w:div w:id="1878424467">
      <w:bodyDiv w:val="1"/>
      <w:marLeft w:val="0"/>
      <w:marRight w:val="0"/>
      <w:marTop w:val="0"/>
      <w:marBottom w:val="0"/>
      <w:divBdr>
        <w:top w:val="none" w:sz="0" w:space="0" w:color="auto"/>
        <w:left w:val="none" w:sz="0" w:space="0" w:color="auto"/>
        <w:bottom w:val="none" w:sz="0" w:space="0" w:color="auto"/>
        <w:right w:val="none" w:sz="0" w:space="0" w:color="auto"/>
      </w:divBdr>
    </w:div>
    <w:div w:id="1981612684">
      <w:bodyDiv w:val="1"/>
      <w:marLeft w:val="0"/>
      <w:marRight w:val="0"/>
      <w:marTop w:val="0"/>
      <w:marBottom w:val="0"/>
      <w:divBdr>
        <w:top w:val="none" w:sz="0" w:space="0" w:color="auto"/>
        <w:left w:val="none" w:sz="0" w:space="0" w:color="auto"/>
        <w:bottom w:val="none" w:sz="0" w:space="0" w:color="auto"/>
        <w:right w:val="none" w:sz="0" w:space="0" w:color="auto"/>
      </w:divBdr>
    </w:div>
    <w:div w:id="2068533903">
      <w:bodyDiv w:val="1"/>
      <w:marLeft w:val="0"/>
      <w:marRight w:val="0"/>
      <w:marTop w:val="0"/>
      <w:marBottom w:val="0"/>
      <w:divBdr>
        <w:top w:val="none" w:sz="0" w:space="0" w:color="auto"/>
        <w:left w:val="none" w:sz="0" w:space="0" w:color="auto"/>
        <w:bottom w:val="none" w:sz="0" w:space="0" w:color="auto"/>
        <w:right w:val="none" w:sz="0" w:space="0" w:color="auto"/>
      </w:divBdr>
      <w:divsChild>
        <w:div w:id="231352396">
          <w:marLeft w:val="0"/>
          <w:marRight w:val="0"/>
          <w:marTop w:val="0"/>
          <w:marBottom w:val="0"/>
          <w:divBdr>
            <w:top w:val="none" w:sz="0" w:space="0" w:color="auto"/>
            <w:left w:val="none" w:sz="0" w:space="0" w:color="auto"/>
            <w:bottom w:val="none" w:sz="0" w:space="0" w:color="auto"/>
            <w:right w:val="none" w:sz="0" w:space="0" w:color="auto"/>
          </w:divBdr>
          <w:divsChild>
            <w:div w:id="133454164">
              <w:marLeft w:val="0"/>
              <w:marRight w:val="0"/>
              <w:marTop w:val="0"/>
              <w:marBottom w:val="0"/>
              <w:divBdr>
                <w:top w:val="none" w:sz="0" w:space="0" w:color="auto"/>
                <w:left w:val="none" w:sz="0" w:space="0" w:color="auto"/>
                <w:bottom w:val="none" w:sz="0" w:space="0" w:color="auto"/>
                <w:right w:val="none" w:sz="0" w:space="0" w:color="auto"/>
              </w:divBdr>
            </w:div>
          </w:divsChild>
        </w:div>
        <w:div w:id="529756552">
          <w:marLeft w:val="0"/>
          <w:marRight w:val="0"/>
          <w:marTop w:val="0"/>
          <w:marBottom w:val="0"/>
          <w:divBdr>
            <w:top w:val="none" w:sz="0" w:space="0" w:color="auto"/>
            <w:left w:val="none" w:sz="0" w:space="0" w:color="auto"/>
            <w:bottom w:val="none" w:sz="0" w:space="0" w:color="auto"/>
            <w:right w:val="none" w:sz="0" w:space="0" w:color="auto"/>
          </w:divBdr>
          <w:divsChild>
            <w:div w:id="173224811">
              <w:marLeft w:val="0"/>
              <w:marRight w:val="0"/>
              <w:marTop w:val="666"/>
              <w:marBottom w:val="666"/>
              <w:divBdr>
                <w:top w:val="none" w:sz="0" w:space="0" w:color="auto"/>
                <w:left w:val="none" w:sz="0" w:space="0" w:color="auto"/>
                <w:bottom w:val="none" w:sz="0" w:space="0" w:color="auto"/>
                <w:right w:val="none" w:sz="0" w:space="0" w:color="auto"/>
              </w:divBdr>
              <w:divsChild>
                <w:div w:id="20179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12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apastyle.apa.org/style-grammar-guidelines/paper-format" TargetMode="External"/><Relationship Id="rId26" Type="http://schemas.openxmlformats.org/officeDocument/2006/relationships/hyperlink" Target="https://drive.google.com/drive/folders/1X-bv018INOb9cs42w3zD3SkwGz97hE8h" TargetMode="External"/><Relationship Id="rId21" Type="http://schemas.openxmlformats.org/officeDocument/2006/relationships/hyperlink" Target="https://www.youtube.com/watch?v=rfNBaSNl-u4" TargetMode="External"/><Relationship Id="rId34" Type="http://schemas.openxmlformats.org/officeDocument/2006/relationships/hyperlink" Target="https://catalog.carolinau.edu/academic-integrity-violations-and-misconduct"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apastyle.apa.org/style-grammar-guidelines/references" TargetMode="External"/><Relationship Id="rId25" Type="http://schemas.openxmlformats.org/officeDocument/2006/relationships/hyperlink" Target="https://drive.google.com/drive/folders/1Y4U7AB20UWv57Hro9qL_8xIddr7_pMRY" TargetMode="External"/><Relationship Id="rId33" Type="http://schemas.openxmlformats.org/officeDocument/2006/relationships/hyperlink" Target="https://carolinau.edu/university-accessibility-services" TargetMode="External"/><Relationship Id="rId2" Type="http://schemas.openxmlformats.org/officeDocument/2006/relationships/customXml" Target="../customXml/item2.xml"/><Relationship Id="rId16" Type="http://schemas.openxmlformats.org/officeDocument/2006/relationships/hyperlink" Target="https://apastyle.apa.org/style-grammar-guidelines/citations/quotations" TargetMode="External"/><Relationship Id="rId20" Type="http://schemas.openxmlformats.org/officeDocument/2006/relationships/hyperlink" Target="https://www.youtube.com/watch?v=H1qo10dG5Gw" TargetMode="External"/><Relationship Id="rId29" Type="http://schemas.openxmlformats.org/officeDocument/2006/relationships/hyperlink" Target="https://drive.google.com/drive/folders/1XyJpXCilNze53G6ABqfzvqTjVSbNW87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youtu.be/aw6MvNiv7V4" TargetMode="External"/><Relationship Id="rId32" Type="http://schemas.openxmlformats.org/officeDocument/2006/relationships/hyperlink" Target="https://catalog.carolinau.edu/attendance-and-participation"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apastyle.apa.org/style-grammar-guidelines/citations/paraphrasing" TargetMode="External"/><Relationship Id="rId23" Type="http://schemas.openxmlformats.org/officeDocument/2006/relationships/hyperlink" Target="https://youtu.be/LtGXF7hwjcY" TargetMode="External"/><Relationship Id="rId28" Type="http://schemas.openxmlformats.org/officeDocument/2006/relationships/hyperlink" Target="https://docs.google.com/document/d/1qmvomC4LqkfT0k51Y7lEPkqEf5Sdkgtx/edit?usp=drive_link&amp;ouid=111463865846733173498&amp;rtpof=true&amp;sd=true"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owl.purdue.edu/owl/research_and_citation/apa_style/apa_formatting_and_style_guide/in_text_citations_the_basics.html" TargetMode="External"/><Relationship Id="rId31" Type="http://schemas.openxmlformats.org/officeDocument/2006/relationships/hyperlink" Target="https://catalog.carolinau.edu/grading-scale-and-academic-progres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pastyle.apa.org/style-grammar-guidelines/citations/basic-principles/parenthetical-versus-narrative" TargetMode="External"/><Relationship Id="rId22" Type="http://schemas.openxmlformats.org/officeDocument/2006/relationships/hyperlink" Target="https://reciteworks.com/" TargetMode="External"/><Relationship Id="rId27" Type="http://schemas.openxmlformats.org/officeDocument/2006/relationships/hyperlink" Target="https://docs.google.com/document/d/1qmvomC4LqkfT0k51Y7lEPkqEf5Sdkgtx/edit?usp=drive_link&amp;ouid=111463865846733173498&amp;rtpof=true&amp;sd=true" TargetMode="External"/><Relationship Id="rId30" Type="http://schemas.openxmlformats.org/officeDocument/2006/relationships/hyperlink" Target="https://catalog.carolinau.edu/attendance-and-punctuality"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enst1\Downloads\Syllabus%20Template%2023.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FF23F07DAB9D74CB1E0133AEA26DFC6" ma:contentTypeVersion="8" ma:contentTypeDescription="Create a new document." ma:contentTypeScope="" ma:versionID="370f87791b2bfd36c35b65e743fc6afe">
  <xsd:schema xmlns:xsd="http://www.w3.org/2001/XMLSchema" xmlns:xs="http://www.w3.org/2001/XMLSchema" xmlns:p="http://schemas.microsoft.com/office/2006/metadata/properties" xmlns:ns2="b5a6780d-47ad-4348-bc35-ca1b0671e64c" targetNamespace="http://schemas.microsoft.com/office/2006/metadata/properties" ma:root="true" ma:fieldsID="d8cde15016bf16fffa3739b53fc94a58" ns2:_="">
    <xsd:import namespace="b5a6780d-47ad-4348-bc35-ca1b0671e64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a6780d-47ad-4348-bc35-ca1b0671e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04B8D2F-2F6E-46D6-B5D3-15D9B229562B}">
  <ds:schemaRefs>
    <ds:schemaRef ds:uri="http://schemas.openxmlformats.org/officeDocument/2006/bibliography"/>
  </ds:schemaRefs>
</ds:datastoreItem>
</file>

<file path=customXml/itemProps2.xml><?xml version="1.0" encoding="utf-8"?>
<ds:datastoreItem xmlns:ds="http://schemas.openxmlformats.org/officeDocument/2006/customXml" ds:itemID="{B956CAB5-F100-4C15-88CF-2B084B8915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a6780d-47ad-4348-bc35-ca1b0671e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91038D-4E80-47A3-8494-51DA04B2698F}">
  <ds:schemaRefs>
    <ds:schemaRef ds:uri="http://schemas.microsoft.com/sharepoint/v3/contenttype/forms"/>
  </ds:schemaRefs>
</ds:datastoreItem>
</file>

<file path=customXml/itemProps4.xml><?xml version="1.0" encoding="utf-8"?>
<ds:datastoreItem xmlns:ds="http://schemas.openxmlformats.org/officeDocument/2006/customXml" ds:itemID="{F588C7B1-3815-4BED-B219-1AC1B18D6D4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C:\Users\owenst1\Downloads\Syllabus Template 23.1.dotx</Template>
  <TotalTime>0</TotalTime>
  <Pages>13</Pages>
  <Words>3169</Words>
  <Characters>18067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21194</CharactersWithSpaces>
  <SharedDoc>false</SharedDoc>
  <HyperlinkBase/>
  <HLinks>
    <vt:vector size="12" baseType="variant">
      <vt:variant>
        <vt:i4>1376324</vt:i4>
      </vt:variant>
      <vt:variant>
        <vt:i4>78</vt:i4>
      </vt:variant>
      <vt:variant>
        <vt:i4>0</vt:i4>
      </vt:variant>
      <vt:variant>
        <vt:i4>5</vt:i4>
      </vt:variant>
      <vt:variant>
        <vt:lpwstr>https://my.carolinau.edu/ICS/Students/Handbooks__Forms.jnz</vt:lpwstr>
      </vt:variant>
      <vt:variant>
        <vt:lpwstr/>
      </vt:variant>
      <vt:variant>
        <vt:i4>1376324</vt:i4>
      </vt:variant>
      <vt:variant>
        <vt:i4>75</vt:i4>
      </vt:variant>
      <vt:variant>
        <vt:i4>0</vt:i4>
      </vt:variant>
      <vt:variant>
        <vt:i4>5</vt:i4>
      </vt:variant>
      <vt:variant>
        <vt:lpwstr>https://my.carolinau.edu/ICS/Students/Handbooks__Forms.jnz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Trudy Owens</dc:creator>
  <cp:keywords/>
  <dc:description/>
  <cp:lastModifiedBy>Dr. Bunnie Claxton</cp:lastModifiedBy>
  <cp:revision>2</cp:revision>
  <cp:lastPrinted>2020-07-01T22:54:00Z</cp:lastPrinted>
  <dcterms:created xsi:type="dcterms:W3CDTF">2025-05-07T00:39:00Z</dcterms:created>
  <dcterms:modified xsi:type="dcterms:W3CDTF">2025-05-07T00:39:00Z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0x0101002FF23F07DAB9D74CB1E0133AEA26DFC6</vt:lpwstr>
  </property>
</Properties>
</file>